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47D6AA" w14:textId="73A4B678" w:rsidR="00BE4C5A" w:rsidRPr="00F00808" w:rsidRDefault="00E04F61" w:rsidP="00BE4C5A">
      <w:pPr>
        <w:pStyle w:val="Pavadinimas"/>
        <w:jc w:val="right"/>
        <w:rPr>
          <w:rFonts w:asciiTheme="majorBidi" w:hAnsiTheme="majorBidi" w:cstheme="majorBidi"/>
          <w:b w:val="0"/>
          <w:bCs w:val="0"/>
          <w:color w:val="007BB8"/>
          <w:sz w:val="22"/>
          <w:szCs w:val="22"/>
        </w:rPr>
      </w:pPr>
      <w:r w:rsidRPr="00F00808">
        <w:rPr>
          <w:rFonts w:asciiTheme="majorBidi" w:eastAsia="Times New Roman" w:hAnsiTheme="majorBidi" w:cstheme="majorBidi"/>
          <w:sz w:val="22"/>
          <w:szCs w:val="22"/>
        </w:rPr>
        <w:tab/>
      </w:r>
      <w:r w:rsidRPr="00F00808">
        <w:rPr>
          <w:rFonts w:asciiTheme="majorBidi" w:eastAsia="Times New Roman" w:hAnsiTheme="majorBidi" w:cstheme="majorBidi"/>
          <w:sz w:val="22"/>
          <w:szCs w:val="22"/>
        </w:rPr>
        <w:tab/>
      </w:r>
      <w:r w:rsidRPr="00F00808">
        <w:rPr>
          <w:rFonts w:asciiTheme="majorBidi" w:eastAsia="Times New Roman" w:hAnsiTheme="majorBidi" w:cstheme="majorBidi"/>
          <w:sz w:val="22"/>
          <w:szCs w:val="22"/>
        </w:rPr>
        <w:tab/>
      </w:r>
      <w:r w:rsidRPr="00F00808">
        <w:rPr>
          <w:rFonts w:asciiTheme="majorBidi" w:eastAsia="Times New Roman" w:hAnsiTheme="majorBidi" w:cstheme="majorBidi"/>
          <w:sz w:val="22"/>
          <w:szCs w:val="22"/>
        </w:rPr>
        <w:tab/>
      </w:r>
      <w:r w:rsidRPr="00F00808">
        <w:rPr>
          <w:rFonts w:asciiTheme="majorBidi" w:eastAsia="Times New Roman" w:hAnsiTheme="majorBidi" w:cstheme="majorBidi"/>
          <w:sz w:val="22"/>
          <w:szCs w:val="22"/>
        </w:rPr>
        <w:tab/>
      </w:r>
      <w:r w:rsidRPr="00F00808">
        <w:rPr>
          <w:rFonts w:asciiTheme="majorBidi" w:eastAsia="Times New Roman" w:hAnsiTheme="majorBidi" w:cstheme="majorBidi"/>
          <w:sz w:val="22"/>
          <w:szCs w:val="22"/>
        </w:rPr>
        <w:tab/>
      </w:r>
      <w:r w:rsidRPr="00F00808">
        <w:rPr>
          <w:rFonts w:asciiTheme="majorBidi" w:eastAsia="Times New Roman" w:hAnsiTheme="majorBidi" w:cstheme="majorBidi"/>
          <w:sz w:val="22"/>
          <w:szCs w:val="22"/>
        </w:rPr>
        <w:tab/>
      </w:r>
      <w:bookmarkStart w:id="0" w:name="_Hlk208914821"/>
      <w:r w:rsidR="00BE4C5A" w:rsidRPr="00F00808">
        <w:rPr>
          <w:rFonts w:asciiTheme="majorBidi" w:hAnsiTheme="majorBidi" w:cstheme="majorBidi"/>
          <w:b w:val="0"/>
          <w:bCs w:val="0"/>
          <w:color w:val="007BB8"/>
          <w:sz w:val="22"/>
          <w:szCs w:val="22"/>
        </w:rPr>
        <w:t>Pirkimo sąlygų 6 priedas „Pasiūlymas“</w:t>
      </w:r>
    </w:p>
    <w:bookmarkEnd w:id="0"/>
    <w:p w14:paraId="0DEC2158" w14:textId="77777777" w:rsidR="00315F8C" w:rsidRPr="00F00808" w:rsidRDefault="00315F8C" w:rsidP="00315F8C">
      <w:pPr>
        <w:autoSpaceDN w:val="0"/>
        <w:jc w:val="center"/>
        <w:textAlignment w:val="baseline"/>
        <w:rPr>
          <w:rFonts w:asciiTheme="majorBidi" w:hAnsiTheme="majorBidi" w:cstheme="majorBidi"/>
          <w:sz w:val="22"/>
          <w:szCs w:val="22"/>
          <w:lang w:eastAsia="en-US"/>
        </w:rPr>
      </w:pPr>
      <w:r w:rsidRPr="00F00808">
        <w:rPr>
          <w:rFonts w:asciiTheme="majorBidi" w:hAnsiTheme="majorBidi" w:cstheme="majorBidi"/>
          <w:sz w:val="22"/>
          <w:szCs w:val="22"/>
          <w:lang w:eastAsia="en-US"/>
        </w:rPr>
        <w:t>Herbas arba prekių ženklas</w:t>
      </w:r>
    </w:p>
    <w:p w14:paraId="36C7E7F0" w14:textId="77777777" w:rsidR="00315F8C" w:rsidRPr="00F00808" w:rsidRDefault="00315F8C" w:rsidP="00315F8C">
      <w:pPr>
        <w:autoSpaceDN w:val="0"/>
        <w:jc w:val="center"/>
        <w:textAlignment w:val="baseline"/>
        <w:rPr>
          <w:rFonts w:asciiTheme="majorBidi" w:hAnsiTheme="majorBidi" w:cstheme="majorBidi"/>
          <w:sz w:val="22"/>
          <w:szCs w:val="22"/>
          <w:lang w:eastAsia="en-US"/>
        </w:rPr>
      </w:pPr>
    </w:p>
    <w:p w14:paraId="2E19BA28" w14:textId="77777777" w:rsidR="00315F8C" w:rsidRPr="00F00808" w:rsidRDefault="00315F8C" w:rsidP="00315F8C">
      <w:pPr>
        <w:autoSpaceDN w:val="0"/>
        <w:jc w:val="center"/>
        <w:textAlignment w:val="baseline"/>
        <w:rPr>
          <w:rFonts w:asciiTheme="majorBidi" w:hAnsiTheme="majorBidi" w:cstheme="majorBidi"/>
          <w:sz w:val="22"/>
          <w:szCs w:val="22"/>
          <w:lang w:eastAsia="en-US"/>
        </w:rPr>
      </w:pPr>
      <w:r w:rsidRPr="00F00808">
        <w:rPr>
          <w:rFonts w:asciiTheme="majorBidi" w:hAnsiTheme="majorBidi" w:cstheme="majorBidi"/>
          <w:sz w:val="22"/>
          <w:szCs w:val="22"/>
          <w:lang w:eastAsia="en-US"/>
        </w:rPr>
        <w:t>(Teikėjo pavadinimas)</w:t>
      </w:r>
    </w:p>
    <w:p w14:paraId="2C074D73" w14:textId="77777777" w:rsidR="00315F8C" w:rsidRPr="00F00808" w:rsidRDefault="00315F8C" w:rsidP="00315F8C">
      <w:pPr>
        <w:autoSpaceDN w:val="0"/>
        <w:jc w:val="center"/>
        <w:textAlignment w:val="baseline"/>
        <w:rPr>
          <w:rFonts w:asciiTheme="majorBidi" w:hAnsiTheme="majorBidi" w:cstheme="majorBidi"/>
          <w:sz w:val="22"/>
          <w:szCs w:val="22"/>
          <w:lang w:eastAsia="en-US"/>
        </w:rPr>
      </w:pPr>
      <w:r w:rsidRPr="00F00808">
        <w:rPr>
          <w:rFonts w:asciiTheme="majorBidi" w:hAnsiTheme="majorBidi" w:cstheme="majorBidi"/>
          <w:sz w:val="22"/>
          <w:szCs w:val="22"/>
          <w:lang w:eastAsia="en-US"/>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2F33021B" w14:textId="77777777" w:rsidR="00315F8C" w:rsidRPr="00F00808" w:rsidRDefault="00315F8C" w:rsidP="00315F8C">
      <w:pPr>
        <w:autoSpaceDN w:val="0"/>
        <w:jc w:val="center"/>
        <w:textAlignment w:val="baseline"/>
        <w:rPr>
          <w:rFonts w:asciiTheme="majorBidi" w:hAnsiTheme="majorBidi" w:cstheme="majorBidi"/>
          <w:sz w:val="22"/>
          <w:szCs w:val="22"/>
          <w:lang w:eastAsia="en-US"/>
        </w:rPr>
      </w:pPr>
    </w:p>
    <w:p w14:paraId="52E48AAB" w14:textId="77777777" w:rsidR="00E04F61" w:rsidRPr="00F00808" w:rsidRDefault="00E04F61" w:rsidP="00E04F61">
      <w:pPr>
        <w:autoSpaceDN w:val="0"/>
        <w:jc w:val="both"/>
        <w:textAlignment w:val="baseline"/>
        <w:rPr>
          <w:rFonts w:asciiTheme="majorBidi" w:hAnsiTheme="majorBidi" w:cstheme="majorBidi"/>
          <w:sz w:val="22"/>
          <w:szCs w:val="22"/>
          <w:lang w:eastAsia="en-US"/>
        </w:rPr>
      </w:pPr>
      <w:r w:rsidRPr="00F00808">
        <w:rPr>
          <w:rFonts w:asciiTheme="majorBidi" w:hAnsiTheme="majorBidi" w:cstheme="majorBidi"/>
          <w:sz w:val="22"/>
          <w:szCs w:val="22"/>
          <w:lang w:eastAsia="en-US"/>
        </w:rPr>
        <w:t>__________________________</w:t>
      </w:r>
    </w:p>
    <w:p w14:paraId="24A89931" w14:textId="77777777" w:rsidR="009B4D5F" w:rsidRPr="00F00808" w:rsidRDefault="00E04F61" w:rsidP="007C70D3">
      <w:pPr>
        <w:tabs>
          <w:tab w:val="center" w:pos="2520"/>
        </w:tabs>
        <w:autoSpaceDN w:val="0"/>
        <w:jc w:val="both"/>
        <w:textAlignment w:val="baseline"/>
        <w:rPr>
          <w:rFonts w:asciiTheme="majorBidi" w:hAnsiTheme="majorBidi" w:cstheme="majorBidi"/>
          <w:sz w:val="22"/>
          <w:szCs w:val="22"/>
          <w:lang w:eastAsia="en-US"/>
        </w:rPr>
      </w:pPr>
      <w:r w:rsidRPr="00F00808">
        <w:rPr>
          <w:rFonts w:asciiTheme="majorBidi" w:hAnsiTheme="majorBidi" w:cstheme="majorBidi"/>
          <w:sz w:val="22"/>
          <w:szCs w:val="22"/>
          <w:lang w:eastAsia="en-US"/>
        </w:rPr>
        <w:t>(Adresatas (perkančioji organizacija))</w:t>
      </w:r>
    </w:p>
    <w:p w14:paraId="7309A2D2" w14:textId="77777777" w:rsidR="00EA671F" w:rsidRPr="00F00808" w:rsidRDefault="00EA671F" w:rsidP="00E04F61">
      <w:pPr>
        <w:jc w:val="center"/>
        <w:rPr>
          <w:rFonts w:asciiTheme="majorBidi" w:hAnsiTheme="majorBidi" w:cstheme="majorBidi"/>
          <w:b/>
          <w:sz w:val="22"/>
          <w:szCs w:val="22"/>
        </w:rPr>
      </w:pPr>
    </w:p>
    <w:p w14:paraId="53B85111" w14:textId="77777777" w:rsidR="00E04F61" w:rsidRPr="00F00808" w:rsidRDefault="00E04F61" w:rsidP="00E04F61">
      <w:pPr>
        <w:jc w:val="center"/>
        <w:rPr>
          <w:rFonts w:asciiTheme="majorBidi" w:hAnsiTheme="majorBidi" w:cstheme="majorBidi"/>
          <w:b/>
          <w:sz w:val="22"/>
          <w:szCs w:val="22"/>
        </w:rPr>
      </w:pPr>
      <w:r w:rsidRPr="00F00808">
        <w:rPr>
          <w:rFonts w:asciiTheme="majorBidi" w:hAnsiTheme="majorBidi" w:cstheme="majorBidi"/>
          <w:b/>
          <w:sz w:val="22"/>
          <w:szCs w:val="22"/>
        </w:rPr>
        <w:t>PASIŪLYMAS</w:t>
      </w:r>
    </w:p>
    <w:p w14:paraId="0BCC1375" w14:textId="6AB48C79" w:rsidR="00A106D9" w:rsidRPr="00F00808" w:rsidRDefault="00B61190" w:rsidP="00A106D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heme="majorBidi" w:hAnsiTheme="majorBidi" w:cstheme="majorBidi"/>
          <w:b/>
          <w:bCs/>
          <w:caps/>
          <w:color w:val="000000"/>
          <w:sz w:val="22"/>
          <w:szCs w:val="22"/>
          <w:bdr w:val="none" w:sz="0" w:space="0" w:color="auto" w:frame="1"/>
          <w:lang w:eastAsia="lt-LT"/>
        </w:rPr>
      </w:pPr>
      <w:r w:rsidRPr="00F00808">
        <w:rPr>
          <w:rFonts w:asciiTheme="majorBidi" w:hAnsiTheme="majorBidi" w:cstheme="majorBidi"/>
          <w:b/>
          <w:color w:val="000000"/>
          <w:sz w:val="22"/>
          <w:szCs w:val="22"/>
        </w:rPr>
        <w:t xml:space="preserve">DĖL </w:t>
      </w:r>
      <w:r w:rsidR="006B6628" w:rsidRPr="00F00808">
        <w:rPr>
          <w:rFonts w:asciiTheme="majorBidi" w:hAnsiTheme="majorBidi" w:cstheme="majorBidi"/>
          <w:b/>
          <w:bCs/>
          <w:caps/>
          <w:color w:val="000000"/>
          <w:sz w:val="22"/>
          <w:szCs w:val="22"/>
          <w:bdr w:val="none" w:sz="0" w:space="0" w:color="auto" w:frame="1"/>
          <w:lang w:eastAsia="lt-LT"/>
        </w:rPr>
        <w:t>Nuotolinės</w:t>
      </w:r>
      <w:r w:rsidR="00DD002E" w:rsidRPr="00F00808">
        <w:rPr>
          <w:rFonts w:asciiTheme="majorBidi" w:hAnsiTheme="majorBidi" w:cstheme="majorBidi"/>
          <w:b/>
          <w:bCs/>
          <w:caps/>
          <w:color w:val="000000"/>
          <w:sz w:val="22"/>
          <w:szCs w:val="22"/>
          <w:bdr w:val="none" w:sz="0" w:space="0" w:color="auto" w:frame="1"/>
          <w:lang w:eastAsia="lt-LT"/>
        </w:rPr>
        <w:t xml:space="preserve"> sveikatos stebėsenos sistemos </w:t>
      </w:r>
    </w:p>
    <w:p w14:paraId="610ADFE7" w14:textId="62A6808E" w:rsidR="00FB5E95" w:rsidRPr="00F00808" w:rsidRDefault="00DD002E" w:rsidP="004B63F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firstLine="15"/>
        <w:jc w:val="center"/>
        <w:rPr>
          <w:rFonts w:asciiTheme="majorBidi" w:hAnsiTheme="majorBidi" w:cstheme="majorBidi"/>
          <w:b/>
          <w:bCs/>
          <w:caps/>
          <w:color w:val="000000"/>
          <w:sz w:val="22"/>
          <w:szCs w:val="22"/>
          <w:bdr w:val="none" w:sz="0" w:space="0" w:color="auto" w:frame="1"/>
          <w:lang w:eastAsia="lt-LT"/>
        </w:rPr>
      </w:pPr>
      <w:r w:rsidRPr="00F00808">
        <w:rPr>
          <w:rFonts w:asciiTheme="majorBidi" w:hAnsiTheme="majorBidi" w:cstheme="majorBidi"/>
          <w:b/>
          <w:bCs/>
          <w:caps/>
          <w:color w:val="000000"/>
          <w:sz w:val="22"/>
          <w:szCs w:val="22"/>
          <w:bdr w:val="none" w:sz="0" w:space="0" w:color="auto" w:frame="1"/>
          <w:lang w:eastAsia="lt-LT"/>
        </w:rPr>
        <w:t>pirkimO</w:t>
      </w:r>
    </w:p>
    <w:p w14:paraId="793C7BE1" w14:textId="77777777" w:rsidR="00037BF8" w:rsidRPr="00F00808" w:rsidRDefault="00037BF8" w:rsidP="00037BF8">
      <w:pPr>
        <w:jc w:val="center"/>
        <w:rPr>
          <w:rFonts w:asciiTheme="majorBidi" w:hAnsiTheme="majorBidi" w:cstheme="majorBidi"/>
          <w:b/>
          <w:color w:val="000000"/>
          <w:sz w:val="22"/>
          <w:szCs w:val="22"/>
        </w:rPr>
      </w:pPr>
      <w:r w:rsidRPr="00F00808">
        <w:rPr>
          <w:rFonts w:asciiTheme="majorBidi" w:hAnsiTheme="majorBidi" w:cstheme="majorBidi"/>
          <w:b/>
          <w:color w:val="000000"/>
          <w:sz w:val="22"/>
          <w:szCs w:val="22"/>
        </w:rPr>
        <w:t>_______________</w:t>
      </w:r>
    </w:p>
    <w:p w14:paraId="20695436" w14:textId="77777777" w:rsidR="00037BF8" w:rsidRPr="00F00808" w:rsidRDefault="00037BF8" w:rsidP="00037BF8">
      <w:pPr>
        <w:jc w:val="center"/>
        <w:rPr>
          <w:rFonts w:asciiTheme="majorBidi" w:hAnsiTheme="majorBidi" w:cstheme="majorBidi"/>
          <w:bCs/>
          <w:color w:val="000000"/>
          <w:sz w:val="22"/>
          <w:szCs w:val="22"/>
        </w:rPr>
      </w:pPr>
      <w:r w:rsidRPr="00F00808">
        <w:rPr>
          <w:rFonts w:asciiTheme="majorBidi" w:hAnsiTheme="majorBidi" w:cstheme="majorBidi"/>
          <w:bCs/>
          <w:color w:val="000000"/>
          <w:sz w:val="22"/>
          <w:szCs w:val="22"/>
        </w:rPr>
        <w:t>(Data)</w:t>
      </w:r>
    </w:p>
    <w:p w14:paraId="03D05DA2" w14:textId="77777777" w:rsidR="00037BF8" w:rsidRPr="00F00808" w:rsidRDefault="00037BF8" w:rsidP="00037BF8">
      <w:pPr>
        <w:shd w:val="clear" w:color="auto" w:fill="FFFFFF"/>
        <w:jc w:val="center"/>
        <w:rPr>
          <w:rFonts w:asciiTheme="majorBidi" w:hAnsiTheme="majorBidi" w:cstheme="majorBidi"/>
          <w:bCs/>
          <w:color w:val="000000"/>
          <w:sz w:val="22"/>
          <w:szCs w:val="22"/>
        </w:rPr>
      </w:pPr>
      <w:r w:rsidRPr="00F00808">
        <w:rPr>
          <w:rFonts w:asciiTheme="majorBidi" w:hAnsiTheme="majorBidi" w:cstheme="majorBidi"/>
          <w:bCs/>
          <w:color w:val="000000"/>
          <w:sz w:val="22"/>
          <w:szCs w:val="22"/>
        </w:rPr>
        <w:t>______________</w:t>
      </w:r>
    </w:p>
    <w:p w14:paraId="6BA4C44D" w14:textId="77777777" w:rsidR="00037BF8" w:rsidRPr="00F00808" w:rsidRDefault="00037BF8" w:rsidP="00037BF8">
      <w:pPr>
        <w:shd w:val="clear" w:color="auto" w:fill="FFFFFF"/>
        <w:jc w:val="center"/>
        <w:rPr>
          <w:rFonts w:asciiTheme="majorBidi" w:hAnsiTheme="majorBidi" w:cstheme="majorBidi"/>
          <w:bCs/>
          <w:color w:val="000000"/>
          <w:sz w:val="22"/>
          <w:szCs w:val="22"/>
        </w:rPr>
      </w:pPr>
      <w:r w:rsidRPr="00F00808">
        <w:rPr>
          <w:rFonts w:asciiTheme="majorBidi" w:hAnsiTheme="majorBidi" w:cstheme="majorBidi"/>
          <w:bCs/>
          <w:color w:val="000000"/>
          <w:sz w:val="22"/>
          <w:szCs w:val="22"/>
        </w:rPr>
        <w:t>(Sudarymo vieta)</w:t>
      </w:r>
    </w:p>
    <w:p w14:paraId="2B0B9D82" w14:textId="77777777" w:rsidR="00CD0A15" w:rsidRPr="00F00808" w:rsidRDefault="00CD0A15" w:rsidP="00037BF8">
      <w:pPr>
        <w:shd w:val="clear" w:color="auto" w:fill="FFFFFF"/>
        <w:jc w:val="center"/>
        <w:rPr>
          <w:rFonts w:asciiTheme="majorBidi" w:hAnsiTheme="majorBidi" w:cstheme="majorBidi"/>
          <w:bCs/>
          <w:color w:val="000000"/>
          <w:sz w:val="22"/>
          <w:szCs w:val="22"/>
        </w:rPr>
      </w:pPr>
    </w:p>
    <w:p w14:paraId="77A64E7A" w14:textId="77777777" w:rsidR="001F16F4" w:rsidRPr="00F00808" w:rsidRDefault="00F85F04" w:rsidP="00F85F04">
      <w:pPr>
        <w:shd w:val="clear" w:color="auto" w:fill="FFFFFF"/>
        <w:rPr>
          <w:rFonts w:asciiTheme="majorBidi" w:hAnsiTheme="majorBidi" w:cstheme="majorBidi"/>
          <w:i/>
          <w:sz w:val="22"/>
          <w:szCs w:val="22"/>
        </w:rPr>
      </w:pPr>
      <w:r w:rsidRPr="00F00808">
        <w:rPr>
          <w:rFonts w:asciiTheme="majorBidi" w:hAnsiTheme="majorBidi" w:cstheme="majorBidi"/>
          <w:b/>
          <w:bCs/>
          <w:iCs/>
          <w:color w:val="000000"/>
          <w:sz w:val="22"/>
          <w:szCs w:val="22"/>
        </w:rPr>
        <w:t>1 lentelė</w:t>
      </w:r>
      <w:r w:rsidR="00AB5F41" w:rsidRPr="00F00808">
        <w:rPr>
          <w:rFonts w:asciiTheme="majorBidi" w:hAnsiTheme="majorBidi" w:cstheme="majorBidi"/>
          <w:iCs/>
          <w:sz w:val="22"/>
          <w:szCs w:val="22"/>
        </w:rPr>
        <w:t>. Informacija apie tiekėją</w:t>
      </w:r>
      <w:r w:rsidR="00AB5F41" w:rsidRPr="00F00808">
        <w:rPr>
          <w:rFonts w:asciiTheme="majorBidi" w:hAnsiTheme="majorBidi" w:cstheme="majorBidi"/>
          <w:b/>
          <w:bCs/>
          <w:i/>
          <w:sz w:val="22"/>
          <w:szCs w:val="22"/>
        </w:rPr>
        <w:t xml:space="preserve"> </w:t>
      </w:r>
      <w:r w:rsidR="00AB5F41" w:rsidRPr="00F00808">
        <w:rPr>
          <w:rFonts w:asciiTheme="majorBidi" w:hAnsiTheme="majorBidi" w:cstheme="majorBidi"/>
          <w:i/>
          <w:sz w:val="22"/>
          <w:szCs w:val="22"/>
        </w:rPr>
        <w:t>(pildo tiekėjas)</w:t>
      </w:r>
    </w:p>
    <w:tbl>
      <w:tblPr>
        <w:tblW w:w="9790" w:type="dxa"/>
        <w:tblInd w:w="-34" w:type="dxa"/>
        <w:tblLayout w:type="fixed"/>
        <w:tblLook w:val="04A0" w:firstRow="1" w:lastRow="0" w:firstColumn="1" w:lastColumn="0" w:noHBand="0" w:noVBand="1"/>
      </w:tblPr>
      <w:tblGrid>
        <w:gridCol w:w="4962"/>
        <w:gridCol w:w="4828"/>
      </w:tblGrid>
      <w:tr w:rsidR="00F85F04" w:rsidRPr="00F00808" w14:paraId="7EBA9683" w14:textId="77777777" w:rsidTr="009E3E4B">
        <w:trPr>
          <w:trHeight w:val="623"/>
        </w:trPr>
        <w:tc>
          <w:tcPr>
            <w:tcW w:w="4962" w:type="dxa"/>
            <w:tcBorders>
              <w:top w:val="single" w:sz="4" w:space="0" w:color="auto"/>
              <w:left w:val="single" w:sz="4" w:space="0" w:color="auto"/>
              <w:bottom w:val="single" w:sz="4" w:space="0" w:color="auto"/>
              <w:right w:val="single" w:sz="4" w:space="0" w:color="auto"/>
            </w:tcBorders>
            <w:shd w:val="clear" w:color="auto" w:fill="F2F2F2"/>
            <w:hideMark/>
          </w:tcPr>
          <w:p w14:paraId="421D9EBF" w14:textId="77777777" w:rsidR="00C441EF" w:rsidRPr="00F00808" w:rsidRDefault="00AB5F41" w:rsidP="00F85F04">
            <w:pPr>
              <w:snapToGrid w:val="0"/>
              <w:jc w:val="both"/>
              <w:rPr>
                <w:rFonts w:asciiTheme="majorBidi" w:hAnsiTheme="majorBidi" w:cstheme="majorBidi"/>
                <w:sz w:val="22"/>
                <w:szCs w:val="22"/>
              </w:rPr>
            </w:pPr>
            <w:r w:rsidRPr="00F00808">
              <w:rPr>
                <w:rFonts w:asciiTheme="majorBidi" w:hAnsiTheme="majorBidi" w:cstheme="majorBidi"/>
                <w:b/>
                <w:bCs/>
                <w:sz w:val="22"/>
                <w:szCs w:val="22"/>
              </w:rPr>
              <w:t>Tiekėjo pavadinimas</w:t>
            </w:r>
            <w:r w:rsidR="007A2791" w:rsidRPr="00F00808">
              <w:rPr>
                <w:rFonts w:asciiTheme="majorBidi" w:hAnsiTheme="majorBidi" w:cstheme="majorBidi"/>
                <w:b/>
                <w:bCs/>
                <w:sz w:val="22"/>
                <w:szCs w:val="22"/>
              </w:rPr>
              <w:t>, juridinio asmens koda</w:t>
            </w:r>
            <w:r w:rsidR="007C4617" w:rsidRPr="00F00808">
              <w:rPr>
                <w:rFonts w:asciiTheme="majorBidi" w:hAnsiTheme="majorBidi" w:cstheme="majorBidi"/>
                <w:b/>
                <w:bCs/>
                <w:sz w:val="22"/>
                <w:szCs w:val="22"/>
              </w:rPr>
              <w:t>s</w:t>
            </w:r>
          </w:p>
          <w:p w14:paraId="055FEC1E" w14:textId="77777777" w:rsidR="00F85F04" w:rsidRPr="00F00808" w:rsidRDefault="00C441EF" w:rsidP="00F85F04">
            <w:pPr>
              <w:snapToGrid w:val="0"/>
              <w:jc w:val="both"/>
              <w:rPr>
                <w:rFonts w:asciiTheme="majorBidi" w:hAnsiTheme="majorBidi" w:cstheme="majorBidi"/>
                <w:sz w:val="22"/>
                <w:szCs w:val="22"/>
              </w:rPr>
            </w:pPr>
            <w:r w:rsidRPr="00F00808">
              <w:rPr>
                <w:rFonts w:asciiTheme="majorBidi" w:hAnsiTheme="majorBidi" w:cstheme="majorBidi"/>
                <w:i/>
                <w:color w:val="000000"/>
                <w:sz w:val="22"/>
                <w:szCs w:val="22"/>
              </w:rPr>
              <w:t>/</w:t>
            </w:r>
            <w:r w:rsidR="007C4617" w:rsidRPr="00F00808">
              <w:rPr>
                <w:rFonts w:asciiTheme="majorBidi" w:hAnsiTheme="majorBidi" w:cstheme="majorBidi"/>
                <w:i/>
                <w:color w:val="000000"/>
                <w:sz w:val="22"/>
                <w:szCs w:val="22"/>
              </w:rPr>
              <w:t xml:space="preserve">Jeigu dalyvauja tiekėjų grupė, </w:t>
            </w:r>
            <w:r w:rsidR="007C4617" w:rsidRPr="00F00808">
              <w:rPr>
                <w:rFonts w:asciiTheme="majorBidi" w:hAnsiTheme="majorBidi" w:cstheme="majorBidi"/>
                <w:i/>
                <w:iCs/>
                <w:sz w:val="22"/>
                <w:szCs w:val="22"/>
              </w:rPr>
              <w:t>veikianti pagal jungtinės veiklos (partnerystės) sutartį,</w:t>
            </w:r>
            <w:r w:rsidR="007C4617" w:rsidRPr="00F00808">
              <w:rPr>
                <w:rFonts w:asciiTheme="majorBidi" w:hAnsiTheme="majorBidi" w:cstheme="majorBidi"/>
                <w:i/>
                <w:color w:val="000000"/>
                <w:sz w:val="22"/>
                <w:szCs w:val="22"/>
              </w:rPr>
              <w:t xml:space="preserve"> surašomi visi dalyvių pavadinimai</w:t>
            </w:r>
            <w:r w:rsidR="007A2791" w:rsidRPr="00F00808">
              <w:rPr>
                <w:rFonts w:asciiTheme="majorBidi" w:hAnsiTheme="majorBidi" w:cstheme="majorBidi"/>
                <w:i/>
                <w:iCs/>
                <w:sz w:val="22"/>
                <w:szCs w:val="22"/>
              </w:rPr>
              <w:t>,</w:t>
            </w:r>
            <w:r w:rsidR="007C4617" w:rsidRPr="00F00808">
              <w:rPr>
                <w:rFonts w:asciiTheme="majorBidi" w:hAnsiTheme="majorBidi" w:cstheme="majorBidi"/>
                <w:i/>
                <w:iCs/>
                <w:sz w:val="22"/>
                <w:szCs w:val="22"/>
              </w:rPr>
              <w:t xml:space="preserve"> juridinio asmens</w:t>
            </w:r>
            <w:r w:rsidR="007A2791" w:rsidRPr="00F00808">
              <w:rPr>
                <w:rFonts w:asciiTheme="majorBidi" w:hAnsiTheme="majorBidi" w:cstheme="majorBidi"/>
                <w:i/>
                <w:iCs/>
                <w:sz w:val="22"/>
                <w:szCs w:val="22"/>
              </w:rPr>
              <w:t xml:space="preserve"> kodai</w:t>
            </w:r>
            <w:r w:rsidRPr="00F00808">
              <w:rPr>
                <w:rFonts w:asciiTheme="majorBidi" w:hAnsiTheme="majorBidi" w:cstheme="majorBidi"/>
                <w:sz w:val="22"/>
                <w:szCs w:val="22"/>
              </w:rPr>
              <w:t>/</w:t>
            </w:r>
          </w:p>
          <w:p w14:paraId="4BF1EF7F" w14:textId="77777777" w:rsidR="007A2791" w:rsidRPr="00F00808" w:rsidRDefault="007A2791" w:rsidP="00F85F04">
            <w:pPr>
              <w:snapToGrid w:val="0"/>
              <w:jc w:val="both"/>
              <w:rPr>
                <w:rFonts w:asciiTheme="majorBidi" w:hAnsiTheme="majorBidi" w:cstheme="majorBidi"/>
                <w:sz w:val="22"/>
                <w:szCs w:val="22"/>
              </w:rPr>
            </w:pPr>
          </w:p>
        </w:tc>
        <w:tc>
          <w:tcPr>
            <w:tcW w:w="4828" w:type="dxa"/>
            <w:tcBorders>
              <w:top w:val="single" w:sz="4" w:space="0" w:color="auto"/>
              <w:left w:val="single" w:sz="4" w:space="0" w:color="auto"/>
              <w:bottom w:val="single" w:sz="4" w:space="0" w:color="auto"/>
              <w:right w:val="single" w:sz="4" w:space="0" w:color="auto"/>
            </w:tcBorders>
          </w:tcPr>
          <w:p w14:paraId="1B7DC89C" w14:textId="77777777" w:rsidR="00F85F04" w:rsidRPr="00F00808" w:rsidRDefault="00F85F04" w:rsidP="00F85F04">
            <w:pPr>
              <w:snapToGrid w:val="0"/>
              <w:jc w:val="both"/>
              <w:rPr>
                <w:rFonts w:asciiTheme="majorBidi" w:hAnsiTheme="majorBidi" w:cstheme="majorBidi"/>
                <w:color w:val="000000"/>
                <w:sz w:val="22"/>
                <w:szCs w:val="22"/>
              </w:rPr>
            </w:pPr>
          </w:p>
          <w:p w14:paraId="4385CA9C" w14:textId="77777777" w:rsidR="00F85F04" w:rsidRPr="00F00808" w:rsidRDefault="001F16F4" w:rsidP="00F85F04">
            <w:pPr>
              <w:jc w:val="both"/>
              <w:rPr>
                <w:rFonts w:asciiTheme="majorBidi" w:hAnsiTheme="majorBidi" w:cstheme="majorBidi"/>
                <w:color w:val="000000"/>
                <w:sz w:val="22"/>
                <w:szCs w:val="22"/>
              </w:rPr>
            </w:pPr>
            <w:r w:rsidRPr="00F00808">
              <w:rPr>
                <w:rFonts w:asciiTheme="majorBidi" w:hAnsiTheme="majorBidi" w:cstheme="majorBidi"/>
                <w:color w:val="000000"/>
                <w:sz w:val="22"/>
                <w:szCs w:val="22"/>
              </w:rPr>
              <w:t xml:space="preserve">                    </w:t>
            </w:r>
          </w:p>
        </w:tc>
      </w:tr>
      <w:tr w:rsidR="00AB5F41" w:rsidRPr="00F00808" w14:paraId="0FD05110"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572D299B" w14:textId="77777777" w:rsidR="00722225" w:rsidRPr="00F00808" w:rsidRDefault="00AB5F41" w:rsidP="00F85F04">
            <w:pPr>
              <w:snapToGrid w:val="0"/>
              <w:jc w:val="both"/>
              <w:rPr>
                <w:rFonts w:asciiTheme="majorBidi" w:hAnsiTheme="majorBidi" w:cstheme="majorBidi"/>
                <w:b/>
                <w:bCs/>
                <w:color w:val="000000"/>
                <w:sz w:val="22"/>
                <w:szCs w:val="22"/>
              </w:rPr>
            </w:pPr>
            <w:r w:rsidRPr="00F00808">
              <w:rPr>
                <w:rFonts w:asciiTheme="majorBidi" w:hAnsiTheme="majorBidi" w:cstheme="majorBidi"/>
                <w:b/>
                <w:bCs/>
                <w:color w:val="000000"/>
                <w:sz w:val="22"/>
                <w:szCs w:val="22"/>
              </w:rPr>
              <w:t>Tiekėjo adresas</w:t>
            </w:r>
          </w:p>
          <w:p w14:paraId="7AA20F9F" w14:textId="77777777" w:rsidR="00AB5F41" w:rsidRPr="00F00808" w:rsidRDefault="00AB5F41" w:rsidP="00F85F04">
            <w:pPr>
              <w:snapToGrid w:val="0"/>
              <w:jc w:val="both"/>
              <w:rPr>
                <w:rFonts w:asciiTheme="majorBidi" w:hAnsiTheme="majorBidi" w:cstheme="majorBidi"/>
                <w:sz w:val="22"/>
                <w:szCs w:val="22"/>
              </w:rPr>
            </w:pPr>
            <w:r w:rsidRPr="00F00808">
              <w:rPr>
                <w:rFonts w:asciiTheme="majorBidi" w:hAnsiTheme="majorBidi" w:cstheme="majorBidi"/>
                <w:color w:val="000000"/>
                <w:sz w:val="22"/>
                <w:szCs w:val="22"/>
              </w:rPr>
              <w:t xml:space="preserve"> </w:t>
            </w:r>
            <w:r w:rsidRPr="00F00808">
              <w:rPr>
                <w:rFonts w:asciiTheme="majorBidi" w:hAnsiTheme="majorBidi" w:cstheme="majorBidi"/>
                <w:i/>
                <w:color w:val="000000"/>
                <w:sz w:val="22"/>
                <w:szCs w:val="22"/>
              </w:rPr>
              <w:t>/Jeigu dalyvauja tiekėjų grupė, surašomi visi dalyvių adresai/</w:t>
            </w:r>
          </w:p>
        </w:tc>
        <w:tc>
          <w:tcPr>
            <w:tcW w:w="4828" w:type="dxa"/>
            <w:tcBorders>
              <w:top w:val="single" w:sz="4" w:space="0" w:color="auto"/>
              <w:left w:val="single" w:sz="4" w:space="0" w:color="auto"/>
              <w:bottom w:val="single" w:sz="4" w:space="0" w:color="auto"/>
              <w:right w:val="single" w:sz="4" w:space="0" w:color="auto"/>
            </w:tcBorders>
          </w:tcPr>
          <w:p w14:paraId="363E51AE" w14:textId="77777777" w:rsidR="00AB5F41" w:rsidRPr="00F00808" w:rsidRDefault="00AB5F41" w:rsidP="00F85F04">
            <w:pPr>
              <w:snapToGrid w:val="0"/>
              <w:jc w:val="both"/>
              <w:rPr>
                <w:rFonts w:asciiTheme="majorBidi" w:hAnsiTheme="majorBidi" w:cstheme="majorBidi"/>
                <w:color w:val="000000"/>
                <w:sz w:val="22"/>
                <w:szCs w:val="22"/>
              </w:rPr>
            </w:pPr>
          </w:p>
        </w:tc>
      </w:tr>
      <w:tr w:rsidR="00FB65B4" w:rsidRPr="00F00808" w14:paraId="348A8D86"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45C285EA" w14:textId="77777777" w:rsidR="00FB65B4" w:rsidRPr="00F00808" w:rsidRDefault="00FB65B4" w:rsidP="00F85F04">
            <w:pPr>
              <w:snapToGrid w:val="0"/>
              <w:jc w:val="both"/>
              <w:rPr>
                <w:rFonts w:asciiTheme="majorBidi" w:hAnsiTheme="majorBidi" w:cstheme="majorBidi"/>
                <w:b/>
                <w:bCs/>
                <w:color w:val="000000"/>
                <w:sz w:val="22"/>
                <w:szCs w:val="22"/>
              </w:rPr>
            </w:pPr>
            <w:r w:rsidRPr="00F00808">
              <w:rPr>
                <w:rFonts w:asciiTheme="majorBidi" w:hAnsiTheme="majorBidi" w:cstheme="majorBidi"/>
                <w:b/>
                <w:bCs/>
                <w:sz w:val="22"/>
                <w:szCs w:val="22"/>
              </w:rPr>
              <w:t>Tiekėjų grupės narys, atstovaujantis grupei</w:t>
            </w:r>
            <w:r w:rsidRPr="00F00808">
              <w:rPr>
                <w:rFonts w:asciiTheme="majorBidi" w:hAnsiTheme="majorBidi" w:cstheme="majorBidi"/>
                <w:sz w:val="22"/>
                <w:szCs w:val="22"/>
              </w:rPr>
              <w:t xml:space="preserve"> </w:t>
            </w:r>
            <w:r w:rsidRPr="00F00808">
              <w:rPr>
                <w:rFonts w:asciiTheme="majorBidi" w:hAnsiTheme="majorBidi" w:cstheme="majorBidi"/>
                <w:i/>
                <w:iCs/>
                <w:sz w:val="22"/>
                <w:szCs w:val="22"/>
              </w:rPr>
              <w:t>(pildoma, jei pasiūlymą teikia tiekėjų grupė)</w:t>
            </w:r>
          </w:p>
        </w:tc>
        <w:tc>
          <w:tcPr>
            <w:tcW w:w="4828" w:type="dxa"/>
            <w:tcBorders>
              <w:top w:val="single" w:sz="4" w:space="0" w:color="auto"/>
              <w:left w:val="single" w:sz="4" w:space="0" w:color="auto"/>
              <w:bottom w:val="single" w:sz="4" w:space="0" w:color="auto"/>
              <w:right w:val="single" w:sz="4" w:space="0" w:color="auto"/>
            </w:tcBorders>
          </w:tcPr>
          <w:p w14:paraId="52983733" w14:textId="77777777" w:rsidR="00FB65B4" w:rsidRPr="00F00808" w:rsidRDefault="00FB65B4" w:rsidP="00F85F04">
            <w:pPr>
              <w:snapToGrid w:val="0"/>
              <w:jc w:val="both"/>
              <w:rPr>
                <w:rFonts w:asciiTheme="majorBidi" w:hAnsiTheme="majorBidi" w:cstheme="majorBidi"/>
                <w:color w:val="000000"/>
                <w:sz w:val="22"/>
                <w:szCs w:val="22"/>
              </w:rPr>
            </w:pPr>
          </w:p>
        </w:tc>
      </w:tr>
      <w:tr w:rsidR="00722225" w:rsidRPr="00F00808" w14:paraId="735D50FA"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42641A08" w14:textId="77777777" w:rsidR="00722225" w:rsidRPr="00F00808" w:rsidRDefault="00722225" w:rsidP="00722225">
            <w:pPr>
              <w:snapToGrid w:val="0"/>
              <w:jc w:val="both"/>
              <w:rPr>
                <w:rFonts w:asciiTheme="majorBidi" w:hAnsiTheme="majorBidi" w:cstheme="majorBidi"/>
                <w:color w:val="000000"/>
                <w:sz w:val="22"/>
                <w:szCs w:val="22"/>
              </w:rPr>
            </w:pPr>
            <w:r w:rsidRPr="00F00808">
              <w:rPr>
                <w:rFonts w:asciiTheme="majorBidi" w:hAnsiTheme="majorBidi" w:cstheme="majorBidi"/>
                <w:b/>
                <w:bCs/>
                <w:iCs/>
                <w:color w:val="000000"/>
                <w:sz w:val="22"/>
                <w:szCs w:val="22"/>
              </w:rPr>
              <w:t>Kiekvieno tiekėjų grupės nario</w:t>
            </w:r>
            <w:r w:rsidRPr="00F00808">
              <w:rPr>
                <w:rFonts w:asciiTheme="majorBidi" w:hAnsiTheme="majorBidi" w:cstheme="majorBidi"/>
                <w:i/>
                <w:color w:val="000000"/>
                <w:sz w:val="22"/>
                <w:szCs w:val="22"/>
              </w:rPr>
              <w:t xml:space="preserve"> </w:t>
            </w:r>
            <w:r w:rsidR="00C441EF" w:rsidRPr="00F00808">
              <w:rPr>
                <w:rFonts w:asciiTheme="majorBidi" w:hAnsiTheme="majorBidi" w:cstheme="majorBidi"/>
                <w:i/>
                <w:color w:val="000000"/>
                <w:sz w:val="22"/>
                <w:szCs w:val="22"/>
              </w:rPr>
              <w:t>(</w:t>
            </w:r>
            <w:r w:rsidRPr="00F00808">
              <w:rPr>
                <w:rFonts w:asciiTheme="majorBidi" w:hAnsiTheme="majorBidi" w:cstheme="majorBidi"/>
                <w:i/>
                <w:iCs/>
                <w:sz w:val="22"/>
                <w:szCs w:val="22"/>
              </w:rPr>
              <w:t>veikiančio pagal jungtinės veiklos (partnerystės) sutartį)</w:t>
            </w:r>
            <w:r w:rsidRPr="00F00808">
              <w:rPr>
                <w:rFonts w:asciiTheme="majorBidi" w:hAnsiTheme="majorBidi" w:cstheme="majorBidi"/>
                <w:color w:val="000000"/>
                <w:sz w:val="22"/>
                <w:szCs w:val="22"/>
              </w:rPr>
              <w:t xml:space="preserve"> </w:t>
            </w:r>
            <w:r w:rsidRPr="00F00808">
              <w:rPr>
                <w:rFonts w:asciiTheme="majorBidi" w:hAnsiTheme="majorBidi" w:cstheme="majorBidi"/>
                <w:b/>
                <w:bCs/>
                <w:color w:val="000000"/>
                <w:sz w:val="22"/>
                <w:szCs w:val="22"/>
              </w:rPr>
              <w:t>įsipareigojimai:</w:t>
            </w:r>
          </w:p>
        </w:tc>
        <w:tc>
          <w:tcPr>
            <w:tcW w:w="4828" w:type="dxa"/>
            <w:tcBorders>
              <w:top w:val="single" w:sz="4" w:space="0" w:color="auto"/>
              <w:left w:val="single" w:sz="4" w:space="0" w:color="auto"/>
              <w:bottom w:val="single" w:sz="4" w:space="0" w:color="auto"/>
              <w:right w:val="single" w:sz="4" w:space="0" w:color="auto"/>
            </w:tcBorders>
          </w:tcPr>
          <w:p w14:paraId="15478245" w14:textId="77777777" w:rsidR="00722225" w:rsidRPr="00F00808" w:rsidRDefault="00722225" w:rsidP="00722225">
            <w:pPr>
              <w:snapToGrid w:val="0"/>
              <w:jc w:val="both"/>
              <w:rPr>
                <w:rFonts w:asciiTheme="majorBidi" w:hAnsiTheme="majorBidi" w:cstheme="majorBidi"/>
                <w:color w:val="000000"/>
                <w:sz w:val="22"/>
                <w:szCs w:val="22"/>
              </w:rPr>
            </w:pPr>
          </w:p>
        </w:tc>
      </w:tr>
      <w:tr w:rsidR="00722225" w:rsidRPr="00F00808" w14:paraId="0138D870"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5DF884B3" w14:textId="77777777" w:rsidR="00722225" w:rsidRPr="00F00808" w:rsidRDefault="00722225" w:rsidP="00722225">
            <w:pPr>
              <w:snapToGrid w:val="0"/>
              <w:jc w:val="both"/>
              <w:rPr>
                <w:rFonts w:asciiTheme="majorBidi" w:hAnsiTheme="majorBidi" w:cstheme="majorBidi"/>
                <w:color w:val="000000"/>
                <w:sz w:val="22"/>
                <w:szCs w:val="22"/>
              </w:rPr>
            </w:pPr>
            <w:r w:rsidRPr="00F00808">
              <w:rPr>
                <w:rFonts w:asciiTheme="majorBidi" w:hAnsiTheme="majorBidi" w:cstheme="majorBidi"/>
                <w:color w:val="000000"/>
                <w:sz w:val="22"/>
                <w:szCs w:val="22"/>
              </w:rPr>
              <w:t xml:space="preserve">1) įsipareigojimų pavadinimas </w:t>
            </w:r>
          </w:p>
          <w:p w14:paraId="2207A6DD" w14:textId="77777777" w:rsidR="00C93D5E" w:rsidRPr="00F00808" w:rsidRDefault="00C93D5E" w:rsidP="00722225">
            <w:pPr>
              <w:snapToGrid w:val="0"/>
              <w:jc w:val="both"/>
              <w:rPr>
                <w:rFonts w:asciiTheme="majorBidi" w:hAnsiTheme="majorBidi" w:cstheme="majorBidi"/>
                <w:sz w:val="22"/>
                <w:szCs w:val="22"/>
              </w:rPr>
            </w:pPr>
          </w:p>
        </w:tc>
        <w:tc>
          <w:tcPr>
            <w:tcW w:w="4828" w:type="dxa"/>
            <w:tcBorders>
              <w:top w:val="single" w:sz="4" w:space="0" w:color="auto"/>
              <w:left w:val="single" w:sz="4" w:space="0" w:color="auto"/>
              <w:bottom w:val="single" w:sz="4" w:space="0" w:color="auto"/>
              <w:right w:val="single" w:sz="4" w:space="0" w:color="auto"/>
            </w:tcBorders>
          </w:tcPr>
          <w:p w14:paraId="1A992BFA" w14:textId="77777777" w:rsidR="00722225" w:rsidRPr="00F00808" w:rsidRDefault="00722225" w:rsidP="00722225">
            <w:pPr>
              <w:snapToGrid w:val="0"/>
              <w:jc w:val="both"/>
              <w:rPr>
                <w:rFonts w:asciiTheme="majorBidi" w:hAnsiTheme="majorBidi" w:cstheme="majorBidi"/>
                <w:color w:val="000000"/>
                <w:sz w:val="22"/>
                <w:szCs w:val="22"/>
              </w:rPr>
            </w:pPr>
          </w:p>
        </w:tc>
      </w:tr>
      <w:tr w:rsidR="00722225" w:rsidRPr="00F00808" w14:paraId="24D5B63D" w14:textId="77777777" w:rsidTr="009E3E4B">
        <w:tc>
          <w:tcPr>
            <w:tcW w:w="4962" w:type="dxa"/>
            <w:tcBorders>
              <w:top w:val="single" w:sz="4" w:space="0" w:color="auto"/>
              <w:left w:val="single" w:sz="4" w:space="0" w:color="auto"/>
              <w:bottom w:val="single" w:sz="4" w:space="0" w:color="auto"/>
              <w:right w:val="single" w:sz="4" w:space="0" w:color="auto"/>
            </w:tcBorders>
            <w:shd w:val="clear" w:color="auto" w:fill="F2F2F2"/>
          </w:tcPr>
          <w:p w14:paraId="7CD3E027" w14:textId="77777777" w:rsidR="00722225" w:rsidRPr="00F00808" w:rsidRDefault="00722225" w:rsidP="00722225">
            <w:pPr>
              <w:snapToGrid w:val="0"/>
              <w:jc w:val="both"/>
              <w:rPr>
                <w:rFonts w:asciiTheme="majorBidi" w:hAnsiTheme="majorBidi" w:cstheme="majorBidi"/>
                <w:color w:val="000000"/>
                <w:sz w:val="22"/>
                <w:szCs w:val="22"/>
              </w:rPr>
            </w:pPr>
            <w:r w:rsidRPr="00F00808">
              <w:rPr>
                <w:rFonts w:asciiTheme="majorBidi" w:hAnsiTheme="majorBidi" w:cstheme="majorBidi"/>
                <w:color w:val="000000"/>
                <w:sz w:val="22"/>
                <w:szCs w:val="22"/>
              </w:rPr>
              <w:t>2) įsipareigojimų vertė Eur arba procentais</w:t>
            </w:r>
          </w:p>
          <w:p w14:paraId="674B4375" w14:textId="77777777" w:rsidR="00C93D5E" w:rsidRPr="00F00808" w:rsidRDefault="00C93D5E" w:rsidP="00722225">
            <w:pPr>
              <w:snapToGrid w:val="0"/>
              <w:jc w:val="both"/>
              <w:rPr>
                <w:rFonts w:asciiTheme="majorBidi" w:hAnsiTheme="majorBidi" w:cstheme="majorBidi"/>
                <w:sz w:val="22"/>
                <w:szCs w:val="22"/>
              </w:rPr>
            </w:pPr>
          </w:p>
        </w:tc>
        <w:tc>
          <w:tcPr>
            <w:tcW w:w="4828" w:type="dxa"/>
            <w:tcBorders>
              <w:top w:val="single" w:sz="4" w:space="0" w:color="auto"/>
              <w:left w:val="single" w:sz="4" w:space="0" w:color="auto"/>
              <w:bottom w:val="single" w:sz="4" w:space="0" w:color="auto"/>
              <w:right w:val="single" w:sz="4" w:space="0" w:color="auto"/>
            </w:tcBorders>
          </w:tcPr>
          <w:p w14:paraId="4D67DEA8" w14:textId="77777777" w:rsidR="00722225" w:rsidRPr="00F00808" w:rsidRDefault="00722225" w:rsidP="00722225">
            <w:pPr>
              <w:snapToGrid w:val="0"/>
              <w:jc w:val="both"/>
              <w:rPr>
                <w:rFonts w:asciiTheme="majorBidi" w:hAnsiTheme="majorBidi" w:cstheme="majorBidi"/>
                <w:color w:val="000000"/>
                <w:sz w:val="22"/>
                <w:szCs w:val="22"/>
              </w:rPr>
            </w:pPr>
          </w:p>
        </w:tc>
      </w:tr>
      <w:tr w:rsidR="00F85F04" w:rsidRPr="00F00808" w14:paraId="3BEDB171" w14:textId="77777777" w:rsidTr="009E3E4B">
        <w:trPr>
          <w:trHeight w:hRule="exact" w:val="934"/>
        </w:trPr>
        <w:tc>
          <w:tcPr>
            <w:tcW w:w="4962" w:type="dxa"/>
            <w:tcBorders>
              <w:top w:val="single" w:sz="4" w:space="0" w:color="auto"/>
              <w:left w:val="single" w:sz="4" w:space="0" w:color="auto"/>
              <w:bottom w:val="single" w:sz="4" w:space="0" w:color="auto"/>
              <w:right w:val="single" w:sz="4" w:space="0" w:color="auto"/>
            </w:tcBorders>
            <w:shd w:val="clear" w:color="auto" w:fill="F2F2F2"/>
            <w:hideMark/>
          </w:tcPr>
          <w:p w14:paraId="35BD0885" w14:textId="77777777" w:rsidR="00F85F04" w:rsidRPr="00F00808" w:rsidRDefault="00F85F04" w:rsidP="00F85F04">
            <w:pPr>
              <w:snapToGrid w:val="0"/>
              <w:jc w:val="both"/>
              <w:rPr>
                <w:rFonts w:asciiTheme="majorBidi" w:hAnsiTheme="majorBidi" w:cstheme="majorBidi"/>
                <w:sz w:val="22"/>
                <w:szCs w:val="22"/>
              </w:rPr>
            </w:pPr>
            <w:r w:rsidRPr="00F00808">
              <w:rPr>
                <w:rFonts w:asciiTheme="majorBidi" w:hAnsiTheme="majorBidi" w:cstheme="majorBidi"/>
                <w:b/>
                <w:bCs/>
                <w:color w:val="000000"/>
                <w:sz w:val="22"/>
                <w:szCs w:val="22"/>
              </w:rPr>
              <w:t>Už pasiūlymą atsakingo asmens</w:t>
            </w:r>
            <w:r w:rsidR="00C441EF" w:rsidRPr="00F00808">
              <w:rPr>
                <w:rFonts w:asciiTheme="majorBidi" w:hAnsiTheme="majorBidi" w:cstheme="majorBidi"/>
                <w:sz w:val="22"/>
                <w:szCs w:val="22"/>
              </w:rPr>
              <w:t xml:space="preserve"> </w:t>
            </w:r>
            <w:r w:rsidR="00C441EF" w:rsidRPr="00F00808">
              <w:rPr>
                <w:rFonts w:asciiTheme="majorBidi" w:hAnsiTheme="majorBidi" w:cstheme="majorBidi"/>
                <w:b/>
                <w:bCs/>
                <w:sz w:val="22"/>
                <w:szCs w:val="22"/>
              </w:rPr>
              <w:t>kontaktinė informacija</w:t>
            </w:r>
            <w:r w:rsidRPr="00F00808">
              <w:rPr>
                <w:rFonts w:asciiTheme="majorBidi" w:hAnsiTheme="majorBidi" w:cstheme="majorBidi"/>
                <w:b/>
                <w:bCs/>
                <w:color w:val="000000"/>
                <w:sz w:val="22"/>
                <w:szCs w:val="22"/>
              </w:rPr>
              <w:t xml:space="preserve"> </w:t>
            </w:r>
            <w:r w:rsidR="00C441EF" w:rsidRPr="00F00808">
              <w:rPr>
                <w:rFonts w:asciiTheme="majorBidi" w:hAnsiTheme="majorBidi" w:cstheme="majorBidi"/>
                <w:color w:val="000000"/>
                <w:sz w:val="22"/>
                <w:szCs w:val="22"/>
              </w:rPr>
              <w:t>(</w:t>
            </w:r>
            <w:r w:rsidRPr="00F00808">
              <w:rPr>
                <w:rFonts w:asciiTheme="majorBidi" w:hAnsiTheme="majorBidi" w:cstheme="majorBidi"/>
                <w:color w:val="000000"/>
                <w:sz w:val="22"/>
                <w:szCs w:val="22"/>
              </w:rPr>
              <w:t>vardas, pavardė</w:t>
            </w:r>
            <w:r w:rsidR="00C441EF" w:rsidRPr="00F00808">
              <w:rPr>
                <w:rFonts w:asciiTheme="majorBidi" w:hAnsiTheme="majorBidi" w:cstheme="majorBidi"/>
                <w:color w:val="000000"/>
                <w:sz w:val="22"/>
                <w:szCs w:val="22"/>
              </w:rPr>
              <w:t>,</w:t>
            </w:r>
            <w:r w:rsidR="00C441EF" w:rsidRPr="00F00808">
              <w:rPr>
                <w:rFonts w:asciiTheme="majorBidi" w:hAnsiTheme="majorBidi" w:cstheme="majorBidi"/>
                <w:b/>
                <w:bCs/>
                <w:color w:val="000000"/>
                <w:sz w:val="22"/>
                <w:szCs w:val="22"/>
              </w:rPr>
              <w:t xml:space="preserve"> </w:t>
            </w:r>
            <w:r w:rsidR="00351077" w:rsidRPr="00F00808">
              <w:rPr>
                <w:rFonts w:asciiTheme="majorBidi" w:hAnsiTheme="majorBidi" w:cstheme="majorBidi"/>
                <w:sz w:val="22"/>
                <w:szCs w:val="22"/>
              </w:rPr>
              <w:t>telefono numeris, el. pašto adresas)</w:t>
            </w:r>
          </w:p>
          <w:p w14:paraId="2FFC9F4C" w14:textId="77777777" w:rsidR="00EA671F" w:rsidRPr="00F00808" w:rsidRDefault="00EA671F" w:rsidP="00F85F04">
            <w:pPr>
              <w:snapToGrid w:val="0"/>
              <w:jc w:val="both"/>
              <w:rPr>
                <w:rFonts w:asciiTheme="majorBidi" w:hAnsiTheme="majorBidi" w:cstheme="majorBidi"/>
                <w:b/>
                <w:bCs/>
                <w:color w:val="000000"/>
                <w:sz w:val="22"/>
                <w:szCs w:val="22"/>
              </w:rPr>
            </w:pPr>
          </w:p>
          <w:p w14:paraId="0977FD4E" w14:textId="77777777" w:rsidR="007C70D3" w:rsidRPr="00F00808" w:rsidRDefault="007C70D3" w:rsidP="00F85F04">
            <w:pPr>
              <w:snapToGrid w:val="0"/>
              <w:jc w:val="both"/>
              <w:rPr>
                <w:rFonts w:asciiTheme="majorBidi" w:hAnsiTheme="majorBidi" w:cstheme="majorBidi"/>
                <w:color w:val="000000"/>
                <w:sz w:val="22"/>
                <w:szCs w:val="22"/>
              </w:rPr>
            </w:pPr>
          </w:p>
        </w:tc>
        <w:tc>
          <w:tcPr>
            <w:tcW w:w="4828" w:type="dxa"/>
            <w:tcBorders>
              <w:top w:val="single" w:sz="4" w:space="0" w:color="auto"/>
              <w:left w:val="single" w:sz="4" w:space="0" w:color="auto"/>
              <w:bottom w:val="single" w:sz="4" w:space="0" w:color="auto"/>
              <w:right w:val="single" w:sz="4" w:space="0" w:color="auto"/>
            </w:tcBorders>
          </w:tcPr>
          <w:p w14:paraId="5B3D52E1" w14:textId="77777777" w:rsidR="007C70D3" w:rsidRPr="00F00808" w:rsidRDefault="007C70D3" w:rsidP="00F85F04">
            <w:pPr>
              <w:snapToGrid w:val="0"/>
              <w:jc w:val="both"/>
              <w:rPr>
                <w:rFonts w:asciiTheme="majorBidi" w:hAnsiTheme="majorBidi" w:cstheme="majorBidi"/>
                <w:color w:val="000000"/>
                <w:sz w:val="22"/>
                <w:szCs w:val="22"/>
              </w:rPr>
            </w:pPr>
          </w:p>
          <w:p w14:paraId="5AA16EC2" w14:textId="77777777" w:rsidR="00F85F04" w:rsidRPr="00F00808" w:rsidRDefault="00F85F04" w:rsidP="00F85F04">
            <w:pPr>
              <w:snapToGrid w:val="0"/>
              <w:jc w:val="both"/>
              <w:rPr>
                <w:rFonts w:asciiTheme="majorBidi" w:hAnsiTheme="majorBidi" w:cstheme="majorBidi"/>
                <w:color w:val="000000"/>
                <w:sz w:val="22"/>
                <w:szCs w:val="22"/>
              </w:rPr>
            </w:pPr>
          </w:p>
          <w:p w14:paraId="7E22ED54" w14:textId="77777777" w:rsidR="00F85F04" w:rsidRPr="00F00808" w:rsidRDefault="00F85F04" w:rsidP="00F85F04">
            <w:pPr>
              <w:snapToGrid w:val="0"/>
              <w:jc w:val="both"/>
              <w:rPr>
                <w:rFonts w:asciiTheme="majorBidi" w:hAnsiTheme="majorBidi" w:cstheme="majorBidi"/>
                <w:color w:val="000000"/>
                <w:sz w:val="22"/>
                <w:szCs w:val="22"/>
              </w:rPr>
            </w:pPr>
          </w:p>
          <w:p w14:paraId="1CF79C17" w14:textId="77777777" w:rsidR="00F85F04" w:rsidRPr="00F00808" w:rsidRDefault="00F85F04" w:rsidP="00F85F04">
            <w:pPr>
              <w:snapToGrid w:val="0"/>
              <w:jc w:val="both"/>
              <w:rPr>
                <w:rFonts w:asciiTheme="majorBidi" w:hAnsiTheme="majorBidi" w:cstheme="majorBidi"/>
                <w:color w:val="000000"/>
                <w:sz w:val="22"/>
                <w:szCs w:val="22"/>
              </w:rPr>
            </w:pPr>
          </w:p>
          <w:p w14:paraId="622BD979" w14:textId="77777777" w:rsidR="00F85F04" w:rsidRPr="00F00808" w:rsidRDefault="00F85F04" w:rsidP="00F85F04">
            <w:pPr>
              <w:snapToGrid w:val="0"/>
              <w:jc w:val="both"/>
              <w:rPr>
                <w:rFonts w:asciiTheme="majorBidi" w:hAnsiTheme="majorBidi" w:cstheme="majorBidi"/>
                <w:color w:val="000000"/>
                <w:sz w:val="22"/>
                <w:szCs w:val="22"/>
              </w:rPr>
            </w:pPr>
          </w:p>
          <w:p w14:paraId="4742DCDC" w14:textId="77777777" w:rsidR="00F85F04" w:rsidRPr="00F00808" w:rsidRDefault="00F85F04" w:rsidP="00F85F04">
            <w:pPr>
              <w:snapToGrid w:val="0"/>
              <w:jc w:val="both"/>
              <w:rPr>
                <w:rFonts w:asciiTheme="majorBidi" w:hAnsiTheme="majorBidi" w:cstheme="majorBidi"/>
                <w:color w:val="000000"/>
                <w:sz w:val="22"/>
                <w:szCs w:val="22"/>
              </w:rPr>
            </w:pPr>
          </w:p>
          <w:p w14:paraId="6B1FBEF5" w14:textId="77777777" w:rsidR="00F85F04" w:rsidRPr="00F00808" w:rsidRDefault="00F85F04" w:rsidP="00F85F04">
            <w:pPr>
              <w:snapToGrid w:val="0"/>
              <w:jc w:val="both"/>
              <w:rPr>
                <w:rFonts w:asciiTheme="majorBidi" w:hAnsiTheme="majorBidi" w:cstheme="majorBidi"/>
                <w:color w:val="000000"/>
                <w:sz w:val="22"/>
                <w:szCs w:val="22"/>
              </w:rPr>
            </w:pPr>
          </w:p>
        </w:tc>
      </w:tr>
    </w:tbl>
    <w:p w14:paraId="28BD2062" w14:textId="77777777" w:rsidR="001F16F4" w:rsidRPr="00F00808" w:rsidRDefault="001F16F4" w:rsidP="001F16F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sz w:val="22"/>
          <w:szCs w:val="22"/>
          <w:lang w:eastAsia="zh-CN"/>
        </w:rPr>
      </w:pPr>
    </w:p>
    <w:p w14:paraId="7A900B64" w14:textId="77777777" w:rsidR="001F16F4" w:rsidRPr="00F00808" w:rsidRDefault="00454A8A" w:rsidP="00830234">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i/>
          <w:iCs/>
          <w:sz w:val="22"/>
          <w:szCs w:val="22"/>
        </w:rPr>
      </w:pPr>
      <w:r w:rsidRPr="00F00808">
        <w:rPr>
          <w:rFonts w:asciiTheme="majorBidi" w:hAnsiTheme="majorBidi" w:cstheme="majorBidi"/>
          <w:b/>
          <w:bCs/>
          <w:sz w:val="22"/>
          <w:szCs w:val="22"/>
        </w:rPr>
        <w:t>2 lentelė.</w:t>
      </w:r>
      <w:r w:rsidRPr="00F00808">
        <w:rPr>
          <w:rFonts w:asciiTheme="majorBidi" w:hAnsiTheme="majorBidi" w:cstheme="majorBidi"/>
          <w:sz w:val="22"/>
          <w:szCs w:val="22"/>
        </w:rPr>
        <w:t xml:space="preserve"> Informacija apie ūkio subjektus, kurių pajėgumais tiekėjas </w:t>
      </w:r>
      <w:r w:rsidRPr="00F00808">
        <w:rPr>
          <w:rFonts w:asciiTheme="majorBidi" w:hAnsiTheme="majorBidi" w:cstheme="majorBidi"/>
          <w:b/>
          <w:bCs/>
          <w:sz w:val="22"/>
          <w:szCs w:val="22"/>
          <w:u w:val="single"/>
        </w:rPr>
        <w:t>remiasi</w:t>
      </w:r>
      <w:r w:rsidRPr="00F00808">
        <w:rPr>
          <w:rFonts w:asciiTheme="majorBidi" w:hAnsiTheme="majorBidi" w:cstheme="majorBidi"/>
          <w:sz w:val="22"/>
          <w:szCs w:val="22"/>
        </w:rPr>
        <w:t>, kad atitiktų keliamus kvalifikacijos reikalavimus</w:t>
      </w:r>
      <w:r w:rsidRPr="00F00808">
        <w:rPr>
          <w:rFonts w:asciiTheme="majorBidi" w:hAnsiTheme="majorBidi" w:cstheme="majorBidi"/>
          <w:b/>
          <w:bCs/>
          <w:i/>
          <w:iCs/>
          <w:sz w:val="22"/>
          <w:szCs w:val="22"/>
        </w:rPr>
        <w:t xml:space="preserve"> </w:t>
      </w:r>
      <w:r w:rsidRPr="00F00808">
        <w:rPr>
          <w:rFonts w:asciiTheme="majorBidi" w:hAnsiTheme="majorBidi" w:cstheme="majorBidi"/>
          <w:i/>
          <w:iCs/>
          <w:sz w:val="22"/>
          <w:szCs w:val="22"/>
        </w:rPr>
        <w:t>(jeigu tokie reikalavimai keliami)</w:t>
      </w:r>
      <w:r w:rsidR="00572A64" w:rsidRPr="00F00808">
        <w:rPr>
          <w:rFonts w:asciiTheme="majorBidi" w:hAnsiTheme="majorBidi" w:cstheme="majorBidi"/>
          <w:i/>
          <w:iCs/>
          <w:sz w:val="22"/>
          <w:szCs w:val="22"/>
        </w:rPr>
        <w:t xml:space="preserve"> </w:t>
      </w:r>
      <w:r w:rsidRPr="00F00808">
        <w:rPr>
          <w:rFonts w:asciiTheme="majorBidi" w:hAnsiTheme="majorBidi" w:cstheme="majorBidi"/>
          <w:i/>
          <w:iCs/>
          <w:sz w:val="22"/>
          <w:szCs w:val="22"/>
        </w:rPr>
        <w:t>(nurod</w:t>
      </w:r>
      <w:r w:rsidR="00572A64" w:rsidRPr="00F00808">
        <w:rPr>
          <w:rFonts w:asciiTheme="majorBidi" w:hAnsiTheme="majorBidi" w:cstheme="majorBidi"/>
          <w:i/>
          <w:iCs/>
          <w:sz w:val="22"/>
          <w:szCs w:val="22"/>
        </w:rPr>
        <w:t>yti</w:t>
      </w:r>
      <w:r w:rsidRPr="00F00808">
        <w:rPr>
          <w:rFonts w:asciiTheme="majorBidi" w:hAnsiTheme="majorBidi" w:cstheme="majorBidi"/>
          <w:i/>
          <w:iCs/>
          <w:sz w:val="22"/>
          <w:szCs w:val="22"/>
        </w:rPr>
        <w:t xml:space="preserve"> kvazisubtiekėj</w:t>
      </w:r>
      <w:r w:rsidR="00572A64" w:rsidRPr="00F00808">
        <w:rPr>
          <w:rFonts w:asciiTheme="majorBidi" w:hAnsiTheme="majorBidi" w:cstheme="majorBidi"/>
          <w:i/>
          <w:iCs/>
          <w:sz w:val="22"/>
          <w:szCs w:val="22"/>
        </w:rPr>
        <w:t>us</w:t>
      </w:r>
      <w:r w:rsidRPr="00F00808">
        <w:rPr>
          <w:rFonts w:asciiTheme="majorBidi" w:hAnsiTheme="majorBidi" w:cstheme="majorBidi"/>
          <w:i/>
          <w:iCs/>
          <w:sz w:val="22"/>
          <w:szCs w:val="22"/>
        </w:rPr>
        <w:t xml:space="preserve"> (specialist</w:t>
      </w:r>
      <w:r w:rsidR="00572A64" w:rsidRPr="00F00808">
        <w:rPr>
          <w:rFonts w:asciiTheme="majorBidi" w:hAnsiTheme="majorBidi" w:cstheme="majorBidi"/>
          <w:i/>
          <w:iCs/>
          <w:sz w:val="22"/>
          <w:szCs w:val="22"/>
        </w:rPr>
        <w:t>us</w:t>
      </w:r>
      <w:r w:rsidRPr="00F00808">
        <w:rPr>
          <w:rFonts w:asciiTheme="majorBidi" w:hAnsiTheme="majorBidi" w:cstheme="majorBidi"/>
          <w:i/>
          <w:iCs/>
          <w:sz w:val="22"/>
          <w:szCs w:val="22"/>
        </w:rPr>
        <w:t>) – fizini</w:t>
      </w:r>
      <w:r w:rsidR="00572A64" w:rsidRPr="00F00808">
        <w:rPr>
          <w:rFonts w:asciiTheme="majorBidi" w:hAnsiTheme="majorBidi" w:cstheme="majorBidi"/>
          <w:i/>
          <w:iCs/>
          <w:sz w:val="22"/>
          <w:szCs w:val="22"/>
        </w:rPr>
        <w:t>us</w:t>
      </w:r>
      <w:r w:rsidRPr="00F00808">
        <w:rPr>
          <w:rFonts w:asciiTheme="majorBidi" w:hAnsiTheme="majorBidi" w:cstheme="majorBidi"/>
          <w:i/>
          <w:iCs/>
          <w:sz w:val="22"/>
          <w:szCs w:val="22"/>
        </w:rPr>
        <w:t xml:space="preserve"> asmenys, kuriuos ketinama įdarbinti pirkimo laimėjimo atveju)</w:t>
      </w:r>
    </w:p>
    <w:tbl>
      <w:tblPr>
        <w:tblW w:w="9930" w:type="dxa"/>
        <w:tblInd w:w="-35" w:type="dxa"/>
        <w:tblLayout w:type="fixed"/>
        <w:tblLook w:val="04A0" w:firstRow="1" w:lastRow="0" w:firstColumn="1" w:lastColumn="0" w:noHBand="0" w:noVBand="1"/>
      </w:tblPr>
      <w:tblGrid>
        <w:gridCol w:w="5061"/>
        <w:gridCol w:w="4869"/>
      </w:tblGrid>
      <w:tr w:rsidR="00F85F04" w:rsidRPr="00F00808" w14:paraId="2D9F49A3" w14:textId="77777777">
        <w:tc>
          <w:tcPr>
            <w:tcW w:w="5061" w:type="dxa"/>
            <w:tcBorders>
              <w:top w:val="single" w:sz="4" w:space="0" w:color="000000"/>
              <w:left w:val="single" w:sz="4" w:space="0" w:color="000000"/>
              <w:bottom w:val="single" w:sz="4" w:space="0" w:color="000000"/>
              <w:right w:val="nil"/>
            </w:tcBorders>
            <w:shd w:val="clear" w:color="auto" w:fill="F2F2F2"/>
            <w:hideMark/>
          </w:tcPr>
          <w:p w14:paraId="0311F996" w14:textId="77777777" w:rsidR="00F85F04" w:rsidRPr="00F00808" w:rsidRDefault="00F85F04" w:rsidP="00830234">
            <w:pPr>
              <w:snapToGrid w:val="0"/>
              <w:rPr>
                <w:rFonts w:asciiTheme="majorBidi" w:hAnsiTheme="majorBidi" w:cstheme="majorBidi"/>
                <w:b/>
                <w:bCs/>
                <w:sz w:val="22"/>
                <w:szCs w:val="22"/>
              </w:rPr>
            </w:pPr>
            <w:r w:rsidRPr="00F00808">
              <w:rPr>
                <w:rFonts w:asciiTheme="majorBidi" w:hAnsiTheme="majorBidi" w:cstheme="majorBidi"/>
                <w:b/>
                <w:bCs/>
                <w:color w:val="000000"/>
                <w:spacing w:val="-4"/>
                <w:sz w:val="22"/>
                <w:szCs w:val="22"/>
              </w:rPr>
              <w:t xml:space="preserve">Ūkio subjekto </w:t>
            </w:r>
            <w:r w:rsidRPr="00F00808">
              <w:rPr>
                <w:rFonts w:asciiTheme="majorBidi" w:hAnsiTheme="majorBidi" w:cstheme="majorBidi"/>
                <w:b/>
                <w:bCs/>
                <w:color w:val="000000"/>
                <w:sz w:val="22"/>
                <w:szCs w:val="22"/>
              </w:rPr>
              <w:t>pavadinimas (-ai)</w:t>
            </w:r>
            <w:r w:rsidR="007028AA" w:rsidRPr="00F00808">
              <w:rPr>
                <w:rFonts w:asciiTheme="majorBidi" w:hAnsiTheme="majorBidi" w:cstheme="majorBidi"/>
                <w:b/>
                <w:bCs/>
                <w:color w:val="000000"/>
                <w:sz w:val="22"/>
                <w:szCs w:val="22"/>
              </w:rPr>
              <w:t>,</w:t>
            </w:r>
            <w:r w:rsidR="00491953" w:rsidRPr="00F00808">
              <w:rPr>
                <w:rFonts w:asciiTheme="majorBidi" w:hAnsiTheme="majorBidi" w:cstheme="majorBidi"/>
                <w:b/>
                <w:bCs/>
                <w:sz w:val="22"/>
                <w:szCs w:val="22"/>
              </w:rPr>
              <w:t xml:space="preserve"> juridinio asmens kodas</w:t>
            </w:r>
            <w:r w:rsidR="00083089" w:rsidRPr="00F00808">
              <w:rPr>
                <w:rFonts w:asciiTheme="majorBidi" w:hAnsiTheme="majorBidi" w:cstheme="majorBidi"/>
                <w:b/>
                <w:bCs/>
                <w:sz w:val="22"/>
                <w:szCs w:val="22"/>
              </w:rPr>
              <w:t xml:space="preserve"> </w:t>
            </w:r>
            <w:r w:rsidR="00083089" w:rsidRPr="00F00808">
              <w:rPr>
                <w:rFonts w:asciiTheme="majorBidi" w:hAnsiTheme="majorBidi" w:cstheme="majorBidi"/>
                <w:b/>
                <w:bCs/>
                <w:color w:val="000000"/>
                <w:sz w:val="22"/>
                <w:szCs w:val="22"/>
              </w:rPr>
              <w:t>(-ai)</w:t>
            </w:r>
          </w:p>
          <w:p w14:paraId="63A0A583" w14:textId="77777777" w:rsidR="00F85F04" w:rsidRPr="00F00808" w:rsidRDefault="00F85F04" w:rsidP="00830234">
            <w:pPr>
              <w:snapToGrid w:val="0"/>
              <w:rPr>
                <w:rFonts w:asciiTheme="majorBidi" w:hAnsiTheme="majorBidi" w:cstheme="majorBidi"/>
                <w:b/>
                <w:bCs/>
                <w:i/>
                <w:iCs/>
                <w:sz w:val="22"/>
                <w:szCs w:val="22"/>
              </w:rPr>
            </w:pPr>
          </w:p>
        </w:tc>
        <w:tc>
          <w:tcPr>
            <w:tcW w:w="4869" w:type="dxa"/>
            <w:tcBorders>
              <w:top w:val="single" w:sz="4" w:space="0" w:color="000000"/>
              <w:left w:val="single" w:sz="4" w:space="0" w:color="000000"/>
              <w:bottom w:val="single" w:sz="4" w:space="0" w:color="000000"/>
              <w:right w:val="single" w:sz="4" w:space="0" w:color="000000"/>
            </w:tcBorders>
          </w:tcPr>
          <w:p w14:paraId="24FA915F" w14:textId="77777777" w:rsidR="00F85F04" w:rsidRPr="00F00808" w:rsidRDefault="00F85F04" w:rsidP="00830234">
            <w:pPr>
              <w:snapToGrid w:val="0"/>
              <w:jc w:val="both"/>
              <w:rPr>
                <w:rFonts w:asciiTheme="majorBidi" w:hAnsiTheme="majorBidi" w:cstheme="majorBidi"/>
                <w:color w:val="000000"/>
                <w:sz w:val="22"/>
                <w:szCs w:val="22"/>
                <w:lang w:eastAsia="zh-CN"/>
              </w:rPr>
            </w:pPr>
          </w:p>
          <w:p w14:paraId="3BA7C0E1" w14:textId="77777777" w:rsidR="00F85F04" w:rsidRPr="00F00808" w:rsidRDefault="00F85F04" w:rsidP="00830234">
            <w:pPr>
              <w:snapToGrid w:val="0"/>
              <w:jc w:val="both"/>
              <w:rPr>
                <w:rFonts w:asciiTheme="majorBidi" w:hAnsiTheme="majorBidi" w:cstheme="majorBidi"/>
                <w:color w:val="000000"/>
                <w:sz w:val="22"/>
                <w:szCs w:val="22"/>
                <w:lang w:eastAsia="zh-CN"/>
              </w:rPr>
            </w:pPr>
          </w:p>
        </w:tc>
      </w:tr>
      <w:tr w:rsidR="00454A8A" w:rsidRPr="00F00808" w14:paraId="171F476A" w14:textId="77777777">
        <w:tc>
          <w:tcPr>
            <w:tcW w:w="5061" w:type="dxa"/>
            <w:tcBorders>
              <w:top w:val="single" w:sz="4" w:space="0" w:color="000000"/>
              <w:left w:val="single" w:sz="4" w:space="0" w:color="000000"/>
              <w:bottom w:val="single" w:sz="4" w:space="0" w:color="000000"/>
              <w:right w:val="nil"/>
            </w:tcBorders>
            <w:shd w:val="clear" w:color="auto" w:fill="F2F2F2"/>
          </w:tcPr>
          <w:p w14:paraId="52D8BA25" w14:textId="77777777" w:rsidR="00454A8A" w:rsidRPr="00F00808" w:rsidRDefault="00454A8A" w:rsidP="00454A8A">
            <w:pPr>
              <w:snapToGrid w:val="0"/>
              <w:rPr>
                <w:rFonts w:asciiTheme="majorBidi" w:hAnsiTheme="majorBidi" w:cstheme="majorBidi"/>
                <w:b/>
                <w:bCs/>
                <w:color w:val="000000"/>
                <w:sz w:val="22"/>
                <w:szCs w:val="22"/>
              </w:rPr>
            </w:pPr>
            <w:r w:rsidRPr="00F00808">
              <w:rPr>
                <w:rFonts w:asciiTheme="majorBidi" w:hAnsiTheme="majorBidi" w:cstheme="majorBidi"/>
                <w:b/>
                <w:bCs/>
                <w:color w:val="000000"/>
                <w:spacing w:val="-4"/>
                <w:sz w:val="22"/>
                <w:szCs w:val="22"/>
              </w:rPr>
              <w:t xml:space="preserve">Ūkio subjekto </w:t>
            </w:r>
            <w:r w:rsidRPr="00F00808">
              <w:rPr>
                <w:rFonts w:asciiTheme="majorBidi" w:hAnsiTheme="majorBidi" w:cstheme="majorBidi"/>
                <w:b/>
                <w:bCs/>
                <w:color w:val="000000"/>
                <w:sz w:val="22"/>
                <w:szCs w:val="22"/>
              </w:rPr>
              <w:t>adresas (-ai)</w:t>
            </w:r>
          </w:p>
          <w:p w14:paraId="5F6A05AA" w14:textId="77777777" w:rsidR="00454A8A" w:rsidRPr="00F00808" w:rsidRDefault="00454A8A" w:rsidP="00F85F04">
            <w:pPr>
              <w:snapToGrid w:val="0"/>
              <w:rPr>
                <w:rFonts w:asciiTheme="majorBidi" w:hAnsiTheme="majorBidi" w:cstheme="majorBidi"/>
                <w:b/>
                <w:bCs/>
                <w:color w:val="000000"/>
                <w:spacing w:val="-4"/>
                <w:sz w:val="22"/>
                <w:szCs w:val="22"/>
              </w:rPr>
            </w:pPr>
          </w:p>
        </w:tc>
        <w:tc>
          <w:tcPr>
            <w:tcW w:w="4869" w:type="dxa"/>
            <w:tcBorders>
              <w:top w:val="single" w:sz="4" w:space="0" w:color="000000"/>
              <w:left w:val="single" w:sz="4" w:space="0" w:color="000000"/>
              <w:bottom w:val="single" w:sz="4" w:space="0" w:color="000000"/>
              <w:right w:val="single" w:sz="4" w:space="0" w:color="000000"/>
            </w:tcBorders>
          </w:tcPr>
          <w:p w14:paraId="01683E00" w14:textId="77777777" w:rsidR="00454A8A" w:rsidRPr="00F00808" w:rsidRDefault="00454A8A" w:rsidP="00F85F04">
            <w:pPr>
              <w:snapToGrid w:val="0"/>
              <w:jc w:val="both"/>
              <w:rPr>
                <w:rFonts w:asciiTheme="majorBidi" w:hAnsiTheme="majorBidi" w:cstheme="majorBidi"/>
                <w:color w:val="000000"/>
                <w:sz w:val="22"/>
                <w:szCs w:val="22"/>
                <w:lang w:eastAsia="zh-CN"/>
              </w:rPr>
            </w:pPr>
          </w:p>
        </w:tc>
      </w:tr>
      <w:tr w:rsidR="00024B76" w:rsidRPr="00F00808" w14:paraId="2D6A2CD9" w14:textId="77777777">
        <w:tc>
          <w:tcPr>
            <w:tcW w:w="5061" w:type="dxa"/>
            <w:tcBorders>
              <w:top w:val="single" w:sz="4" w:space="0" w:color="000000"/>
              <w:left w:val="single" w:sz="4" w:space="0" w:color="000000"/>
              <w:bottom w:val="single" w:sz="4" w:space="0" w:color="000000"/>
              <w:right w:val="nil"/>
            </w:tcBorders>
            <w:shd w:val="clear" w:color="auto" w:fill="F2F2F2"/>
          </w:tcPr>
          <w:p w14:paraId="260376F1" w14:textId="77777777" w:rsidR="00024B76" w:rsidRPr="00F00808" w:rsidRDefault="00024B76" w:rsidP="00454A8A">
            <w:pPr>
              <w:snapToGrid w:val="0"/>
              <w:rPr>
                <w:rFonts w:asciiTheme="majorBidi" w:hAnsiTheme="majorBidi" w:cstheme="majorBidi"/>
                <w:b/>
                <w:bCs/>
                <w:color w:val="000000"/>
                <w:spacing w:val="-4"/>
                <w:sz w:val="22"/>
                <w:szCs w:val="22"/>
              </w:rPr>
            </w:pPr>
            <w:r w:rsidRPr="00F00808">
              <w:rPr>
                <w:rFonts w:asciiTheme="majorBidi" w:hAnsiTheme="majorBidi" w:cstheme="majorBidi"/>
                <w:b/>
                <w:bCs/>
                <w:color w:val="000000"/>
                <w:sz w:val="22"/>
                <w:szCs w:val="22"/>
              </w:rPr>
              <w:t>Įsipareigojimų dalis</w:t>
            </w:r>
            <w:r w:rsidRPr="00F00808">
              <w:rPr>
                <w:rFonts w:asciiTheme="majorBidi" w:hAnsiTheme="majorBidi" w:cstheme="majorBidi"/>
                <w:color w:val="000000"/>
                <w:sz w:val="22"/>
                <w:szCs w:val="22"/>
              </w:rPr>
              <w:t xml:space="preserve"> (nurod</w:t>
            </w:r>
            <w:r w:rsidR="00572A64" w:rsidRPr="00F00808">
              <w:rPr>
                <w:rFonts w:asciiTheme="majorBidi" w:hAnsiTheme="majorBidi" w:cstheme="majorBidi"/>
                <w:color w:val="000000"/>
                <w:sz w:val="22"/>
                <w:szCs w:val="22"/>
              </w:rPr>
              <w:t>yti pavadinimą</w:t>
            </w:r>
            <w:r w:rsidRPr="00F00808">
              <w:rPr>
                <w:rFonts w:asciiTheme="majorBidi" w:hAnsiTheme="majorBidi" w:cstheme="majorBidi"/>
                <w:color w:val="000000"/>
                <w:sz w:val="22"/>
                <w:szCs w:val="22"/>
              </w:rPr>
              <w:t xml:space="preserve"> pirkimo s</w:t>
            </w:r>
            <w:r w:rsidRPr="00F00808">
              <w:rPr>
                <w:rFonts w:asciiTheme="majorBidi" w:hAnsiTheme="majorBidi" w:cstheme="majorBidi"/>
                <w:bCs/>
                <w:sz w:val="22"/>
                <w:szCs w:val="22"/>
              </w:rPr>
              <w:t>utarties objekto dalies, perduodamos vykdyti ūkio subjektui, vert</w:t>
            </w:r>
            <w:r w:rsidR="00572A64" w:rsidRPr="00F00808">
              <w:rPr>
                <w:rFonts w:asciiTheme="majorBidi" w:hAnsiTheme="majorBidi" w:cstheme="majorBidi"/>
                <w:bCs/>
                <w:sz w:val="22"/>
                <w:szCs w:val="22"/>
              </w:rPr>
              <w:t>ę</w:t>
            </w:r>
            <w:r w:rsidRPr="00F00808">
              <w:rPr>
                <w:rFonts w:asciiTheme="majorBidi" w:hAnsiTheme="majorBidi" w:cstheme="majorBidi"/>
                <w:bCs/>
                <w:sz w:val="22"/>
                <w:szCs w:val="22"/>
              </w:rPr>
              <w:t xml:space="preserve"> Eur arba dal</w:t>
            </w:r>
            <w:r w:rsidR="00572A64" w:rsidRPr="00F00808">
              <w:rPr>
                <w:rFonts w:asciiTheme="majorBidi" w:hAnsiTheme="majorBidi" w:cstheme="majorBidi"/>
                <w:bCs/>
                <w:sz w:val="22"/>
                <w:szCs w:val="22"/>
              </w:rPr>
              <w:t>į</w:t>
            </w:r>
            <w:r w:rsidRPr="00F00808">
              <w:rPr>
                <w:rFonts w:asciiTheme="majorBidi" w:hAnsiTheme="majorBidi" w:cstheme="majorBidi"/>
                <w:bCs/>
                <w:sz w:val="22"/>
                <w:szCs w:val="22"/>
              </w:rPr>
              <w:t xml:space="preserve"> procentais)</w:t>
            </w:r>
          </w:p>
        </w:tc>
        <w:tc>
          <w:tcPr>
            <w:tcW w:w="4869" w:type="dxa"/>
            <w:tcBorders>
              <w:top w:val="single" w:sz="4" w:space="0" w:color="000000"/>
              <w:left w:val="single" w:sz="4" w:space="0" w:color="000000"/>
              <w:bottom w:val="single" w:sz="4" w:space="0" w:color="000000"/>
              <w:right w:val="single" w:sz="4" w:space="0" w:color="000000"/>
            </w:tcBorders>
          </w:tcPr>
          <w:p w14:paraId="6DF6BAD3" w14:textId="77777777" w:rsidR="00024B76" w:rsidRPr="00F00808" w:rsidRDefault="00024B76" w:rsidP="00F85F04">
            <w:pPr>
              <w:snapToGrid w:val="0"/>
              <w:jc w:val="both"/>
              <w:rPr>
                <w:rFonts w:asciiTheme="majorBidi" w:hAnsiTheme="majorBidi" w:cstheme="majorBidi"/>
                <w:color w:val="000000"/>
                <w:sz w:val="22"/>
                <w:szCs w:val="22"/>
                <w:lang w:eastAsia="zh-CN"/>
              </w:rPr>
            </w:pPr>
          </w:p>
        </w:tc>
      </w:tr>
      <w:tr w:rsidR="00AB5F41" w:rsidRPr="00F00808" w14:paraId="7E9CB9F9" w14:textId="77777777">
        <w:tc>
          <w:tcPr>
            <w:tcW w:w="5061" w:type="dxa"/>
            <w:tcBorders>
              <w:top w:val="single" w:sz="4" w:space="0" w:color="000000"/>
              <w:left w:val="single" w:sz="4" w:space="0" w:color="000000"/>
              <w:bottom w:val="single" w:sz="4" w:space="0" w:color="000000"/>
              <w:right w:val="nil"/>
            </w:tcBorders>
            <w:shd w:val="clear" w:color="auto" w:fill="F2F2F2"/>
          </w:tcPr>
          <w:p w14:paraId="5D474A2F" w14:textId="77777777" w:rsidR="00752532" w:rsidRPr="00F00808" w:rsidRDefault="00AB5F41" w:rsidP="00F85F04">
            <w:pPr>
              <w:snapToGrid w:val="0"/>
              <w:rPr>
                <w:rFonts w:asciiTheme="majorBidi" w:hAnsiTheme="majorBidi" w:cstheme="majorBidi"/>
                <w:color w:val="000000"/>
                <w:sz w:val="22"/>
                <w:szCs w:val="22"/>
              </w:rPr>
            </w:pPr>
            <w:r w:rsidRPr="00F00808">
              <w:rPr>
                <w:rFonts w:asciiTheme="majorBidi" w:hAnsiTheme="majorBidi" w:cstheme="majorBidi"/>
                <w:b/>
                <w:bCs/>
                <w:color w:val="000000"/>
                <w:spacing w:val="-4"/>
                <w:sz w:val="22"/>
                <w:szCs w:val="22"/>
              </w:rPr>
              <w:t>Kvazisubtiekėjai</w:t>
            </w:r>
            <w:r w:rsidRPr="00F00808">
              <w:rPr>
                <w:rFonts w:asciiTheme="majorBidi" w:hAnsiTheme="majorBidi" w:cstheme="majorBidi"/>
                <w:color w:val="000000"/>
                <w:spacing w:val="-4"/>
                <w:sz w:val="22"/>
                <w:szCs w:val="22"/>
              </w:rPr>
              <w:t xml:space="preserve">, kuriais bus remiamasi įrodinėjant tiekėjo kvalifikaciją ir vykdant sutartį, tačiau jie nėra tiekėjo ar tiekėjo pasitelkiamo (-ų) ūkio subjekto </w:t>
            </w:r>
            <w:r w:rsidRPr="00F00808">
              <w:rPr>
                <w:rFonts w:asciiTheme="majorBidi" w:hAnsiTheme="majorBidi" w:cstheme="majorBidi"/>
                <w:color w:val="000000"/>
                <w:sz w:val="22"/>
                <w:szCs w:val="22"/>
              </w:rPr>
              <w:t xml:space="preserve">darbuotojai pasiūlymo pateikimo metu, bet laimėjimo </w:t>
            </w:r>
            <w:r w:rsidRPr="00F00808">
              <w:rPr>
                <w:rFonts w:asciiTheme="majorBidi" w:hAnsiTheme="majorBidi" w:cstheme="majorBidi"/>
                <w:color w:val="000000"/>
                <w:sz w:val="22"/>
                <w:szCs w:val="22"/>
              </w:rPr>
              <w:lastRenderedPageBreak/>
              <w:t>atveju būtų įdarbinti</w:t>
            </w:r>
            <w:r w:rsidR="00FB65B4" w:rsidRPr="00F00808">
              <w:rPr>
                <w:rFonts w:asciiTheme="majorBidi" w:hAnsiTheme="majorBidi" w:cstheme="majorBidi"/>
                <w:color w:val="000000"/>
                <w:sz w:val="22"/>
                <w:szCs w:val="22"/>
              </w:rPr>
              <w:t>. J</w:t>
            </w:r>
            <w:r w:rsidRPr="00F00808">
              <w:rPr>
                <w:rFonts w:asciiTheme="majorBidi" w:hAnsiTheme="majorBidi" w:cstheme="majorBidi"/>
                <w:color w:val="000000"/>
                <w:sz w:val="22"/>
                <w:szCs w:val="22"/>
              </w:rPr>
              <w:t>ų atliekamo darbo (ų), paslaugos (-ų) pavadinimas (ai)</w:t>
            </w:r>
            <w:r w:rsidR="00906B03" w:rsidRPr="00F00808">
              <w:rPr>
                <w:rFonts w:asciiTheme="majorBidi" w:hAnsiTheme="majorBidi" w:cstheme="majorBidi"/>
                <w:color w:val="000000"/>
                <w:sz w:val="22"/>
                <w:szCs w:val="22"/>
              </w:rPr>
              <w:t>.</w:t>
            </w:r>
          </w:p>
        </w:tc>
        <w:tc>
          <w:tcPr>
            <w:tcW w:w="4869" w:type="dxa"/>
            <w:tcBorders>
              <w:top w:val="single" w:sz="4" w:space="0" w:color="000000"/>
              <w:left w:val="single" w:sz="4" w:space="0" w:color="000000"/>
              <w:bottom w:val="single" w:sz="4" w:space="0" w:color="000000"/>
              <w:right w:val="single" w:sz="4" w:space="0" w:color="000000"/>
            </w:tcBorders>
          </w:tcPr>
          <w:p w14:paraId="12F5E69C" w14:textId="0FA71437" w:rsidR="00AB5F41" w:rsidRPr="00F00808" w:rsidRDefault="00AB5F41" w:rsidP="00F85F04">
            <w:pPr>
              <w:snapToGrid w:val="0"/>
              <w:jc w:val="both"/>
              <w:rPr>
                <w:rFonts w:asciiTheme="majorBidi" w:hAnsiTheme="majorBidi" w:cstheme="majorBidi"/>
                <w:color w:val="000000"/>
                <w:sz w:val="22"/>
                <w:szCs w:val="22"/>
                <w:lang w:eastAsia="zh-CN"/>
              </w:rPr>
            </w:pPr>
          </w:p>
        </w:tc>
      </w:tr>
    </w:tbl>
    <w:p w14:paraId="5D977459" w14:textId="77777777" w:rsidR="00AB5F41" w:rsidRPr="00F00808" w:rsidRDefault="00F85F04" w:rsidP="007C70D3">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kern w:val="2"/>
          <w:sz w:val="22"/>
          <w:szCs w:val="22"/>
          <w:lang w:eastAsia="hi-IN" w:bidi="hi-IN"/>
        </w:rPr>
      </w:pPr>
      <w:r w:rsidRPr="00F00808">
        <w:rPr>
          <w:rFonts w:asciiTheme="majorBidi" w:hAnsiTheme="majorBidi" w:cstheme="majorBidi"/>
          <w:kern w:val="2"/>
          <w:sz w:val="22"/>
          <w:szCs w:val="22"/>
          <w:lang w:eastAsia="hi-IN" w:bidi="hi-IN"/>
        </w:rPr>
        <w:tab/>
      </w:r>
    </w:p>
    <w:p w14:paraId="165773F2" w14:textId="77777777" w:rsidR="008316F5" w:rsidRPr="00F00808" w:rsidRDefault="00AB5F41" w:rsidP="00830234">
      <w:pPr>
        <w:tabs>
          <w:tab w:val="left" w:pos="567"/>
        </w:tabs>
        <w:jc w:val="both"/>
        <w:rPr>
          <w:rFonts w:asciiTheme="majorBidi" w:hAnsiTheme="majorBidi" w:cstheme="majorBidi"/>
          <w:sz w:val="22"/>
          <w:szCs w:val="22"/>
        </w:rPr>
      </w:pPr>
      <w:r w:rsidRPr="00F00808">
        <w:rPr>
          <w:rFonts w:asciiTheme="majorBidi" w:hAnsiTheme="majorBidi" w:cstheme="majorBidi"/>
          <w:b/>
          <w:bCs/>
          <w:sz w:val="22"/>
          <w:szCs w:val="22"/>
        </w:rPr>
        <w:t>3 lentelė</w:t>
      </w:r>
      <w:r w:rsidRPr="00F00808">
        <w:rPr>
          <w:rFonts w:asciiTheme="majorBidi" w:hAnsiTheme="majorBidi" w:cstheme="majorBidi"/>
          <w:sz w:val="22"/>
          <w:szCs w:val="22"/>
        </w:rPr>
        <w:t>. Informacija apie žinom</w:t>
      </w:r>
      <w:r w:rsidR="00830234" w:rsidRPr="00F00808">
        <w:rPr>
          <w:rFonts w:asciiTheme="majorBidi" w:hAnsiTheme="majorBidi" w:cstheme="majorBidi"/>
          <w:sz w:val="22"/>
          <w:szCs w:val="22"/>
        </w:rPr>
        <w:t>us</w:t>
      </w:r>
      <w:r w:rsidRPr="00F00808">
        <w:rPr>
          <w:rFonts w:asciiTheme="majorBidi" w:hAnsiTheme="majorBidi" w:cstheme="majorBidi"/>
          <w:sz w:val="22"/>
          <w:szCs w:val="22"/>
        </w:rPr>
        <w:t xml:space="preserve"> </w:t>
      </w:r>
      <w:r w:rsidR="00830234" w:rsidRPr="00F00808">
        <w:rPr>
          <w:rFonts w:asciiTheme="majorBidi" w:hAnsiTheme="majorBidi" w:cstheme="majorBidi"/>
          <w:color w:val="000000"/>
          <w:spacing w:val="-4"/>
          <w:sz w:val="22"/>
          <w:szCs w:val="22"/>
        </w:rPr>
        <w:t>subrangovus (-ą), subtiekėjus (-ą), subteikėjus (</w:t>
      </w:r>
      <w:r w:rsidR="00830234" w:rsidRPr="00F00808">
        <w:rPr>
          <w:rFonts w:asciiTheme="majorBidi" w:hAnsiTheme="majorBidi" w:cstheme="majorBidi"/>
          <w:color w:val="000000"/>
          <w:spacing w:val="-4"/>
          <w:sz w:val="22"/>
          <w:szCs w:val="22"/>
        </w:rPr>
        <w:noBreakHyphen/>
        <w:t>ą)</w:t>
      </w:r>
      <w:r w:rsidRPr="00F00808">
        <w:rPr>
          <w:rFonts w:asciiTheme="majorBidi" w:hAnsiTheme="majorBidi" w:cstheme="majorBidi"/>
          <w:sz w:val="22"/>
          <w:szCs w:val="22"/>
        </w:rPr>
        <w:t xml:space="preserve">, kurių pajėgumais tiekėjas </w:t>
      </w:r>
      <w:r w:rsidRPr="00F00808">
        <w:rPr>
          <w:rFonts w:asciiTheme="majorBidi" w:hAnsiTheme="majorBidi" w:cstheme="majorBidi"/>
          <w:b/>
          <w:bCs/>
          <w:sz w:val="22"/>
          <w:szCs w:val="22"/>
          <w:u w:val="single"/>
        </w:rPr>
        <w:t>nesiremia</w:t>
      </w:r>
      <w:r w:rsidR="00024B76" w:rsidRPr="00F00808">
        <w:rPr>
          <w:rFonts w:asciiTheme="majorBidi" w:hAnsiTheme="majorBidi" w:cstheme="majorBidi"/>
          <w:sz w:val="22"/>
          <w:szCs w:val="22"/>
        </w:rPr>
        <w:t>, kad atitiktų keliamus kvalifikacijos reikalavimus.</w:t>
      </w:r>
    </w:p>
    <w:p w14:paraId="3407B6D3" w14:textId="77777777" w:rsidR="00024B76" w:rsidRPr="00F00808" w:rsidRDefault="00024B76" w:rsidP="00830234">
      <w:pPr>
        <w:tabs>
          <w:tab w:val="left" w:pos="567"/>
        </w:tabs>
        <w:jc w:val="both"/>
        <w:rPr>
          <w:rFonts w:asciiTheme="majorBidi" w:hAnsiTheme="majorBidi" w:cstheme="majorBidi"/>
          <w:sz w:val="22"/>
          <w:szCs w:val="22"/>
        </w:rPr>
      </w:pPr>
    </w:p>
    <w:tbl>
      <w:tblPr>
        <w:tblW w:w="9930" w:type="dxa"/>
        <w:tblInd w:w="-35" w:type="dxa"/>
        <w:tblLayout w:type="fixed"/>
        <w:tblLook w:val="04A0" w:firstRow="1" w:lastRow="0" w:firstColumn="1" w:lastColumn="0" w:noHBand="0" w:noVBand="1"/>
      </w:tblPr>
      <w:tblGrid>
        <w:gridCol w:w="5061"/>
        <w:gridCol w:w="4869"/>
      </w:tblGrid>
      <w:tr w:rsidR="00454A8A" w:rsidRPr="00F00808" w14:paraId="794C0211" w14:textId="77777777">
        <w:tc>
          <w:tcPr>
            <w:tcW w:w="5061" w:type="dxa"/>
            <w:tcBorders>
              <w:top w:val="single" w:sz="4" w:space="0" w:color="000000"/>
              <w:left w:val="single" w:sz="4" w:space="0" w:color="000000"/>
              <w:bottom w:val="single" w:sz="4" w:space="0" w:color="000000"/>
              <w:right w:val="nil"/>
            </w:tcBorders>
            <w:shd w:val="clear" w:color="auto" w:fill="F2F2F2"/>
          </w:tcPr>
          <w:p w14:paraId="26FD8110" w14:textId="77777777" w:rsidR="00454A8A" w:rsidRPr="00F00808" w:rsidRDefault="00454A8A" w:rsidP="00454A8A">
            <w:pPr>
              <w:snapToGrid w:val="0"/>
              <w:rPr>
                <w:rFonts w:asciiTheme="majorBidi" w:hAnsiTheme="majorBidi" w:cstheme="majorBidi"/>
                <w:b/>
                <w:bCs/>
                <w:color w:val="000000"/>
                <w:sz w:val="22"/>
                <w:szCs w:val="22"/>
              </w:rPr>
            </w:pPr>
            <w:r w:rsidRPr="00F00808">
              <w:rPr>
                <w:rFonts w:asciiTheme="majorBidi" w:hAnsiTheme="majorBidi" w:cstheme="majorBidi"/>
                <w:b/>
                <w:bCs/>
                <w:color w:val="000000"/>
                <w:spacing w:val="-4"/>
                <w:sz w:val="22"/>
                <w:szCs w:val="22"/>
              </w:rPr>
              <w:t>Subrangovo (-ų), subtiekėjo (-ų), subteikėjo  (</w:t>
            </w:r>
            <w:r w:rsidRPr="00F00808">
              <w:rPr>
                <w:rFonts w:asciiTheme="majorBidi" w:hAnsiTheme="majorBidi" w:cstheme="majorBidi"/>
                <w:b/>
                <w:bCs/>
                <w:color w:val="000000"/>
                <w:spacing w:val="-4"/>
                <w:sz w:val="22"/>
                <w:szCs w:val="22"/>
              </w:rPr>
              <w:noBreakHyphen/>
              <w:t>ų),</w:t>
            </w:r>
            <w:r w:rsidRPr="00F00808">
              <w:rPr>
                <w:rFonts w:asciiTheme="majorBidi" w:hAnsiTheme="majorBidi" w:cstheme="majorBidi"/>
                <w:b/>
                <w:bCs/>
                <w:color w:val="000000"/>
                <w:sz w:val="22"/>
                <w:szCs w:val="22"/>
              </w:rPr>
              <w:t xml:space="preserve"> pavadinimas (-ai), </w:t>
            </w:r>
            <w:r w:rsidRPr="00F00808">
              <w:rPr>
                <w:rFonts w:asciiTheme="majorBidi" w:hAnsiTheme="majorBidi" w:cstheme="majorBidi"/>
                <w:b/>
                <w:bCs/>
                <w:sz w:val="22"/>
                <w:szCs w:val="22"/>
              </w:rPr>
              <w:t>juridinio asmens kodas</w:t>
            </w:r>
            <w:r w:rsidR="00EC2421" w:rsidRPr="00F00808">
              <w:rPr>
                <w:rFonts w:asciiTheme="majorBidi" w:hAnsiTheme="majorBidi" w:cstheme="majorBidi"/>
                <w:b/>
                <w:bCs/>
                <w:sz w:val="22"/>
                <w:szCs w:val="22"/>
              </w:rPr>
              <w:t xml:space="preserve"> </w:t>
            </w:r>
            <w:r w:rsidR="00EC2421" w:rsidRPr="00F00808">
              <w:rPr>
                <w:rFonts w:asciiTheme="majorBidi" w:hAnsiTheme="majorBidi" w:cstheme="majorBidi"/>
                <w:b/>
                <w:bCs/>
                <w:color w:val="000000"/>
                <w:sz w:val="22"/>
                <w:szCs w:val="22"/>
              </w:rPr>
              <w:t>(-ai)</w:t>
            </w:r>
          </w:p>
          <w:p w14:paraId="664D166E" w14:textId="77777777" w:rsidR="00906B03" w:rsidRPr="00F00808" w:rsidRDefault="00906B03" w:rsidP="00454A8A">
            <w:pPr>
              <w:snapToGrid w:val="0"/>
              <w:rPr>
                <w:rFonts w:asciiTheme="majorBidi" w:hAnsiTheme="majorBidi" w:cstheme="majorBidi"/>
                <w:b/>
                <w:bCs/>
                <w:color w:val="000000"/>
                <w:sz w:val="22"/>
                <w:szCs w:val="22"/>
              </w:rPr>
            </w:pPr>
          </w:p>
        </w:tc>
        <w:tc>
          <w:tcPr>
            <w:tcW w:w="4869" w:type="dxa"/>
            <w:tcBorders>
              <w:top w:val="single" w:sz="4" w:space="0" w:color="000000"/>
              <w:left w:val="single" w:sz="4" w:space="0" w:color="000000"/>
              <w:bottom w:val="single" w:sz="4" w:space="0" w:color="000000"/>
              <w:right w:val="single" w:sz="4" w:space="0" w:color="000000"/>
            </w:tcBorders>
          </w:tcPr>
          <w:p w14:paraId="36626F13" w14:textId="77777777" w:rsidR="00454A8A" w:rsidRPr="00F00808" w:rsidRDefault="00454A8A">
            <w:pPr>
              <w:snapToGrid w:val="0"/>
              <w:jc w:val="both"/>
              <w:rPr>
                <w:rFonts w:asciiTheme="majorBidi" w:hAnsiTheme="majorBidi" w:cstheme="majorBidi"/>
                <w:color w:val="000000"/>
                <w:sz w:val="22"/>
                <w:szCs w:val="22"/>
                <w:lang w:eastAsia="zh-CN"/>
              </w:rPr>
            </w:pPr>
          </w:p>
        </w:tc>
      </w:tr>
      <w:tr w:rsidR="00454A8A" w:rsidRPr="00F00808" w14:paraId="4DF4817F" w14:textId="77777777">
        <w:tc>
          <w:tcPr>
            <w:tcW w:w="5061" w:type="dxa"/>
            <w:tcBorders>
              <w:top w:val="single" w:sz="4" w:space="0" w:color="000000"/>
              <w:left w:val="single" w:sz="4" w:space="0" w:color="000000"/>
              <w:bottom w:val="single" w:sz="4" w:space="0" w:color="000000"/>
              <w:right w:val="nil"/>
            </w:tcBorders>
            <w:shd w:val="clear" w:color="auto" w:fill="F2F2F2"/>
          </w:tcPr>
          <w:p w14:paraId="73F84208" w14:textId="77777777" w:rsidR="00454A8A" w:rsidRPr="00F00808" w:rsidRDefault="00454A8A">
            <w:pPr>
              <w:snapToGrid w:val="0"/>
              <w:rPr>
                <w:rFonts w:asciiTheme="majorBidi" w:hAnsiTheme="majorBidi" w:cstheme="majorBidi"/>
                <w:b/>
                <w:bCs/>
                <w:color w:val="000000"/>
                <w:sz w:val="22"/>
                <w:szCs w:val="22"/>
              </w:rPr>
            </w:pPr>
            <w:r w:rsidRPr="00F00808">
              <w:rPr>
                <w:rFonts w:asciiTheme="majorBidi" w:hAnsiTheme="majorBidi" w:cstheme="majorBidi"/>
                <w:b/>
                <w:bCs/>
                <w:color w:val="000000"/>
                <w:sz w:val="22"/>
                <w:szCs w:val="22"/>
              </w:rPr>
              <w:t>Adresas (-ai)</w:t>
            </w:r>
          </w:p>
          <w:p w14:paraId="160A107D" w14:textId="77777777" w:rsidR="00FC467C" w:rsidRPr="00F00808" w:rsidRDefault="00FC467C">
            <w:pPr>
              <w:snapToGrid w:val="0"/>
              <w:rPr>
                <w:rFonts w:asciiTheme="majorBidi" w:hAnsiTheme="majorBidi" w:cstheme="majorBidi"/>
                <w:b/>
                <w:bCs/>
                <w:color w:val="000000"/>
                <w:spacing w:val="-4"/>
                <w:sz w:val="22"/>
                <w:szCs w:val="22"/>
              </w:rPr>
            </w:pPr>
          </w:p>
        </w:tc>
        <w:tc>
          <w:tcPr>
            <w:tcW w:w="4869" w:type="dxa"/>
            <w:tcBorders>
              <w:top w:val="single" w:sz="4" w:space="0" w:color="000000"/>
              <w:left w:val="single" w:sz="4" w:space="0" w:color="000000"/>
              <w:bottom w:val="single" w:sz="4" w:space="0" w:color="000000"/>
              <w:right w:val="single" w:sz="4" w:space="0" w:color="000000"/>
            </w:tcBorders>
          </w:tcPr>
          <w:p w14:paraId="1B274E53" w14:textId="77777777" w:rsidR="00454A8A" w:rsidRPr="00F00808" w:rsidRDefault="00454A8A">
            <w:pPr>
              <w:snapToGrid w:val="0"/>
              <w:jc w:val="both"/>
              <w:rPr>
                <w:rFonts w:asciiTheme="majorBidi" w:hAnsiTheme="majorBidi" w:cstheme="majorBidi"/>
                <w:color w:val="000000"/>
                <w:sz w:val="22"/>
                <w:szCs w:val="22"/>
                <w:lang w:eastAsia="zh-CN"/>
              </w:rPr>
            </w:pPr>
          </w:p>
        </w:tc>
      </w:tr>
      <w:tr w:rsidR="00454A8A" w:rsidRPr="00F00808" w14:paraId="00F9490A" w14:textId="77777777">
        <w:tc>
          <w:tcPr>
            <w:tcW w:w="5061" w:type="dxa"/>
            <w:tcBorders>
              <w:top w:val="single" w:sz="4" w:space="0" w:color="000000"/>
              <w:left w:val="single" w:sz="4" w:space="0" w:color="000000"/>
              <w:bottom w:val="single" w:sz="4" w:space="0" w:color="000000"/>
              <w:right w:val="nil"/>
            </w:tcBorders>
            <w:shd w:val="clear" w:color="auto" w:fill="F2F2F2"/>
            <w:hideMark/>
          </w:tcPr>
          <w:p w14:paraId="3818B995" w14:textId="77777777" w:rsidR="00454A8A" w:rsidRPr="00F00808" w:rsidRDefault="00D26EB7" w:rsidP="00D26EB7">
            <w:pPr>
              <w:snapToGrid w:val="0"/>
              <w:rPr>
                <w:rFonts w:asciiTheme="majorBidi" w:hAnsiTheme="majorBidi" w:cstheme="majorBidi"/>
                <w:b/>
                <w:bCs/>
                <w:color w:val="000000"/>
                <w:sz w:val="22"/>
                <w:szCs w:val="22"/>
              </w:rPr>
            </w:pPr>
            <w:r w:rsidRPr="00F00808">
              <w:rPr>
                <w:rFonts w:asciiTheme="majorBidi" w:hAnsiTheme="majorBidi" w:cstheme="majorBidi"/>
                <w:b/>
                <w:bCs/>
                <w:color w:val="000000"/>
                <w:sz w:val="22"/>
                <w:szCs w:val="22"/>
              </w:rPr>
              <w:t xml:space="preserve">Įsipareigojimų dalis </w:t>
            </w:r>
            <w:r w:rsidRPr="00F00808">
              <w:rPr>
                <w:rFonts w:asciiTheme="majorBidi" w:hAnsiTheme="majorBidi" w:cstheme="majorBidi"/>
                <w:color w:val="000000"/>
                <w:sz w:val="22"/>
                <w:szCs w:val="22"/>
              </w:rPr>
              <w:t>(nurod</w:t>
            </w:r>
            <w:r w:rsidR="00906B03" w:rsidRPr="00F00808">
              <w:rPr>
                <w:rFonts w:asciiTheme="majorBidi" w:hAnsiTheme="majorBidi" w:cstheme="majorBidi"/>
                <w:color w:val="000000"/>
                <w:sz w:val="22"/>
                <w:szCs w:val="22"/>
              </w:rPr>
              <w:t>yti pavadinimą</w:t>
            </w:r>
            <w:r w:rsidRPr="00F00808">
              <w:rPr>
                <w:rFonts w:asciiTheme="majorBidi" w:hAnsiTheme="majorBidi" w:cstheme="majorBidi"/>
                <w:color w:val="000000"/>
                <w:sz w:val="22"/>
                <w:szCs w:val="22"/>
              </w:rPr>
              <w:t xml:space="preserve"> pirkimo s</w:t>
            </w:r>
            <w:r w:rsidRPr="00F00808">
              <w:rPr>
                <w:rFonts w:asciiTheme="majorBidi" w:hAnsiTheme="majorBidi" w:cstheme="majorBidi"/>
                <w:bCs/>
                <w:sz w:val="22"/>
                <w:szCs w:val="22"/>
              </w:rPr>
              <w:t xml:space="preserve">utarties objekto dalies, perduodamos vykdyti </w:t>
            </w:r>
            <w:r w:rsidRPr="00F00808">
              <w:rPr>
                <w:rFonts w:asciiTheme="majorBidi" w:hAnsiTheme="majorBidi" w:cstheme="majorBidi"/>
                <w:color w:val="000000"/>
                <w:spacing w:val="-4"/>
                <w:sz w:val="22"/>
                <w:szCs w:val="22"/>
              </w:rPr>
              <w:t>subrangovui / subtiekėjui / subteikėjui</w:t>
            </w:r>
            <w:r w:rsidRPr="00F00808">
              <w:rPr>
                <w:rFonts w:asciiTheme="majorBidi" w:hAnsiTheme="majorBidi" w:cstheme="majorBidi"/>
                <w:bCs/>
                <w:sz w:val="22"/>
                <w:szCs w:val="22"/>
              </w:rPr>
              <w:t>, vert</w:t>
            </w:r>
            <w:r w:rsidR="00906B03" w:rsidRPr="00F00808">
              <w:rPr>
                <w:rFonts w:asciiTheme="majorBidi" w:hAnsiTheme="majorBidi" w:cstheme="majorBidi"/>
                <w:bCs/>
                <w:sz w:val="22"/>
                <w:szCs w:val="22"/>
              </w:rPr>
              <w:t>ę</w:t>
            </w:r>
            <w:r w:rsidRPr="00F00808">
              <w:rPr>
                <w:rFonts w:asciiTheme="majorBidi" w:hAnsiTheme="majorBidi" w:cstheme="majorBidi"/>
                <w:bCs/>
                <w:sz w:val="22"/>
                <w:szCs w:val="22"/>
              </w:rPr>
              <w:t xml:space="preserve"> Eur ar dal</w:t>
            </w:r>
            <w:r w:rsidR="00906B03" w:rsidRPr="00F00808">
              <w:rPr>
                <w:rFonts w:asciiTheme="majorBidi" w:hAnsiTheme="majorBidi" w:cstheme="majorBidi"/>
                <w:bCs/>
                <w:sz w:val="22"/>
                <w:szCs w:val="22"/>
              </w:rPr>
              <w:t>į</w:t>
            </w:r>
            <w:r w:rsidRPr="00F00808">
              <w:rPr>
                <w:rFonts w:asciiTheme="majorBidi" w:hAnsiTheme="majorBidi" w:cstheme="majorBidi"/>
                <w:bCs/>
                <w:sz w:val="22"/>
                <w:szCs w:val="22"/>
              </w:rPr>
              <w:t xml:space="preserve"> procentais)</w:t>
            </w:r>
          </w:p>
        </w:tc>
        <w:tc>
          <w:tcPr>
            <w:tcW w:w="4869" w:type="dxa"/>
            <w:tcBorders>
              <w:top w:val="single" w:sz="4" w:space="0" w:color="000000"/>
              <w:left w:val="single" w:sz="4" w:space="0" w:color="000000"/>
              <w:bottom w:val="single" w:sz="4" w:space="0" w:color="000000"/>
              <w:right w:val="single" w:sz="4" w:space="0" w:color="000000"/>
            </w:tcBorders>
          </w:tcPr>
          <w:p w14:paraId="279457CE" w14:textId="77777777" w:rsidR="00454A8A" w:rsidRPr="00F00808" w:rsidRDefault="00454A8A">
            <w:pPr>
              <w:snapToGrid w:val="0"/>
              <w:jc w:val="both"/>
              <w:rPr>
                <w:rFonts w:asciiTheme="majorBidi" w:hAnsiTheme="majorBidi" w:cstheme="majorBidi"/>
                <w:color w:val="000000"/>
                <w:sz w:val="22"/>
                <w:szCs w:val="22"/>
                <w:lang w:eastAsia="zh-CN"/>
              </w:rPr>
            </w:pPr>
          </w:p>
        </w:tc>
      </w:tr>
    </w:tbl>
    <w:p w14:paraId="7673B7E1" w14:textId="77777777" w:rsidR="00AB5F41" w:rsidRPr="00F00808" w:rsidRDefault="00AB5F41" w:rsidP="00F85F0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kern w:val="2"/>
          <w:sz w:val="22"/>
          <w:szCs w:val="22"/>
          <w:lang w:eastAsia="hi-IN" w:bidi="hi-IN"/>
        </w:rPr>
      </w:pPr>
    </w:p>
    <w:p w14:paraId="01DFF0CD" w14:textId="77777777" w:rsidR="002E4574" w:rsidRPr="00F00808" w:rsidRDefault="008316F5" w:rsidP="002E457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kern w:val="2"/>
          <w:sz w:val="22"/>
          <w:szCs w:val="22"/>
          <w:lang w:eastAsia="hi-IN" w:bidi="hi-IN"/>
        </w:rPr>
      </w:pPr>
      <w:r w:rsidRPr="00F00808">
        <w:rPr>
          <w:rFonts w:asciiTheme="majorBidi" w:hAnsiTheme="majorBidi" w:cstheme="majorBidi"/>
          <w:kern w:val="2"/>
          <w:sz w:val="22"/>
          <w:szCs w:val="22"/>
          <w:lang w:eastAsia="hi-IN" w:bidi="hi-IN"/>
        </w:rPr>
        <w:tab/>
      </w:r>
      <w:r w:rsidR="002E4574" w:rsidRPr="00F00808">
        <w:rPr>
          <w:rFonts w:asciiTheme="majorBidi" w:hAnsiTheme="majorBidi" w:cstheme="majorBidi"/>
          <w:kern w:val="2"/>
          <w:sz w:val="22"/>
          <w:szCs w:val="22"/>
          <w:lang w:eastAsia="hi-IN" w:bidi="hi-IN"/>
        </w:rPr>
        <w:t>Šiuo pasiūlymu pažymime, kad sutinkame su visomis pirkimo sąlygomis, nustatytomis:</w:t>
      </w:r>
    </w:p>
    <w:p w14:paraId="0725A039" w14:textId="777FE7A9" w:rsidR="002E4574" w:rsidRPr="00F00808" w:rsidRDefault="002E4574" w:rsidP="002E457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kern w:val="2"/>
          <w:sz w:val="22"/>
          <w:szCs w:val="22"/>
          <w:lang w:eastAsia="hi-IN" w:bidi="hi-IN"/>
        </w:rPr>
      </w:pPr>
      <w:r w:rsidRPr="00F00808">
        <w:rPr>
          <w:rFonts w:asciiTheme="majorBidi" w:hAnsiTheme="majorBidi" w:cstheme="majorBidi"/>
          <w:kern w:val="2"/>
          <w:sz w:val="22"/>
          <w:szCs w:val="22"/>
          <w:lang w:eastAsia="hi-IN" w:bidi="hi-IN"/>
        </w:rPr>
        <w:tab/>
        <w:t>1) paskelbus Centrinėje viešųjų pirkimų informacinėje sistemoje (CVP IS) adresu</w:t>
      </w:r>
      <w:r w:rsidR="00F73037" w:rsidRPr="00F00808">
        <w:rPr>
          <w:rFonts w:asciiTheme="majorBidi" w:hAnsiTheme="majorBidi" w:cstheme="majorBidi"/>
          <w:kern w:val="2"/>
          <w:sz w:val="22"/>
          <w:szCs w:val="22"/>
          <w:lang w:eastAsia="hi-IN" w:bidi="hi-IN"/>
        </w:rPr>
        <w:t xml:space="preserve"> https://viesiejipirkimai.lt</w:t>
      </w:r>
      <w:r w:rsidRPr="00F00808">
        <w:rPr>
          <w:rFonts w:asciiTheme="majorBidi" w:hAnsiTheme="majorBidi" w:cstheme="majorBidi"/>
          <w:kern w:val="2"/>
          <w:sz w:val="22"/>
          <w:szCs w:val="22"/>
          <w:lang w:eastAsia="hi-IN" w:bidi="hi-IN"/>
        </w:rPr>
        <w:t xml:space="preserve">; </w:t>
      </w:r>
    </w:p>
    <w:p w14:paraId="50623C3B" w14:textId="49806394" w:rsidR="00D816F8" w:rsidRPr="00F00808" w:rsidRDefault="002E4574" w:rsidP="002E457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kern w:val="2"/>
          <w:sz w:val="22"/>
          <w:szCs w:val="22"/>
          <w:lang w:eastAsia="hi-IN" w:bidi="hi-IN"/>
        </w:rPr>
      </w:pPr>
      <w:r w:rsidRPr="00F00808">
        <w:rPr>
          <w:rFonts w:asciiTheme="majorBidi" w:hAnsiTheme="majorBidi" w:cstheme="majorBidi"/>
          <w:kern w:val="2"/>
          <w:sz w:val="22"/>
          <w:szCs w:val="22"/>
          <w:lang w:eastAsia="hi-IN" w:bidi="hi-IN"/>
        </w:rPr>
        <w:t xml:space="preserve"> </w:t>
      </w:r>
      <w:r w:rsidRPr="00F00808">
        <w:rPr>
          <w:rFonts w:asciiTheme="majorBidi" w:hAnsiTheme="majorBidi" w:cstheme="majorBidi"/>
          <w:kern w:val="2"/>
          <w:sz w:val="22"/>
          <w:szCs w:val="22"/>
          <w:lang w:eastAsia="hi-IN" w:bidi="hi-IN"/>
        </w:rPr>
        <w:tab/>
        <w:t xml:space="preserve">2) kituose pirkimo dokumentuose (jų paaiškinimuose, papildymuose).        </w:t>
      </w:r>
    </w:p>
    <w:p w14:paraId="63AD94CC" w14:textId="77777777" w:rsidR="00D816F8" w:rsidRPr="00F00808" w:rsidRDefault="00D816F8" w:rsidP="00F85F04">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kern w:val="2"/>
          <w:sz w:val="22"/>
          <w:szCs w:val="22"/>
          <w:lang w:eastAsia="hi-IN" w:bidi="hi-IN"/>
        </w:rPr>
      </w:pPr>
    </w:p>
    <w:p w14:paraId="5FC3A12E" w14:textId="137EC024" w:rsidR="007F12F5" w:rsidRPr="00F00808" w:rsidRDefault="007F12F5" w:rsidP="00DD002E">
      <w:pPr>
        <w:tabs>
          <w:tab w:val="left" w:pos="-1407"/>
        </w:tabs>
        <w:rPr>
          <w:rFonts w:asciiTheme="majorBidi" w:hAnsiTheme="majorBidi" w:cstheme="majorBidi"/>
          <w:b/>
          <w:bCs/>
          <w:color w:val="000000"/>
          <w:kern w:val="2"/>
          <w:sz w:val="22"/>
          <w:szCs w:val="22"/>
          <w:lang w:eastAsia="hi-IN" w:bidi="hi-IN"/>
        </w:rPr>
      </w:pPr>
      <w:r w:rsidRPr="00F00808">
        <w:rPr>
          <w:rFonts w:asciiTheme="majorBidi" w:hAnsiTheme="majorBidi" w:cstheme="majorBidi"/>
          <w:color w:val="000000"/>
          <w:kern w:val="2"/>
          <w:sz w:val="22"/>
          <w:szCs w:val="22"/>
          <w:lang w:eastAsia="hi-IN" w:bidi="hi-IN"/>
        </w:rPr>
        <w:tab/>
      </w:r>
      <w:r w:rsidR="00DD002E" w:rsidRPr="00F00808">
        <w:rPr>
          <w:rFonts w:asciiTheme="majorBidi" w:hAnsiTheme="majorBidi" w:cstheme="majorBidi"/>
          <w:b/>
          <w:bCs/>
          <w:color w:val="000000"/>
          <w:kern w:val="2"/>
          <w:sz w:val="22"/>
          <w:szCs w:val="22"/>
          <w:lang w:eastAsia="hi-IN" w:bidi="hi-IN"/>
        </w:rPr>
        <w:t>4 lentelė</w:t>
      </w:r>
      <w:r w:rsidR="000724D5" w:rsidRPr="00F00808">
        <w:rPr>
          <w:rFonts w:asciiTheme="majorBidi" w:hAnsiTheme="majorBidi" w:cstheme="majorBidi"/>
          <w:b/>
          <w:bCs/>
          <w:color w:val="000000"/>
          <w:kern w:val="2"/>
          <w:sz w:val="22"/>
          <w:szCs w:val="22"/>
          <w:lang w:eastAsia="hi-IN" w:bidi="hi-IN"/>
        </w:rPr>
        <w:t>.</w:t>
      </w:r>
      <w:r w:rsidR="000724D5" w:rsidRPr="00F00808">
        <w:rPr>
          <w:rFonts w:asciiTheme="majorBidi" w:hAnsiTheme="majorBidi" w:cstheme="majorBidi"/>
          <w:sz w:val="22"/>
          <w:szCs w:val="22"/>
        </w:rPr>
        <w:t xml:space="preserve"> </w:t>
      </w:r>
      <w:r w:rsidR="000724D5" w:rsidRPr="00F00808">
        <w:rPr>
          <w:rFonts w:asciiTheme="majorBidi" w:hAnsiTheme="majorBidi" w:cstheme="majorBidi"/>
          <w:b/>
          <w:bCs/>
          <w:color w:val="000000"/>
          <w:kern w:val="2"/>
          <w:sz w:val="22"/>
          <w:szCs w:val="22"/>
          <w:lang w:eastAsia="hi-IN" w:bidi="hi-IN"/>
        </w:rPr>
        <w:t>Mes siūlome:</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134"/>
        <w:gridCol w:w="1134"/>
        <w:gridCol w:w="1275"/>
        <w:gridCol w:w="1418"/>
        <w:gridCol w:w="1417"/>
      </w:tblGrid>
      <w:tr w:rsidR="00243E25" w:rsidRPr="00F00808" w14:paraId="5807706B" w14:textId="77777777" w:rsidTr="006D1609">
        <w:trPr>
          <w:cantSplit/>
          <w:trHeight w:val="671"/>
        </w:trPr>
        <w:tc>
          <w:tcPr>
            <w:tcW w:w="709" w:type="dxa"/>
          </w:tcPr>
          <w:p w14:paraId="0078DB2F" w14:textId="77777777" w:rsidR="00243E25" w:rsidRPr="00F00808" w:rsidRDefault="00243E25" w:rsidP="007F2BA5">
            <w:pPr>
              <w:contextualSpacing/>
              <w:jc w:val="center"/>
              <w:rPr>
                <w:rFonts w:asciiTheme="majorBidi" w:eastAsia="Calibri" w:hAnsiTheme="majorBidi" w:cstheme="majorBidi"/>
                <w:sz w:val="22"/>
                <w:szCs w:val="22"/>
              </w:rPr>
            </w:pPr>
            <w:bookmarkStart w:id="1" w:name="_Hlk216180249"/>
            <w:r w:rsidRPr="00F00808">
              <w:rPr>
                <w:rFonts w:asciiTheme="majorBidi" w:eastAsia="Calibri" w:hAnsiTheme="majorBidi" w:cstheme="majorBidi"/>
                <w:sz w:val="22"/>
                <w:szCs w:val="22"/>
              </w:rPr>
              <w:t>Eil. Nr.</w:t>
            </w:r>
          </w:p>
        </w:tc>
        <w:tc>
          <w:tcPr>
            <w:tcW w:w="2410" w:type="dxa"/>
            <w:vAlign w:val="center"/>
          </w:tcPr>
          <w:p w14:paraId="63FDFC3C" w14:textId="77777777" w:rsidR="00243E25" w:rsidRPr="00F00808" w:rsidRDefault="00243E25" w:rsidP="007F2BA5">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Pavadinimas</w:t>
            </w:r>
          </w:p>
          <w:p w14:paraId="377D3A4B" w14:textId="77777777" w:rsidR="00243E25" w:rsidRPr="00F00808" w:rsidRDefault="00243E25" w:rsidP="007F2BA5">
            <w:pPr>
              <w:contextualSpacing/>
              <w:jc w:val="center"/>
              <w:rPr>
                <w:rFonts w:asciiTheme="majorBidi" w:eastAsia="Calibri" w:hAnsiTheme="majorBidi" w:cstheme="majorBidi"/>
                <w:sz w:val="22"/>
                <w:szCs w:val="22"/>
              </w:rPr>
            </w:pPr>
          </w:p>
        </w:tc>
        <w:tc>
          <w:tcPr>
            <w:tcW w:w="1134" w:type="dxa"/>
            <w:vAlign w:val="center"/>
          </w:tcPr>
          <w:p w14:paraId="5A322D22" w14:textId="7F943A22" w:rsidR="00243E25" w:rsidRPr="00F00808" w:rsidRDefault="00243E25" w:rsidP="00243E25">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Kiekis</w:t>
            </w:r>
          </w:p>
        </w:tc>
        <w:tc>
          <w:tcPr>
            <w:tcW w:w="1134" w:type="dxa"/>
            <w:vAlign w:val="center"/>
          </w:tcPr>
          <w:p w14:paraId="51FA4725" w14:textId="7FE91902" w:rsidR="00243E25" w:rsidRPr="00F00808" w:rsidRDefault="00866CBA" w:rsidP="007F2BA5">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Kiekio v</w:t>
            </w:r>
            <w:r w:rsidR="00243E25" w:rsidRPr="00F00808">
              <w:rPr>
                <w:rFonts w:asciiTheme="majorBidi" w:eastAsia="Calibri" w:hAnsiTheme="majorBidi" w:cstheme="majorBidi"/>
                <w:sz w:val="22"/>
                <w:szCs w:val="22"/>
              </w:rPr>
              <w:t>ieneto kaina Eur be PVM</w:t>
            </w:r>
          </w:p>
        </w:tc>
        <w:tc>
          <w:tcPr>
            <w:tcW w:w="1275" w:type="dxa"/>
            <w:vAlign w:val="center"/>
          </w:tcPr>
          <w:p w14:paraId="09882F76" w14:textId="002540A8" w:rsidR="00243E25" w:rsidRPr="00F00808" w:rsidRDefault="00866CBA" w:rsidP="007F2BA5">
            <w:pPr>
              <w:ind w:hanging="108"/>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Kiekio v</w:t>
            </w:r>
            <w:r w:rsidR="00243E25" w:rsidRPr="00F00808">
              <w:rPr>
                <w:rFonts w:asciiTheme="majorBidi" w:eastAsia="Calibri" w:hAnsiTheme="majorBidi" w:cstheme="majorBidi"/>
                <w:sz w:val="22"/>
                <w:szCs w:val="22"/>
              </w:rPr>
              <w:t>ieneto kainos PVM</w:t>
            </w:r>
          </w:p>
        </w:tc>
        <w:tc>
          <w:tcPr>
            <w:tcW w:w="1418" w:type="dxa"/>
            <w:vAlign w:val="center"/>
          </w:tcPr>
          <w:p w14:paraId="48916D40" w14:textId="7C7FFAAF" w:rsidR="00243E25" w:rsidRPr="00F00808" w:rsidRDefault="00866CBA" w:rsidP="007F2BA5">
            <w:pPr>
              <w:ind w:hanging="108"/>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Kiekio v</w:t>
            </w:r>
            <w:r w:rsidR="00243E25" w:rsidRPr="00F00808">
              <w:rPr>
                <w:rFonts w:asciiTheme="majorBidi" w:eastAsia="Calibri" w:hAnsiTheme="majorBidi" w:cstheme="majorBidi"/>
                <w:sz w:val="22"/>
                <w:szCs w:val="22"/>
              </w:rPr>
              <w:t>ieneto kaina Eur su PVM</w:t>
            </w:r>
          </w:p>
        </w:tc>
        <w:tc>
          <w:tcPr>
            <w:tcW w:w="1417" w:type="dxa"/>
            <w:vAlign w:val="center"/>
          </w:tcPr>
          <w:p w14:paraId="0E19109C" w14:textId="77777777" w:rsidR="00243E25" w:rsidRPr="00F00808" w:rsidRDefault="00243E25" w:rsidP="007F2BA5">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Bendra kaina</w:t>
            </w:r>
          </w:p>
          <w:p w14:paraId="729EFAC6" w14:textId="77777777" w:rsidR="00243E25" w:rsidRPr="00F00808" w:rsidRDefault="00243E25" w:rsidP="007F2BA5">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Eur su PVM</w:t>
            </w:r>
          </w:p>
        </w:tc>
      </w:tr>
      <w:tr w:rsidR="00243E25" w:rsidRPr="00F00808" w14:paraId="313B3A1F" w14:textId="77777777" w:rsidTr="006D1609">
        <w:trPr>
          <w:trHeight w:val="251"/>
        </w:trPr>
        <w:tc>
          <w:tcPr>
            <w:tcW w:w="709" w:type="dxa"/>
            <w:vAlign w:val="center"/>
          </w:tcPr>
          <w:p w14:paraId="3070A7B1" w14:textId="1751FC46" w:rsidR="00243E25" w:rsidRPr="00F00808" w:rsidRDefault="00243E25" w:rsidP="007F2BA5">
            <w:pPr>
              <w:contextualSpacing/>
              <w:jc w:val="center"/>
              <w:rPr>
                <w:rFonts w:asciiTheme="majorBidi" w:eastAsia="Calibri" w:hAnsiTheme="majorBidi" w:cstheme="majorBidi"/>
                <w:b/>
                <w:sz w:val="22"/>
                <w:szCs w:val="22"/>
              </w:rPr>
            </w:pPr>
            <w:r w:rsidRPr="00F00808">
              <w:rPr>
                <w:rFonts w:asciiTheme="majorBidi" w:eastAsia="Calibri" w:hAnsiTheme="majorBidi" w:cstheme="majorBidi"/>
                <w:b/>
                <w:sz w:val="22"/>
                <w:szCs w:val="22"/>
              </w:rPr>
              <w:t>1</w:t>
            </w:r>
          </w:p>
        </w:tc>
        <w:tc>
          <w:tcPr>
            <w:tcW w:w="2410" w:type="dxa"/>
            <w:vAlign w:val="center"/>
          </w:tcPr>
          <w:p w14:paraId="6CDDFD93" w14:textId="77777777" w:rsidR="00243E25" w:rsidRPr="00F00808" w:rsidRDefault="00243E25" w:rsidP="007F2BA5">
            <w:pPr>
              <w:contextualSpacing/>
              <w:jc w:val="center"/>
              <w:rPr>
                <w:rFonts w:asciiTheme="majorBidi" w:eastAsia="Calibri" w:hAnsiTheme="majorBidi" w:cstheme="majorBidi"/>
                <w:b/>
                <w:sz w:val="22"/>
                <w:szCs w:val="22"/>
              </w:rPr>
            </w:pPr>
            <w:r w:rsidRPr="00F00808">
              <w:rPr>
                <w:rFonts w:asciiTheme="majorBidi" w:eastAsia="Calibri" w:hAnsiTheme="majorBidi" w:cstheme="majorBidi"/>
                <w:b/>
                <w:sz w:val="22"/>
                <w:szCs w:val="22"/>
              </w:rPr>
              <w:t>2</w:t>
            </w:r>
          </w:p>
        </w:tc>
        <w:tc>
          <w:tcPr>
            <w:tcW w:w="1134" w:type="dxa"/>
            <w:vAlign w:val="center"/>
          </w:tcPr>
          <w:p w14:paraId="1B55ED29" w14:textId="77777777" w:rsidR="00243E25" w:rsidRPr="00F00808" w:rsidRDefault="00243E25" w:rsidP="007F2BA5">
            <w:pPr>
              <w:contextualSpacing/>
              <w:jc w:val="center"/>
              <w:rPr>
                <w:rFonts w:asciiTheme="majorBidi" w:eastAsia="Calibri" w:hAnsiTheme="majorBidi" w:cstheme="majorBidi"/>
                <w:b/>
                <w:sz w:val="22"/>
                <w:szCs w:val="22"/>
              </w:rPr>
            </w:pPr>
            <w:r w:rsidRPr="00F00808">
              <w:rPr>
                <w:rFonts w:asciiTheme="majorBidi" w:eastAsia="Calibri" w:hAnsiTheme="majorBidi" w:cstheme="majorBidi"/>
                <w:b/>
                <w:sz w:val="22"/>
                <w:szCs w:val="22"/>
              </w:rPr>
              <w:t>3</w:t>
            </w:r>
          </w:p>
        </w:tc>
        <w:tc>
          <w:tcPr>
            <w:tcW w:w="1134" w:type="dxa"/>
            <w:vAlign w:val="center"/>
          </w:tcPr>
          <w:p w14:paraId="4A780201" w14:textId="77777777" w:rsidR="00243E25" w:rsidRPr="00F00808" w:rsidRDefault="00243E25" w:rsidP="007F2BA5">
            <w:pPr>
              <w:ind w:hanging="108"/>
              <w:contextualSpacing/>
              <w:jc w:val="center"/>
              <w:rPr>
                <w:rFonts w:asciiTheme="majorBidi" w:eastAsia="Calibri" w:hAnsiTheme="majorBidi" w:cstheme="majorBidi"/>
                <w:b/>
                <w:sz w:val="22"/>
                <w:szCs w:val="22"/>
              </w:rPr>
            </w:pPr>
            <w:r w:rsidRPr="00F00808">
              <w:rPr>
                <w:rFonts w:asciiTheme="majorBidi" w:eastAsia="Calibri" w:hAnsiTheme="majorBidi" w:cstheme="majorBidi"/>
                <w:b/>
                <w:sz w:val="22"/>
                <w:szCs w:val="22"/>
              </w:rPr>
              <w:t>4</w:t>
            </w:r>
          </w:p>
        </w:tc>
        <w:tc>
          <w:tcPr>
            <w:tcW w:w="1275" w:type="dxa"/>
            <w:vAlign w:val="center"/>
          </w:tcPr>
          <w:p w14:paraId="78F1BE78" w14:textId="77777777" w:rsidR="00243E25" w:rsidRPr="00F00808" w:rsidRDefault="00243E25" w:rsidP="007F2BA5">
            <w:pPr>
              <w:ind w:hanging="108"/>
              <w:contextualSpacing/>
              <w:jc w:val="center"/>
              <w:rPr>
                <w:rFonts w:asciiTheme="majorBidi" w:eastAsia="Calibri" w:hAnsiTheme="majorBidi" w:cstheme="majorBidi"/>
                <w:b/>
                <w:sz w:val="22"/>
                <w:szCs w:val="22"/>
              </w:rPr>
            </w:pPr>
            <w:r w:rsidRPr="00F00808">
              <w:rPr>
                <w:rFonts w:asciiTheme="majorBidi" w:eastAsia="Calibri" w:hAnsiTheme="majorBidi" w:cstheme="majorBidi"/>
                <w:b/>
                <w:sz w:val="22"/>
                <w:szCs w:val="22"/>
              </w:rPr>
              <w:t>5</w:t>
            </w:r>
          </w:p>
        </w:tc>
        <w:tc>
          <w:tcPr>
            <w:tcW w:w="1418" w:type="dxa"/>
            <w:vAlign w:val="center"/>
          </w:tcPr>
          <w:p w14:paraId="6D250730" w14:textId="77777777" w:rsidR="00243E25" w:rsidRPr="00F00808" w:rsidRDefault="00243E25" w:rsidP="007F2BA5">
            <w:pPr>
              <w:ind w:hanging="108"/>
              <w:contextualSpacing/>
              <w:jc w:val="center"/>
              <w:rPr>
                <w:rFonts w:asciiTheme="majorBidi" w:eastAsia="Calibri" w:hAnsiTheme="majorBidi" w:cstheme="majorBidi"/>
                <w:b/>
                <w:sz w:val="22"/>
                <w:szCs w:val="22"/>
              </w:rPr>
            </w:pPr>
            <w:r w:rsidRPr="00F00808">
              <w:rPr>
                <w:rFonts w:asciiTheme="majorBidi" w:eastAsia="Calibri" w:hAnsiTheme="majorBidi" w:cstheme="majorBidi"/>
                <w:b/>
                <w:sz w:val="22"/>
                <w:szCs w:val="22"/>
              </w:rPr>
              <w:t>6</w:t>
            </w:r>
          </w:p>
        </w:tc>
        <w:tc>
          <w:tcPr>
            <w:tcW w:w="1417" w:type="dxa"/>
          </w:tcPr>
          <w:p w14:paraId="4091B78C" w14:textId="5D47CF85" w:rsidR="00243E25" w:rsidRPr="00F00808" w:rsidRDefault="00243E25" w:rsidP="007F2BA5">
            <w:pPr>
              <w:contextualSpacing/>
              <w:jc w:val="center"/>
              <w:rPr>
                <w:rFonts w:asciiTheme="majorBidi" w:eastAsia="Calibri" w:hAnsiTheme="majorBidi" w:cstheme="majorBidi"/>
                <w:b/>
                <w:sz w:val="22"/>
                <w:szCs w:val="22"/>
              </w:rPr>
            </w:pPr>
            <w:r w:rsidRPr="00F00808">
              <w:rPr>
                <w:rFonts w:asciiTheme="majorBidi" w:eastAsia="Calibri" w:hAnsiTheme="majorBidi" w:cstheme="majorBidi"/>
                <w:b/>
                <w:sz w:val="22"/>
                <w:szCs w:val="22"/>
              </w:rPr>
              <w:t xml:space="preserve">7 = 3 x 6 </w:t>
            </w:r>
          </w:p>
        </w:tc>
      </w:tr>
      <w:tr w:rsidR="00243E25" w:rsidRPr="00F00808" w14:paraId="3386EFD8" w14:textId="77777777" w:rsidTr="00243E25">
        <w:trPr>
          <w:trHeight w:val="251"/>
        </w:trPr>
        <w:tc>
          <w:tcPr>
            <w:tcW w:w="709" w:type="dxa"/>
            <w:vAlign w:val="center"/>
          </w:tcPr>
          <w:p w14:paraId="2550E003" w14:textId="00D78A50" w:rsidR="00243E25" w:rsidRPr="00F00808" w:rsidRDefault="00243E25" w:rsidP="00243E25">
            <w:pPr>
              <w:pStyle w:val="Sraopastraipa"/>
              <w:numPr>
                <w:ilvl w:val="0"/>
                <w:numId w:val="13"/>
              </w:numPr>
              <w:ind w:hanging="720"/>
              <w:rPr>
                <w:rFonts w:asciiTheme="majorBidi" w:eastAsia="Calibri" w:hAnsiTheme="majorBidi" w:cstheme="majorBidi"/>
                <w:b/>
                <w:sz w:val="22"/>
                <w:szCs w:val="22"/>
              </w:rPr>
            </w:pPr>
            <w:bookmarkStart w:id="2" w:name="_Hlk206680356"/>
          </w:p>
        </w:tc>
        <w:tc>
          <w:tcPr>
            <w:tcW w:w="8788" w:type="dxa"/>
            <w:gridSpan w:val="6"/>
            <w:vAlign w:val="center"/>
          </w:tcPr>
          <w:p w14:paraId="00540D18" w14:textId="46A5EB14" w:rsidR="00243E25" w:rsidRPr="00F00808" w:rsidRDefault="00243E25" w:rsidP="00E53799">
            <w:pPr>
              <w:contextualSpacing/>
              <w:rPr>
                <w:rFonts w:asciiTheme="majorBidi" w:eastAsia="Calibri" w:hAnsiTheme="majorBidi" w:cstheme="majorBidi"/>
                <w:b/>
                <w:sz w:val="22"/>
                <w:szCs w:val="22"/>
              </w:rPr>
            </w:pPr>
            <w:r w:rsidRPr="00F00808">
              <w:rPr>
                <w:rFonts w:asciiTheme="majorBidi" w:eastAsia="Calibri" w:hAnsiTheme="majorBidi" w:cstheme="majorBidi"/>
                <w:b/>
                <w:sz w:val="22"/>
                <w:szCs w:val="22"/>
              </w:rPr>
              <w:t>Nuotolinė</w:t>
            </w:r>
            <w:r w:rsidR="00E53799" w:rsidRPr="00F00808">
              <w:rPr>
                <w:rFonts w:asciiTheme="majorBidi" w:eastAsia="Calibri" w:hAnsiTheme="majorBidi" w:cstheme="majorBidi"/>
                <w:b/>
                <w:sz w:val="22"/>
                <w:szCs w:val="22"/>
              </w:rPr>
              <w:t>s</w:t>
            </w:r>
            <w:r w:rsidRPr="00F00808">
              <w:rPr>
                <w:rFonts w:asciiTheme="majorBidi" w:eastAsia="Calibri" w:hAnsiTheme="majorBidi" w:cstheme="majorBidi"/>
                <w:b/>
                <w:sz w:val="22"/>
                <w:szCs w:val="22"/>
              </w:rPr>
              <w:t xml:space="preserve"> sveikatos stebėsenos sistem</w:t>
            </w:r>
            <w:r w:rsidR="00E53799" w:rsidRPr="00F00808">
              <w:rPr>
                <w:rFonts w:asciiTheme="majorBidi" w:eastAsia="Calibri" w:hAnsiTheme="majorBidi" w:cstheme="majorBidi"/>
                <w:b/>
                <w:sz w:val="22"/>
                <w:szCs w:val="22"/>
              </w:rPr>
              <w:t>a</w:t>
            </w:r>
          </w:p>
        </w:tc>
      </w:tr>
      <w:bookmarkEnd w:id="2"/>
      <w:tr w:rsidR="00243E25" w:rsidRPr="00F00808" w14:paraId="5164AF7F" w14:textId="77777777" w:rsidTr="00B23D61">
        <w:tc>
          <w:tcPr>
            <w:tcW w:w="709" w:type="dxa"/>
          </w:tcPr>
          <w:p w14:paraId="48317CF2" w14:textId="76A4587E" w:rsidR="00243E25" w:rsidRPr="00F00808" w:rsidRDefault="00243E25" w:rsidP="007F2BA5">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 xml:space="preserve">1.1. </w:t>
            </w:r>
          </w:p>
        </w:tc>
        <w:tc>
          <w:tcPr>
            <w:tcW w:w="2410" w:type="dxa"/>
          </w:tcPr>
          <w:p w14:paraId="2D9326E8" w14:textId="5CB2AF35" w:rsidR="00243E25" w:rsidRPr="00F00808" w:rsidRDefault="00B23D61" w:rsidP="00C928A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 xml:space="preserve">Nuotolinės sveikatos stebėjimo sistemos su personalizuota programėle licencija* 36 mėn. laikotarpiui </w:t>
            </w:r>
          </w:p>
        </w:tc>
        <w:tc>
          <w:tcPr>
            <w:tcW w:w="1134" w:type="dxa"/>
            <w:vAlign w:val="center"/>
          </w:tcPr>
          <w:p w14:paraId="014867B4" w14:textId="3C7A71C9" w:rsidR="00243E25" w:rsidRPr="00F00808" w:rsidRDefault="00E53799" w:rsidP="00111303">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1 vnt</w:t>
            </w:r>
            <w:r w:rsidR="00111303" w:rsidRPr="00F00808">
              <w:rPr>
                <w:rFonts w:asciiTheme="majorBidi" w:eastAsia="Calibri" w:hAnsiTheme="majorBidi" w:cstheme="majorBidi"/>
                <w:sz w:val="22"/>
                <w:szCs w:val="22"/>
              </w:rPr>
              <w:t xml:space="preserve">. </w:t>
            </w:r>
          </w:p>
        </w:tc>
        <w:tc>
          <w:tcPr>
            <w:tcW w:w="1134" w:type="dxa"/>
            <w:vAlign w:val="center"/>
          </w:tcPr>
          <w:p w14:paraId="51BF1A90" w14:textId="77777777" w:rsidR="00243E25" w:rsidRPr="00F00808" w:rsidRDefault="00243E25" w:rsidP="007F2BA5">
            <w:pPr>
              <w:contextualSpacing/>
              <w:rPr>
                <w:rFonts w:asciiTheme="majorBidi" w:eastAsia="Calibri" w:hAnsiTheme="majorBidi" w:cstheme="majorBidi"/>
                <w:sz w:val="22"/>
                <w:szCs w:val="22"/>
              </w:rPr>
            </w:pPr>
          </w:p>
        </w:tc>
        <w:tc>
          <w:tcPr>
            <w:tcW w:w="1275" w:type="dxa"/>
            <w:vAlign w:val="center"/>
          </w:tcPr>
          <w:p w14:paraId="2B6AECAB" w14:textId="77777777" w:rsidR="00243E25" w:rsidRPr="00F00808" w:rsidRDefault="00243E25" w:rsidP="007F2BA5">
            <w:pPr>
              <w:contextualSpacing/>
              <w:rPr>
                <w:rFonts w:asciiTheme="majorBidi" w:eastAsia="Calibri" w:hAnsiTheme="majorBidi" w:cstheme="majorBidi"/>
                <w:sz w:val="22"/>
                <w:szCs w:val="22"/>
              </w:rPr>
            </w:pPr>
          </w:p>
        </w:tc>
        <w:tc>
          <w:tcPr>
            <w:tcW w:w="1418" w:type="dxa"/>
            <w:vAlign w:val="center"/>
          </w:tcPr>
          <w:p w14:paraId="40061FB5" w14:textId="77777777" w:rsidR="00243E25" w:rsidRPr="00F00808" w:rsidRDefault="00243E25" w:rsidP="007F2BA5">
            <w:pPr>
              <w:contextualSpacing/>
              <w:rPr>
                <w:rFonts w:asciiTheme="majorBidi" w:eastAsia="Calibri" w:hAnsiTheme="majorBidi" w:cstheme="majorBidi"/>
                <w:sz w:val="22"/>
                <w:szCs w:val="22"/>
              </w:rPr>
            </w:pPr>
          </w:p>
        </w:tc>
        <w:tc>
          <w:tcPr>
            <w:tcW w:w="1417" w:type="dxa"/>
          </w:tcPr>
          <w:p w14:paraId="45FB3673" w14:textId="77777777" w:rsidR="00243E25" w:rsidRPr="00F00808" w:rsidRDefault="00243E25" w:rsidP="007F2BA5">
            <w:pPr>
              <w:contextualSpacing/>
              <w:rPr>
                <w:rFonts w:asciiTheme="majorBidi" w:eastAsia="Calibri" w:hAnsiTheme="majorBidi" w:cstheme="majorBidi"/>
                <w:sz w:val="22"/>
                <w:szCs w:val="22"/>
              </w:rPr>
            </w:pPr>
          </w:p>
        </w:tc>
      </w:tr>
      <w:tr w:rsidR="00C928A9" w:rsidRPr="00F00808" w14:paraId="6F15F6A4" w14:textId="77777777" w:rsidTr="00B23D61">
        <w:tc>
          <w:tcPr>
            <w:tcW w:w="709" w:type="dxa"/>
          </w:tcPr>
          <w:p w14:paraId="6111C6C4" w14:textId="43F2F61C" w:rsidR="00C928A9" w:rsidRPr="00F00808" w:rsidRDefault="00C928A9" w:rsidP="007F2BA5">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1.2.</w:t>
            </w:r>
          </w:p>
        </w:tc>
        <w:tc>
          <w:tcPr>
            <w:tcW w:w="2410" w:type="dxa"/>
          </w:tcPr>
          <w:p w14:paraId="0203270C" w14:textId="3C8262A6" w:rsidR="00C928A9" w:rsidRPr="00F00808" w:rsidRDefault="00DF484F" w:rsidP="004541FB">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Įdiegtos nuotolinės sveikatos stebėsenos sistemos su perso</w:t>
            </w:r>
            <w:r w:rsidR="004541FB" w:rsidRPr="00F00808">
              <w:rPr>
                <w:rFonts w:asciiTheme="majorBidi" w:eastAsia="Calibri" w:hAnsiTheme="majorBidi" w:cstheme="majorBidi"/>
                <w:sz w:val="22"/>
                <w:szCs w:val="22"/>
              </w:rPr>
              <w:t>nalizuota programėle palaikymas</w:t>
            </w:r>
          </w:p>
        </w:tc>
        <w:tc>
          <w:tcPr>
            <w:tcW w:w="1134" w:type="dxa"/>
            <w:vAlign w:val="center"/>
          </w:tcPr>
          <w:p w14:paraId="4DFDA2AB" w14:textId="50F7E6F9" w:rsidR="00C928A9" w:rsidRPr="00F00808" w:rsidRDefault="00DF484F" w:rsidP="00111303">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36 mėn.</w:t>
            </w:r>
          </w:p>
        </w:tc>
        <w:tc>
          <w:tcPr>
            <w:tcW w:w="1134" w:type="dxa"/>
            <w:vAlign w:val="center"/>
          </w:tcPr>
          <w:p w14:paraId="16565384" w14:textId="77777777" w:rsidR="00C928A9" w:rsidRPr="00F00808" w:rsidRDefault="00C928A9" w:rsidP="007F2BA5">
            <w:pPr>
              <w:contextualSpacing/>
              <w:rPr>
                <w:rFonts w:asciiTheme="majorBidi" w:eastAsia="Calibri" w:hAnsiTheme="majorBidi" w:cstheme="majorBidi"/>
                <w:sz w:val="22"/>
                <w:szCs w:val="22"/>
              </w:rPr>
            </w:pPr>
          </w:p>
        </w:tc>
        <w:tc>
          <w:tcPr>
            <w:tcW w:w="1275" w:type="dxa"/>
            <w:vAlign w:val="center"/>
          </w:tcPr>
          <w:p w14:paraId="08CEADD2" w14:textId="77777777" w:rsidR="00C928A9" w:rsidRPr="00F00808" w:rsidRDefault="00C928A9" w:rsidP="007F2BA5">
            <w:pPr>
              <w:contextualSpacing/>
              <w:rPr>
                <w:rFonts w:asciiTheme="majorBidi" w:eastAsia="Calibri" w:hAnsiTheme="majorBidi" w:cstheme="majorBidi"/>
                <w:sz w:val="22"/>
                <w:szCs w:val="22"/>
              </w:rPr>
            </w:pPr>
          </w:p>
        </w:tc>
        <w:tc>
          <w:tcPr>
            <w:tcW w:w="1418" w:type="dxa"/>
            <w:vAlign w:val="center"/>
          </w:tcPr>
          <w:p w14:paraId="7BEF13F9" w14:textId="77777777" w:rsidR="00C928A9" w:rsidRPr="00F00808" w:rsidRDefault="00C928A9" w:rsidP="007F2BA5">
            <w:pPr>
              <w:contextualSpacing/>
              <w:rPr>
                <w:rFonts w:asciiTheme="majorBidi" w:eastAsia="Calibri" w:hAnsiTheme="majorBidi" w:cstheme="majorBidi"/>
                <w:sz w:val="22"/>
                <w:szCs w:val="22"/>
              </w:rPr>
            </w:pPr>
          </w:p>
        </w:tc>
        <w:tc>
          <w:tcPr>
            <w:tcW w:w="1417" w:type="dxa"/>
          </w:tcPr>
          <w:p w14:paraId="1DDE2AA0" w14:textId="77777777" w:rsidR="00C928A9" w:rsidRPr="00F00808" w:rsidRDefault="00C928A9" w:rsidP="007F2BA5">
            <w:pPr>
              <w:contextualSpacing/>
              <w:rPr>
                <w:rFonts w:asciiTheme="majorBidi" w:eastAsia="Calibri" w:hAnsiTheme="majorBidi" w:cstheme="majorBidi"/>
                <w:sz w:val="22"/>
                <w:szCs w:val="22"/>
              </w:rPr>
            </w:pPr>
          </w:p>
        </w:tc>
      </w:tr>
      <w:bookmarkEnd w:id="1"/>
      <w:tr w:rsidR="00C07632" w:rsidRPr="00F00808" w14:paraId="572739CE" w14:textId="77777777" w:rsidTr="00DE49E8">
        <w:tc>
          <w:tcPr>
            <w:tcW w:w="709" w:type="dxa"/>
          </w:tcPr>
          <w:p w14:paraId="7A912D9B" w14:textId="611C98D0" w:rsidR="00C07632" w:rsidRPr="00F00808" w:rsidRDefault="00C07632" w:rsidP="007F2BA5">
            <w:pPr>
              <w:contextualSpacing/>
              <w:rPr>
                <w:rFonts w:asciiTheme="majorBidi" w:eastAsia="Calibri" w:hAnsiTheme="majorBidi" w:cstheme="majorBidi"/>
                <w:b/>
                <w:bCs/>
                <w:sz w:val="22"/>
                <w:szCs w:val="22"/>
              </w:rPr>
            </w:pPr>
            <w:r w:rsidRPr="00F00808">
              <w:rPr>
                <w:rFonts w:asciiTheme="majorBidi" w:eastAsia="Calibri" w:hAnsiTheme="majorBidi" w:cstheme="majorBidi"/>
                <w:b/>
                <w:bCs/>
                <w:sz w:val="22"/>
                <w:szCs w:val="22"/>
              </w:rPr>
              <w:t>2.</w:t>
            </w:r>
          </w:p>
        </w:tc>
        <w:tc>
          <w:tcPr>
            <w:tcW w:w="8788" w:type="dxa"/>
            <w:gridSpan w:val="6"/>
          </w:tcPr>
          <w:p w14:paraId="50653ECE" w14:textId="38E4C6DC" w:rsidR="00C07632" w:rsidRPr="00F00808" w:rsidRDefault="00C07632" w:rsidP="007F2BA5">
            <w:pPr>
              <w:contextualSpacing/>
              <w:rPr>
                <w:rFonts w:asciiTheme="majorBidi" w:eastAsia="Calibri" w:hAnsiTheme="majorBidi" w:cstheme="majorBidi"/>
                <w:b/>
                <w:bCs/>
                <w:sz w:val="22"/>
                <w:szCs w:val="22"/>
              </w:rPr>
            </w:pPr>
            <w:r w:rsidRPr="00F00808">
              <w:rPr>
                <w:rFonts w:asciiTheme="majorBidi" w:eastAsia="Calibri" w:hAnsiTheme="majorBidi" w:cstheme="majorBidi"/>
                <w:b/>
                <w:bCs/>
                <w:sz w:val="22"/>
                <w:szCs w:val="22"/>
              </w:rPr>
              <w:t>Įranga</w:t>
            </w:r>
          </w:p>
        </w:tc>
      </w:tr>
      <w:tr w:rsidR="00243E25" w:rsidRPr="00F00808" w14:paraId="18687AD4" w14:textId="77777777" w:rsidTr="006D1609">
        <w:tc>
          <w:tcPr>
            <w:tcW w:w="709" w:type="dxa"/>
          </w:tcPr>
          <w:p w14:paraId="67672D95" w14:textId="48D190E3" w:rsidR="00243E25" w:rsidRPr="00F00808" w:rsidRDefault="00C07632" w:rsidP="007F2BA5">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 xml:space="preserve">2.1. </w:t>
            </w:r>
            <w:r w:rsidR="00243E25" w:rsidRPr="00F00808">
              <w:rPr>
                <w:rFonts w:asciiTheme="majorBidi" w:eastAsia="Calibri" w:hAnsiTheme="majorBidi" w:cstheme="majorBidi"/>
                <w:sz w:val="22"/>
                <w:szCs w:val="22"/>
              </w:rPr>
              <w:t xml:space="preserve"> </w:t>
            </w:r>
          </w:p>
        </w:tc>
        <w:tc>
          <w:tcPr>
            <w:tcW w:w="2410" w:type="dxa"/>
          </w:tcPr>
          <w:p w14:paraId="7C4C9174" w14:textId="6C4BE704" w:rsidR="00243E25" w:rsidRPr="00F00808" w:rsidRDefault="00A106D9" w:rsidP="007F2BA5">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Išmaniosios medicininės apyrankės</w:t>
            </w:r>
          </w:p>
        </w:tc>
        <w:tc>
          <w:tcPr>
            <w:tcW w:w="1134" w:type="dxa"/>
          </w:tcPr>
          <w:p w14:paraId="207517AA" w14:textId="18A1168A" w:rsidR="00243E25" w:rsidRPr="00F00808" w:rsidRDefault="001052AA" w:rsidP="007F2BA5">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2</w:t>
            </w:r>
            <w:r w:rsidR="00A106D9" w:rsidRPr="00F00808">
              <w:rPr>
                <w:rFonts w:asciiTheme="majorBidi" w:eastAsia="Calibri" w:hAnsiTheme="majorBidi" w:cstheme="majorBidi"/>
                <w:sz w:val="22"/>
                <w:szCs w:val="22"/>
              </w:rPr>
              <w:t>0</w:t>
            </w:r>
            <w:r w:rsidR="00243E25" w:rsidRPr="00F00808">
              <w:rPr>
                <w:rFonts w:asciiTheme="majorBidi" w:eastAsia="Calibri" w:hAnsiTheme="majorBidi" w:cstheme="majorBidi"/>
                <w:sz w:val="22"/>
                <w:szCs w:val="22"/>
              </w:rPr>
              <w:t xml:space="preserve"> vnt.</w:t>
            </w:r>
          </w:p>
        </w:tc>
        <w:tc>
          <w:tcPr>
            <w:tcW w:w="1134" w:type="dxa"/>
            <w:vAlign w:val="center"/>
          </w:tcPr>
          <w:p w14:paraId="4719866F" w14:textId="77777777" w:rsidR="00243E25" w:rsidRPr="00F00808" w:rsidRDefault="00243E25" w:rsidP="007F2BA5">
            <w:pPr>
              <w:contextualSpacing/>
              <w:rPr>
                <w:rFonts w:asciiTheme="majorBidi" w:eastAsia="Calibri" w:hAnsiTheme="majorBidi" w:cstheme="majorBidi"/>
                <w:sz w:val="22"/>
                <w:szCs w:val="22"/>
              </w:rPr>
            </w:pPr>
          </w:p>
        </w:tc>
        <w:tc>
          <w:tcPr>
            <w:tcW w:w="1275" w:type="dxa"/>
            <w:vAlign w:val="center"/>
          </w:tcPr>
          <w:p w14:paraId="39473A93" w14:textId="77777777" w:rsidR="00243E25" w:rsidRPr="00F00808" w:rsidRDefault="00243E25" w:rsidP="007F2BA5">
            <w:pPr>
              <w:contextualSpacing/>
              <w:rPr>
                <w:rFonts w:asciiTheme="majorBidi" w:eastAsia="Calibri" w:hAnsiTheme="majorBidi" w:cstheme="majorBidi"/>
                <w:sz w:val="22"/>
                <w:szCs w:val="22"/>
              </w:rPr>
            </w:pPr>
          </w:p>
        </w:tc>
        <w:tc>
          <w:tcPr>
            <w:tcW w:w="1418" w:type="dxa"/>
            <w:vAlign w:val="center"/>
          </w:tcPr>
          <w:p w14:paraId="7C9EE29B" w14:textId="77777777" w:rsidR="00243E25" w:rsidRPr="00F00808" w:rsidRDefault="00243E25" w:rsidP="007F2BA5">
            <w:pPr>
              <w:contextualSpacing/>
              <w:rPr>
                <w:rFonts w:asciiTheme="majorBidi" w:eastAsia="Calibri" w:hAnsiTheme="majorBidi" w:cstheme="majorBidi"/>
                <w:sz w:val="22"/>
                <w:szCs w:val="22"/>
              </w:rPr>
            </w:pPr>
          </w:p>
        </w:tc>
        <w:tc>
          <w:tcPr>
            <w:tcW w:w="1417" w:type="dxa"/>
          </w:tcPr>
          <w:p w14:paraId="76683FE7" w14:textId="77777777" w:rsidR="00243E25" w:rsidRPr="00F00808" w:rsidRDefault="00243E25" w:rsidP="007F2BA5">
            <w:pPr>
              <w:contextualSpacing/>
              <w:rPr>
                <w:rFonts w:asciiTheme="majorBidi" w:eastAsia="Calibri" w:hAnsiTheme="majorBidi" w:cstheme="majorBidi"/>
                <w:sz w:val="22"/>
                <w:szCs w:val="22"/>
              </w:rPr>
            </w:pPr>
          </w:p>
        </w:tc>
      </w:tr>
      <w:tr w:rsidR="00A106D9" w:rsidRPr="00F00808" w14:paraId="76DDECA3" w14:textId="77777777" w:rsidTr="006D1609">
        <w:tc>
          <w:tcPr>
            <w:tcW w:w="709" w:type="dxa"/>
          </w:tcPr>
          <w:p w14:paraId="7B3CDEDE" w14:textId="65DE5FF8" w:rsidR="00A106D9" w:rsidRPr="00F00808" w:rsidRDefault="00A106D9"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2.2.</w:t>
            </w:r>
          </w:p>
        </w:tc>
        <w:tc>
          <w:tcPr>
            <w:tcW w:w="2410" w:type="dxa"/>
          </w:tcPr>
          <w:p w14:paraId="693EF244" w14:textId="75F9D29E" w:rsidR="00A106D9" w:rsidRPr="00F00808" w:rsidRDefault="00A106D9"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 xml:space="preserve">Kraujospūdžio matuokliai </w:t>
            </w:r>
          </w:p>
        </w:tc>
        <w:tc>
          <w:tcPr>
            <w:tcW w:w="1134" w:type="dxa"/>
          </w:tcPr>
          <w:p w14:paraId="2EE11237" w14:textId="10D4C6C4" w:rsidR="00A106D9" w:rsidRPr="00F00808" w:rsidRDefault="00A106D9" w:rsidP="00A106D9">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20 vnt.</w:t>
            </w:r>
          </w:p>
        </w:tc>
        <w:tc>
          <w:tcPr>
            <w:tcW w:w="1134" w:type="dxa"/>
            <w:vAlign w:val="center"/>
          </w:tcPr>
          <w:p w14:paraId="0B8496F5" w14:textId="77777777" w:rsidR="00A106D9" w:rsidRPr="00F00808" w:rsidRDefault="00A106D9" w:rsidP="00A106D9">
            <w:pPr>
              <w:contextualSpacing/>
              <w:rPr>
                <w:rFonts w:asciiTheme="majorBidi" w:eastAsia="Calibri" w:hAnsiTheme="majorBidi" w:cstheme="majorBidi"/>
                <w:sz w:val="22"/>
                <w:szCs w:val="22"/>
              </w:rPr>
            </w:pPr>
          </w:p>
        </w:tc>
        <w:tc>
          <w:tcPr>
            <w:tcW w:w="1275" w:type="dxa"/>
            <w:vAlign w:val="center"/>
          </w:tcPr>
          <w:p w14:paraId="789FF9B6" w14:textId="77777777" w:rsidR="00A106D9" w:rsidRPr="00F00808" w:rsidRDefault="00A106D9" w:rsidP="00A106D9">
            <w:pPr>
              <w:contextualSpacing/>
              <w:rPr>
                <w:rFonts w:asciiTheme="majorBidi" w:eastAsia="Calibri" w:hAnsiTheme="majorBidi" w:cstheme="majorBidi"/>
                <w:sz w:val="22"/>
                <w:szCs w:val="22"/>
              </w:rPr>
            </w:pPr>
          </w:p>
        </w:tc>
        <w:tc>
          <w:tcPr>
            <w:tcW w:w="1418" w:type="dxa"/>
            <w:vAlign w:val="center"/>
          </w:tcPr>
          <w:p w14:paraId="2C3BAA9D" w14:textId="77777777" w:rsidR="00A106D9" w:rsidRPr="00F00808" w:rsidRDefault="00A106D9" w:rsidP="00A106D9">
            <w:pPr>
              <w:contextualSpacing/>
              <w:rPr>
                <w:rFonts w:asciiTheme="majorBidi" w:eastAsia="Calibri" w:hAnsiTheme="majorBidi" w:cstheme="majorBidi"/>
                <w:sz w:val="22"/>
                <w:szCs w:val="22"/>
              </w:rPr>
            </w:pPr>
          </w:p>
        </w:tc>
        <w:tc>
          <w:tcPr>
            <w:tcW w:w="1417" w:type="dxa"/>
          </w:tcPr>
          <w:p w14:paraId="080D074E" w14:textId="77777777" w:rsidR="00A106D9" w:rsidRPr="00F00808" w:rsidRDefault="00A106D9" w:rsidP="00A106D9">
            <w:pPr>
              <w:contextualSpacing/>
              <w:rPr>
                <w:rFonts w:asciiTheme="majorBidi" w:eastAsia="Calibri" w:hAnsiTheme="majorBidi" w:cstheme="majorBidi"/>
                <w:sz w:val="22"/>
                <w:szCs w:val="22"/>
              </w:rPr>
            </w:pPr>
          </w:p>
        </w:tc>
      </w:tr>
      <w:tr w:rsidR="00A106D9" w:rsidRPr="00F00808" w14:paraId="5FFC2D41" w14:textId="77777777" w:rsidTr="006D1609">
        <w:tc>
          <w:tcPr>
            <w:tcW w:w="709" w:type="dxa"/>
          </w:tcPr>
          <w:p w14:paraId="3ACC16FC" w14:textId="60698B4A" w:rsidR="00A106D9" w:rsidRPr="00F00808" w:rsidRDefault="00A106D9"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2.3.</w:t>
            </w:r>
          </w:p>
        </w:tc>
        <w:tc>
          <w:tcPr>
            <w:tcW w:w="2410" w:type="dxa"/>
          </w:tcPr>
          <w:p w14:paraId="429A9F6F" w14:textId="0D8425A2" w:rsidR="00A106D9" w:rsidRPr="00F00808" w:rsidRDefault="00A106D9"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Išmanios kūno svarstyklės</w:t>
            </w:r>
          </w:p>
        </w:tc>
        <w:tc>
          <w:tcPr>
            <w:tcW w:w="1134" w:type="dxa"/>
          </w:tcPr>
          <w:p w14:paraId="40E32FA7" w14:textId="495A79EE" w:rsidR="00A106D9" w:rsidRPr="00F00808" w:rsidRDefault="00A106D9" w:rsidP="00A106D9">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5 vnt.</w:t>
            </w:r>
          </w:p>
        </w:tc>
        <w:tc>
          <w:tcPr>
            <w:tcW w:w="1134" w:type="dxa"/>
            <w:vAlign w:val="center"/>
          </w:tcPr>
          <w:p w14:paraId="66A7FAB3" w14:textId="77777777" w:rsidR="00A106D9" w:rsidRPr="00F00808" w:rsidRDefault="00A106D9" w:rsidP="00A106D9">
            <w:pPr>
              <w:contextualSpacing/>
              <w:rPr>
                <w:rFonts w:asciiTheme="majorBidi" w:eastAsia="Calibri" w:hAnsiTheme="majorBidi" w:cstheme="majorBidi"/>
                <w:sz w:val="22"/>
                <w:szCs w:val="22"/>
              </w:rPr>
            </w:pPr>
          </w:p>
        </w:tc>
        <w:tc>
          <w:tcPr>
            <w:tcW w:w="1275" w:type="dxa"/>
            <w:vAlign w:val="center"/>
          </w:tcPr>
          <w:p w14:paraId="5549877B" w14:textId="77777777" w:rsidR="00A106D9" w:rsidRPr="00F00808" w:rsidRDefault="00A106D9" w:rsidP="00A106D9">
            <w:pPr>
              <w:contextualSpacing/>
              <w:rPr>
                <w:rFonts w:asciiTheme="majorBidi" w:eastAsia="Calibri" w:hAnsiTheme="majorBidi" w:cstheme="majorBidi"/>
                <w:sz w:val="22"/>
                <w:szCs w:val="22"/>
              </w:rPr>
            </w:pPr>
          </w:p>
        </w:tc>
        <w:tc>
          <w:tcPr>
            <w:tcW w:w="1418" w:type="dxa"/>
            <w:vAlign w:val="center"/>
          </w:tcPr>
          <w:p w14:paraId="00DF6D74" w14:textId="77777777" w:rsidR="00A106D9" w:rsidRPr="00F00808" w:rsidRDefault="00A106D9" w:rsidP="00A106D9">
            <w:pPr>
              <w:contextualSpacing/>
              <w:rPr>
                <w:rFonts w:asciiTheme="majorBidi" w:eastAsia="Calibri" w:hAnsiTheme="majorBidi" w:cstheme="majorBidi"/>
                <w:sz w:val="22"/>
                <w:szCs w:val="22"/>
              </w:rPr>
            </w:pPr>
          </w:p>
        </w:tc>
        <w:tc>
          <w:tcPr>
            <w:tcW w:w="1417" w:type="dxa"/>
          </w:tcPr>
          <w:p w14:paraId="1676A09C" w14:textId="77777777" w:rsidR="00A106D9" w:rsidRPr="00F00808" w:rsidRDefault="00A106D9" w:rsidP="00A106D9">
            <w:pPr>
              <w:contextualSpacing/>
              <w:rPr>
                <w:rFonts w:asciiTheme="majorBidi" w:eastAsia="Calibri" w:hAnsiTheme="majorBidi" w:cstheme="majorBidi"/>
                <w:sz w:val="22"/>
                <w:szCs w:val="22"/>
              </w:rPr>
            </w:pPr>
          </w:p>
        </w:tc>
      </w:tr>
      <w:tr w:rsidR="00A106D9" w:rsidRPr="00F00808" w14:paraId="2096B6E2" w14:textId="77777777" w:rsidTr="006D1609">
        <w:tc>
          <w:tcPr>
            <w:tcW w:w="709" w:type="dxa"/>
          </w:tcPr>
          <w:p w14:paraId="3FF4327F" w14:textId="3AC43305" w:rsidR="00A106D9" w:rsidRPr="00F00808" w:rsidRDefault="00A106D9"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 xml:space="preserve">2.4. </w:t>
            </w:r>
          </w:p>
        </w:tc>
        <w:tc>
          <w:tcPr>
            <w:tcW w:w="2410" w:type="dxa"/>
          </w:tcPr>
          <w:p w14:paraId="16421891" w14:textId="2015E679" w:rsidR="00A106D9" w:rsidRPr="00F00808" w:rsidRDefault="00A106D9"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Spirometrai</w:t>
            </w:r>
          </w:p>
        </w:tc>
        <w:tc>
          <w:tcPr>
            <w:tcW w:w="1134" w:type="dxa"/>
          </w:tcPr>
          <w:p w14:paraId="00B531C5" w14:textId="04242EFE" w:rsidR="00A106D9" w:rsidRPr="00F00808" w:rsidRDefault="00A106D9" w:rsidP="00A106D9">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5 vnt.</w:t>
            </w:r>
          </w:p>
        </w:tc>
        <w:tc>
          <w:tcPr>
            <w:tcW w:w="1134" w:type="dxa"/>
            <w:vAlign w:val="center"/>
          </w:tcPr>
          <w:p w14:paraId="424303CB" w14:textId="77777777" w:rsidR="00A106D9" w:rsidRPr="00F00808" w:rsidRDefault="00A106D9" w:rsidP="00A106D9">
            <w:pPr>
              <w:contextualSpacing/>
              <w:rPr>
                <w:rFonts w:asciiTheme="majorBidi" w:eastAsia="Calibri" w:hAnsiTheme="majorBidi" w:cstheme="majorBidi"/>
                <w:sz w:val="22"/>
                <w:szCs w:val="22"/>
              </w:rPr>
            </w:pPr>
          </w:p>
        </w:tc>
        <w:tc>
          <w:tcPr>
            <w:tcW w:w="1275" w:type="dxa"/>
            <w:vAlign w:val="center"/>
          </w:tcPr>
          <w:p w14:paraId="1FF5698D" w14:textId="77777777" w:rsidR="00A106D9" w:rsidRPr="00F00808" w:rsidRDefault="00A106D9" w:rsidP="00A106D9">
            <w:pPr>
              <w:contextualSpacing/>
              <w:rPr>
                <w:rFonts w:asciiTheme="majorBidi" w:eastAsia="Calibri" w:hAnsiTheme="majorBidi" w:cstheme="majorBidi"/>
                <w:sz w:val="22"/>
                <w:szCs w:val="22"/>
              </w:rPr>
            </w:pPr>
          </w:p>
        </w:tc>
        <w:tc>
          <w:tcPr>
            <w:tcW w:w="1418" w:type="dxa"/>
            <w:vAlign w:val="center"/>
          </w:tcPr>
          <w:p w14:paraId="24DF0D42" w14:textId="77777777" w:rsidR="00A106D9" w:rsidRPr="00F00808" w:rsidRDefault="00A106D9" w:rsidP="00A106D9">
            <w:pPr>
              <w:contextualSpacing/>
              <w:rPr>
                <w:rFonts w:asciiTheme="majorBidi" w:eastAsia="Calibri" w:hAnsiTheme="majorBidi" w:cstheme="majorBidi"/>
                <w:sz w:val="22"/>
                <w:szCs w:val="22"/>
              </w:rPr>
            </w:pPr>
          </w:p>
        </w:tc>
        <w:tc>
          <w:tcPr>
            <w:tcW w:w="1417" w:type="dxa"/>
          </w:tcPr>
          <w:p w14:paraId="1C0C57F3" w14:textId="77777777" w:rsidR="00A106D9" w:rsidRPr="00F00808" w:rsidRDefault="00A106D9" w:rsidP="00A106D9">
            <w:pPr>
              <w:contextualSpacing/>
              <w:rPr>
                <w:rFonts w:asciiTheme="majorBidi" w:eastAsia="Calibri" w:hAnsiTheme="majorBidi" w:cstheme="majorBidi"/>
                <w:sz w:val="22"/>
                <w:szCs w:val="22"/>
              </w:rPr>
            </w:pPr>
          </w:p>
        </w:tc>
      </w:tr>
      <w:tr w:rsidR="00A106D9" w:rsidRPr="00F00808" w14:paraId="7DC97F8E" w14:textId="77777777" w:rsidTr="006D1609">
        <w:tc>
          <w:tcPr>
            <w:tcW w:w="709" w:type="dxa"/>
          </w:tcPr>
          <w:p w14:paraId="5C21C70A" w14:textId="4EBF59D8" w:rsidR="00A106D9" w:rsidRPr="00F00808" w:rsidRDefault="00A106D9"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2.5.</w:t>
            </w:r>
          </w:p>
        </w:tc>
        <w:tc>
          <w:tcPr>
            <w:tcW w:w="2410" w:type="dxa"/>
          </w:tcPr>
          <w:p w14:paraId="16DDB39C" w14:textId="0DB53DDA" w:rsidR="00A106D9" w:rsidRPr="00F00808" w:rsidRDefault="00A106D9"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Nuolatinio gliukozės kiekio matavimo sistemos</w:t>
            </w:r>
          </w:p>
        </w:tc>
        <w:tc>
          <w:tcPr>
            <w:tcW w:w="1134" w:type="dxa"/>
          </w:tcPr>
          <w:p w14:paraId="52402D81" w14:textId="59C5399D" w:rsidR="00A106D9" w:rsidRPr="00F00808" w:rsidRDefault="00A106D9" w:rsidP="00A106D9">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10 vnt.</w:t>
            </w:r>
          </w:p>
        </w:tc>
        <w:tc>
          <w:tcPr>
            <w:tcW w:w="1134" w:type="dxa"/>
            <w:vAlign w:val="center"/>
          </w:tcPr>
          <w:p w14:paraId="031E92CC" w14:textId="77777777" w:rsidR="00A106D9" w:rsidRPr="00F00808" w:rsidRDefault="00A106D9" w:rsidP="00A106D9">
            <w:pPr>
              <w:contextualSpacing/>
              <w:rPr>
                <w:rFonts w:asciiTheme="majorBidi" w:eastAsia="Calibri" w:hAnsiTheme="majorBidi" w:cstheme="majorBidi"/>
                <w:sz w:val="22"/>
                <w:szCs w:val="22"/>
              </w:rPr>
            </w:pPr>
          </w:p>
        </w:tc>
        <w:tc>
          <w:tcPr>
            <w:tcW w:w="1275" w:type="dxa"/>
            <w:vAlign w:val="center"/>
          </w:tcPr>
          <w:p w14:paraId="46F242EC" w14:textId="77777777" w:rsidR="00A106D9" w:rsidRPr="00F00808" w:rsidRDefault="00A106D9" w:rsidP="00A106D9">
            <w:pPr>
              <w:contextualSpacing/>
              <w:rPr>
                <w:rFonts w:asciiTheme="majorBidi" w:eastAsia="Calibri" w:hAnsiTheme="majorBidi" w:cstheme="majorBidi"/>
                <w:sz w:val="22"/>
                <w:szCs w:val="22"/>
              </w:rPr>
            </w:pPr>
          </w:p>
        </w:tc>
        <w:tc>
          <w:tcPr>
            <w:tcW w:w="1418" w:type="dxa"/>
            <w:vAlign w:val="center"/>
          </w:tcPr>
          <w:p w14:paraId="56FE3505" w14:textId="77777777" w:rsidR="00A106D9" w:rsidRPr="00F00808" w:rsidRDefault="00A106D9" w:rsidP="00A106D9">
            <w:pPr>
              <w:contextualSpacing/>
              <w:rPr>
                <w:rFonts w:asciiTheme="majorBidi" w:eastAsia="Calibri" w:hAnsiTheme="majorBidi" w:cstheme="majorBidi"/>
                <w:sz w:val="22"/>
                <w:szCs w:val="22"/>
              </w:rPr>
            </w:pPr>
          </w:p>
        </w:tc>
        <w:tc>
          <w:tcPr>
            <w:tcW w:w="1417" w:type="dxa"/>
          </w:tcPr>
          <w:p w14:paraId="7144F720" w14:textId="77777777" w:rsidR="00A106D9" w:rsidRPr="00F00808" w:rsidRDefault="00A106D9" w:rsidP="00A106D9">
            <w:pPr>
              <w:contextualSpacing/>
              <w:rPr>
                <w:rFonts w:asciiTheme="majorBidi" w:eastAsia="Calibri" w:hAnsiTheme="majorBidi" w:cstheme="majorBidi"/>
                <w:sz w:val="22"/>
                <w:szCs w:val="22"/>
              </w:rPr>
            </w:pPr>
          </w:p>
        </w:tc>
      </w:tr>
      <w:tr w:rsidR="001052AA" w:rsidRPr="00F00808" w14:paraId="7E94B1E4" w14:textId="77777777" w:rsidTr="006D1609">
        <w:tc>
          <w:tcPr>
            <w:tcW w:w="709" w:type="dxa"/>
          </w:tcPr>
          <w:p w14:paraId="73AC7C70" w14:textId="544D474E" w:rsidR="001052AA" w:rsidRPr="00F00808" w:rsidRDefault="001052AA"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2.6.</w:t>
            </w:r>
          </w:p>
        </w:tc>
        <w:tc>
          <w:tcPr>
            <w:tcW w:w="2410" w:type="dxa"/>
          </w:tcPr>
          <w:p w14:paraId="3B2EC3A8" w14:textId="4C341B82" w:rsidR="001052AA" w:rsidRPr="00F00808" w:rsidRDefault="001052AA" w:rsidP="00A106D9">
            <w:pPr>
              <w:contextualSpacing/>
              <w:rPr>
                <w:rFonts w:asciiTheme="majorBidi" w:eastAsia="Calibri" w:hAnsiTheme="majorBidi" w:cstheme="majorBidi"/>
                <w:sz w:val="22"/>
                <w:szCs w:val="22"/>
              </w:rPr>
            </w:pPr>
            <w:r w:rsidRPr="00F00808">
              <w:rPr>
                <w:rFonts w:asciiTheme="majorBidi" w:eastAsia="Calibri" w:hAnsiTheme="majorBidi" w:cstheme="majorBidi"/>
                <w:sz w:val="22"/>
                <w:szCs w:val="22"/>
              </w:rPr>
              <w:t>Išmanieji laikrodžiai</w:t>
            </w:r>
          </w:p>
        </w:tc>
        <w:tc>
          <w:tcPr>
            <w:tcW w:w="1134" w:type="dxa"/>
          </w:tcPr>
          <w:p w14:paraId="0C14DE53" w14:textId="674405F0" w:rsidR="001052AA" w:rsidRPr="00F00808" w:rsidRDefault="001052AA" w:rsidP="00A106D9">
            <w:pPr>
              <w:contextualSpacing/>
              <w:jc w:val="center"/>
              <w:rPr>
                <w:rFonts w:asciiTheme="majorBidi" w:eastAsia="Calibri" w:hAnsiTheme="majorBidi" w:cstheme="majorBidi"/>
                <w:sz w:val="22"/>
                <w:szCs w:val="22"/>
              </w:rPr>
            </w:pPr>
            <w:r w:rsidRPr="00F00808">
              <w:rPr>
                <w:rFonts w:asciiTheme="majorBidi" w:eastAsia="Calibri" w:hAnsiTheme="majorBidi" w:cstheme="majorBidi"/>
                <w:sz w:val="22"/>
                <w:szCs w:val="22"/>
              </w:rPr>
              <w:t>40 vnt.</w:t>
            </w:r>
          </w:p>
        </w:tc>
        <w:tc>
          <w:tcPr>
            <w:tcW w:w="1134" w:type="dxa"/>
            <w:vAlign w:val="center"/>
          </w:tcPr>
          <w:p w14:paraId="17A1C4E9" w14:textId="77777777" w:rsidR="001052AA" w:rsidRPr="00F00808" w:rsidRDefault="001052AA" w:rsidP="00A106D9">
            <w:pPr>
              <w:contextualSpacing/>
              <w:rPr>
                <w:rFonts w:asciiTheme="majorBidi" w:eastAsia="Calibri" w:hAnsiTheme="majorBidi" w:cstheme="majorBidi"/>
                <w:sz w:val="22"/>
                <w:szCs w:val="22"/>
              </w:rPr>
            </w:pPr>
          </w:p>
        </w:tc>
        <w:tc>
          <w:tcPr>
            <w:tcW w:w="1275" w:type="dxa"/>
            <w:vAlign w:val="center"/>
          </w:tcPr>
          <w:p w14:paraId="340BDF4F" w14:textId="77777777" w:rsidR="001052AA" w:rsidRPr="00F00808" w:rsidRDefault="001052AA" w:rsidP="00A106D9">
            <w:pPr>
              <w:contextualSpacing/>
              <w:rPr>
                <w:rFonts w:asciiTheme="majorBidi" w:eastAsia="Calibri" w:hAnsiTheme="majorBidi" w:cstheme="majorBidi"/>
                <w:sz w:val="22"/>
                <w:szCs w:val="22"/>
              </w:rPr>
            </w:pPr>
          </w:p>
        </w:tc>
        <w:tc>
          <w:tcPr>
            <w:tcW w:w="1418" w:type="dxa"/>
            <w:vAlign w:val="center"/>
          </w:tcPr>
          <w:p w14:paraId="4682AA2C" w14:textId="77777777" w:rsidR="001052AA" w:rsidRPr="00F00808" w:rsidRDefault="001052AA" w:rsidP="00A106D9">
            <w:pPr>
              <w:contextualSpacing/>
              <w:rPr>
                <w:rFonts w:asciiTheme="majorBidi" w:eastAsia="Calibri" w:hAnsiTheme="majorBidi" w:cstheme="majorBidi"/>
                <w:sz w:val="22"/>
                <w:szCs w:val="22"/>
              </w:rPr>
            </w:pPr>
          </w:p>
        </w:tc>
        <w:tc>
          <w:tcPr>
            <w:tcW w:w="1417" w:type="dxa"/>
          </w:tcPr>
          <w:p w14:paraId="1DC736F9" w14:textId="77777777" w:rsidR="001052AA" w:rsidRPr="00F00808" w:rsidRDefault="001052AA" w:rsidP="00A106D9">
            <w:pPr>
              <w:contextualSpacing/>
              <w:rPr>
                <w:rFonts w:asciiTheme="majorBidi" w:eastAsia="Calibri" w:hAnsiTheme="majorBidi" w:cstheme="majorBidi"/>
                <w:sz w:val="22"/>
                <w:szCs w:val="22"/>
              </w:rPr>
            </w:pPr>
          </w:p>
        </w:tc>
      </w:tr>
      <w:tr w:rsidR="00A106D9" w:rsidRPr="00F00808" w14:paraId="71F42BF7" w14:textId="77777777" w:rsidTr="00243E25">
        <w:tc>
          <w:tcPr>
            <w:tcW w:w="8080" w:type="dxa"/>
            <w:gridSpan w:val="6"/>
          </w:tcPr>
          <w:p w14:paraId="6860FEE0" w14:textId="070A97EA" w:rsidR="00A106D9" w:rsidRPr="00F00808" w:rsidRDefault="00A106D9" w:rsidP="001052AA">
            <w:pPr>
              <w:contextualSpacing/>
              <w:jc w:val="right"/>
              <w:rPr>
                <w:rFonts w:asciiTheme="majorBidi" w:eastAsia="Calibri" w:hAnsiTheme="majorBidi" w:cstheme="majorBidi"/>
                <w:b/>
                <w:sz w:val="22"/>
                <w:szCs w:val="22"/>
              </w:rPr>
            </w:pPr>
            <w:r w:rsidRPr="00F00808">
              <w:rPr>
                <w:rFonts w:asciiTheme="majorBidi" w:eastAsia="Calibri" w:hAnsiTheme="majorBidi" w:cstheme="majorBidi"/>
                <w:b/>
                <w:sz w:val="22"/>
                <w:szCs w:val="22"/>
              </w:rPr>
              <w:t>1.1</w:t>
            </w:r>
            <w:r w:rsidR="0063426A" w:rsidRPr="00F00808">
              <w:rPr>
                <w:rFonts w:asciiTheme="majorBidi" w:eastAsia="Calibri" w:hAnsiTheme="majorBidi" w:cstheme="majorBidi"/>
                <w:b/>
                <w:sz w:val="22"/>
                <w:szCs w:val="22"/>
              </w:rPr>
              <w:t xml:space="preserve"> – 1.2</w:t>
            </w:r>
            <w:r w:rsidRPr="00F00808">
              <w:rPr>
                <w:rFonts w:asciiTheme="majorBidi" w:eastAsia="Calibri" w:hAnsiTheme="majorBidi" w:cstheme="majorBidi"/>
                <w:b/>
                <w:sz w:val="22"/>
                <w:szCs w:val="22"/>
              </w:rPr>
              <w:t xml:space="preserve"> ir 2.1-2.</w:t>
            </w:r>
            <w:r w:rsidR="001052AA" w:rsidRPr="00F00808">
              <w:rPr>
                <w:rFonts w:asciiTheme="majorBidi" w:eastAsia="Calibri" w:hAnsiTheme="majorBidi" w:cstheme="majorBidi"/>
                <w:b/>
                <w:sz w:val="22"/>
                <w:szCs w:val="22"/>
              </w:rPr>
              <w:t>6</w:t>
            </w:r>
            <w:r w:rsidRPr="00F00808">
              <w:rPr>
                <w:rFonts w:asciiTheme="majorBidi" w:eastAsia="Calibri" w:hAnsiTheme="majorBidi" w:cstheme="majorBidi"/>
                <w:b/>
                <w:sz w:val="22"/>
                <w:szCs w:val="22"/>
              </w:rPr>
              <w:t xml:space="preserve"> eilučių reikšmių suma Eur su PVM</w:t>
            </w:r>
            <w:r w:rsidRPr="00F00808">
              <w:rPr>
                <w:rFonts w:asciiTheme="majorBidi" w:eastAsia="Calibri" w:hAnsiTheme="majorBidi" w:cstheme="majorBidi"/>
                <w:sz w:val="22"/>
                <w:szCs w:val="22"/>
              </w:rPr>
              <w:t xml:space="preserve"> </w:t>
            </w:r>
          </w:p>
        </w:tc>
        <w:tc>
          <w:tcPr>
            <w:tcW w:w="1417" w:type="dxa"/>
          </w:tcPr>
          <w:p w14:paraId="6C1EBAE1" w14:textId="77777777" w:rsidR="00A106D9" w:rsidRPr="00F00808" w:rsidRDefault="00A106D9" w:rsidP="00A106D9">
            <w:pPr>
              <w:contextualSpacing/>
              <w:rPr>
                <w:rFonts w:asciiTheme="majorBidi" w:eastAsia="Calibri" w:hAnsiTheme="majorBidi" w:cstheme="majorBidi"/>
                <w:sz w:val="22"/>
                <w:szCs w:val="22"/>
              </w:rPr>
            </w:pPr>
          </w:p>
        </w:tc>
      </w:tr>
    </w:tbl>
    <w:p w14:paraId="7AB9F9F1" w14:textId="77777777" w:rsidR="006143EF" w:rsidRPr="00F00808" w:rsidRDefault="006143EF" w:rsidP="006143EF">
      <w:pPr>
        <w:pStyle w:val="Sraopastraipa"/>
        <w:tabs>
          <w:tab w:val="left" w:pos="-1407"/>
        </w:tabs>
        <w:rPr>
          <w:rFonts w:asciiTheme="majorBidi" w:hAnsiTheme="majorBidi" w:cstheme="majorBidi"/>
          <w:color w:val="000000"/>
          <w:kern w:val="2"/>
          <w:sz w:val="22"/>
          <w:szCs w:val="22"/>
          <w:lang w:eastAsia="hi-IN" w:bidi="hi-IN"/>
        </w:rPr>
      </w:pPr>
    </w:p>
    <w:p w14:paraId="59076CF0" w14:textId="2229FBC3" w:rsidR="008E0D1D" w:rsidRPr="008E0D1D" w:rsidRDefault="00C07632" w:rsidP="008E0D1D">
      <w:pPr>
        <w:rPr>
          <w:rFonts w:asciiTheme="majorBidi" w:hAnsiTheme="majorBidi" w:cstheme="majorBidi"/>
          <w:kern w:val="2"/>
          <w:sz w:val="22"/>
          <w:szCs w:val="22"/>
          <w:lang w:eastAsia="hi-IN" w:bidi="hi-IN"/>
        </w:rPr>
      </w:pPr>
      <w:r w:rsidRPr="00F00808">
        <w:rPr>
          <w:rFonts w:asciiTheme="majorBidi" w:hAnsiTheme="majorBidi" w:cstheme="majorBidi"/>
          <w:b/>
          <w:bCs/>
          <w:kern w:val="2"/>
          <w:sz w:val="22"/>
          <w:szCs w:val="22"/>
          <w:lang w:eastAsia="hi-IN" w:bidi="hi-IN"/>
        </w:rPr>
        <w:t>PASTABA:</w:t>
      </w:r>
      <w:r w:rsidRPr="00F00808">
        <w:rPr>
          <w:rFonts w:asciiTheme="majorBidi" w:hAnsiTheme="majorBidi" w:cstheme="majorBidi"/>
          <w:sz w:val="22"/>
          <w:szCs w:val="22"/>
        </w:rPr>
        <w:t xml:space="preserve"> </w:t>
      </w:r>
      <w:r w:rsidR="00B23D61" w:rsidRPr="00F00808">
        <w:rPr>
          <w:rFonts w:asciiTheme="majorBidi" w:hAnsiTheme="majorBidi" w:cstheme="majorBidi"/>
          <w:kern w:val="2"/>
          <w:sz w:val="22"/>
          <w:szCs w:val="22"/>
          <w:lang w:eastAsia="hi-IN" w:bidi="hi-IN"/>
        </w:rPr>
        <w:t>*</w:t>
      </w:r>
      <w:r w:rsidR="007E10AD" w:rsidRPr="00F00808">
        <w:rPr>
          <w:rFonts w:asciiTheme="majorBidi" w:hAnsiTheme="majorBidi" w:cstheme="majorBidi"/>
          <w:sz w:val="22"/>
          <w:szCs w:val="22"/>
        </w:rPr>
        <w:t xml:space="preserve"> </w:t>
      </w:r>
      <w:r w:rsidR="007E10AD" w:rsidRPr="00F00808">
        <w:rPr>
          <w:rFonts w:asciiTheme="majorBidi" w:hAnsiTheme="majorBidi" w:cstheme="majorBidi"/>
          <w:kern w:val="2"/>
          <w:sz w:val="22"/>
          <w:szCs w:val="22"/>
          <w:lang w:eastAsia="hi-IN" w:bidi="hi-IN"/>
        </w:rPr>
        <w:t xml:space="preserve">Sistemos licencija 36 mėnesiams ir </w:t>
      </w:r>
      <w:r w:rsidR="00A00316" w:rsidRPr="00F00808">
        <w:rPr>
          <w:rFonts w:asciiTheme="majorBidi" w:hAnsiTheme="majorBidi" w:cstheme="majorBidi"/>
          <w:kern w:val="2"/>
          <w:sz w:val="22"/>
          <w:szCs w:val="22"/>
          <w:lang w:eastAsia="hi-IN" w:bidi="hi-IN"/>
        </w:rPr>
        <w:t xml:space="preserve">apima </w:t>
      </w:r>
      <w:r w:rsidR="008E0D1D" w:rsidRPr="008E0D1D">
        <w:rPr>
          <w:rFonts w:asciiTheme="majorBidi" w:hAnsiTheme="majorBidi" w:cstheme="majorBidi"/>
          <w:kern w:val="2"/>
          <w:sz w:val="22"/>
          <w:szCs w:val="22"/>
          <w:lang w:eastAsia="hi-IN" w:bidi="hi-IN"/>
        </w:rPr>
        <w:t>vienu metu ne mažiau 60  aktyvių pacientų paskyrų su vykdomu sveikatos priežiūros planu. Per visą licen</w:t>
      </w:r>
      <w:r w:rsidR="008E0D1D">
        <w:rPr>
          <w:rFonts w:asciiTheme="majorBidi" w:hAnsiTheme="majorBidi" w:cstheme="majorBidi"/>
          <w:kern w:val="2"/>
          <w:sz w:val="22"/>
          <w:szCs w:val="22"/>
          <w:lang w:eastAsia="hi-IN" w:bidi="hi-IN"/>
        </w:rPr>
        <w:t>cijos galiojimo laikotarpį -</w:t>
      </w:r>
      <w:r w:rsidR="008E0D1D" w:rsidRPr="008E0D1D">
        <w:rPr>
          <w:rFonts w:asciiTheme="majorBidi" w:hAnsiTheme="majorBidi" w:cstheme="majorBidi"/>
          <w:kern w:val="2"/>
          <w:sz w:val="22"/>
          <w:szCs w:val="22"/>
          <w:lang w:eastAsia="hi-IN" w:bidi="hi-IN"/>
        </w:rPr>
        <w:t xml:space="preserve"> ne mažiau 720 unikalių pacientų paskyrų.</w:t>
      </w:r>
    </w:p>
    <w:p w14:paraId="180D1845" w14:textId="1FB13C23" w:rsidR="007E10AD" w:rsidRPr="00F00808" w:rsidRDefault="007E10AD" w:rsidP="005054A0">
      <w:pPr>
        <w:tabs>
          <w:tab w:val="left" w:pos="-1407"/>
        </w:tabs>
        <w:jc w:val="both"/>
        <w:rPr>
          <w:rFonts w:asciiTheme="majorBidi" w:hAnsiTheme="majorBidi" w:cstheme="majorBidi"/>
          <w:kern w:val="2"/>
          <w:sz w:val="22"/>
          <w:szCs w:val="22"/>
          <w:lang w:eastAsia="hi-IN" w:bidi="hi-IN"/>
        </w:rPr>
      </w:pPr>
    </w:p>
    <w:p w14:paraId="6FC01FC1" w14:textId="15DF05CC" w:rsidR="005B0FFC" w:rsidRPr="005B0FFC" w:rsidRDefault="005B0FFC" w:rsidP="005B0FFC">
      <w:pPr>
        <w:widowControl/>
        <w:suppressAutoHyphens w:val="0"/>
        <w:ind w:firstLine="567"/>
        <w:contextualSpacing/>
        <w:jc w:val="both"/>
        <w:rPr>
          <w:rFonts w:asciiTheme="majorBidi" w:eastAsia="Times New Roman" w:hAnsiTheme="majorBidi" w:cstheme="majorBidi"/>
          <w:b/>
          <w:bCs/>
          <w:color w:val="215E99" w:themeColor="text2" w:themeTint="BF"/>
          <w:sz w:val="22"/>
          <w:szCs w:val="22"/>
          <w:u w:val="single"/>
          <w:shd w:val="clear" w:color="auto" w:fill="FFFFFF"/>
          <w:lang w:eastAsia="en-US"/>
        </w:rPr>
      </w:pPr>
      <w:r w:rsidRPr="005B0FFC">
        <w:rPr>
          <w:rFonts w:asciiTheme="majorBidi" w:eastAsia="Times New Roman" w:hAnsiTheme="majorBidi" w:cstheme="majorBidi"/>
          <w:b/>
          <w:bCs/>
          <w:color w:val="215E99" w:themeColor="text2" w:themeTint="BF"/>
          <w:sz w:val="22"/>
          <w:szCs w:val="22"/>
          <w:u w:val="single"/>
          <w:shd w:val="clear" w:color="auto" w:fill="FFFFFF"/>
          <w:lang w:eastAsia="en-US"/>
        </w:rPr>
        <w:t xml:space="preserve">TIEKĖJAS </w:t>
      </w:r>
      <w:r w:rsidRPr="00F00808">
        <w:rPr>
          <w:rFonts w:asciiTheme="majorBidi" w:eastAsia="Times New Roman" w:hAnsiTheme="majorBidi" w:cstheme="majorBidi"/>
          <w:b/>
          <w:bCs/>
          <w:color w:val="215E99" w:themeColor="text2" w:themeTint="BF"/>
          <w:sz w:val="22"/>
          <w:szCs w:val="22"/>
          <w:u w:val="single"/>
          <w:shd w:val="clear" w:color="auto" w:fill="FFFFFF"/>
          <w:lang w:eastAsia="en-US"/>
        </w:rPr>
        <w:t xml:space="preserve">TURI UŽPILDYTI </w:t>
      </w:r>
      <w:r w:rsidRPr="005B0FFC">
        <w:rPr>
          <w:rFonts w:asciiTheme="majorBidi" w:eastAsia="Times New Roman" w:hAnsiTheme="majorBidi" w:cstheme="majorBidi"/>
          <w:b/>
          <w:bCs/>
          <w:color w:val="215E99" w:themeColor="text2" w:themeTint="BF"/>
          <w:sz w:val="22"/>
          <w:szCs w:val="22"/>
          <w:u w:val="single"/>
          <w:shd w:val="clear" w:color="auto" w:fill="FFFFFF"/>
          <w:lang w:eastAsia="en-US"/>
        </w:rPr>
        <w:t>ŠIO DOKUMENTO PRIED</w:t>
      </w:r>
      <w:r w:rsidRPr="00F00808">
        <w:rPr>
          <w:rFonts w:asciiTheme="majorBidi" w:eastAsia="Times New Roman" w:hAnsiTheme="majorBidi" w:cstheme="majorBidi"/>
          <w:b/>
          <w:bCs/>
          <w:color w:val="215E99" w:themeColor="text2" w:themeTint="BF"/>
          <w:sz w:val="22"/>
          <w:szCs w:val="22"/>
          <w:u w:val="single"/>
          <w:shd w:val="clear" w:color="auto" w:fill="FFFFFF"/>
          <w:lang w:eastAsia="en-US"/>
        </w:rPr>
        <w:t>Ą</w:t>
      </w:r>
      <w:r w:rsidRPr="005B0FFC">
        <w:rPr>
          <w:rFonts w:asciiTheme="majorBidi" w:eastAsia="Times New Roman" w:hAnsiTheme="majorBidi" w:cstheme="majorBidi"/>
          <w:b/>
          <w:bCs/>
          <w:color w:val="215E99" w:themeColor="text2" w:themeTint="BF"/>
          <w:sz w:val="22"/>
          <w:szCs w:val="22"/>
          <w:u w:val="single"/>
          <w:shd w:val="clear" w:color="auto" w:fill="FFFFFF"/>
          <w:lang w:eastAsia="en-US"/>
        </w:rPr>
        <w:t xml:space="preserve"> „PASIŪLYMO </w:t>
      </w:r>
      <w:r w:rsidR="001A0F01">
        <w:rPr>
          <w:rFonts w:asciiTheme="majorBidi" w:eastAsia="Times New Roman" w:hAnsiTheme="majorBidi" w:cstheme="majorBidi"/>
          <w:b/>
          <w:bCs/>
          <w:color w:val="215E99" w:themeColor="text2" w:themeTint="BF"/>
          <w:sz w:val="22"/>
          <w:szCs w:val="22"/>
          <w:u w:val="single"/>
          <w:shd w:val="clear" w:color="auto" w:fill="FFFFFF"/>
          <w:lang w:eastAsia="en-US"/>
        </w:rPr>
        <w:t>6.</w:t>
      </w:r>
      <w:r w:rsidRPr="00F00808">
        <w:rPr>
          <w:rFonts w:asciiTheme="majorBidi" w:eastAsia="Times New Roman" w:hAnsiTheme="majorBidi" w:cstheme="majorBidi"/>
          <w:b/>
          <w:bCs/>
          <w:color w:val="215E99" w:themeColor="text2" w:themeTint="BF"/>
          <w:sz w:val="22"/>
          <w:szCs w:val="22"/>
          <w:u w:val="single"/>
          <w:shd w:val="clear" w:color="auto" w:fill="FFFFFF"/>
          <w:lang w:eastAsia="en-US"/>
        </w:rPr>
        <w:t xml:space="preserve">1 </w:t>
      </w:r>
      <w:r w:rsidRPr="005B0FFC">
        <w:rPr>
          <w:rFonts w:asciiTheme="majorBidi" w:eastAsia="Times New Roman" w:hAnsiTheme="majorBidi" w:cstheme="majorBidi"/>
          <w:b/>
          <w:bCs/>
          <w:color w:val="215E99" w:themeColor="text2" w:themeTint="BF"/>
          <w:sz w:val="22"/>
          <w:szCs w:val="22"/>
          <w:u w:val="single"/>
          <w:shd w:val="clear" w:color="auto" w:fill="FFFFFF"/>
          <w:lang w:eastAsia="en-US"/>
        </w:rPr>
        <w:t xml:space="preserve">PRIEDAS“ IR PATEIKTI KARTU SU PASIŪLYMO FORMA. </w:t>
      </w:r>
    </w:p>
    <w:p w14:paraId="274F3B6E" w14:textId="764AB673" w:rsidR="0024346C" w:rsidRPr="00F00808" w:rsidRDefault="0024346C" w:rsidP="00111303">
      <w:pPr>
        <w:tabs>
          <w:tab w:val="left" w:pos="-1407"/>
        </w:tabs>
        <w:jc w:val="both"/>
        <w:rPr>
          <w:rFonts w:asciiTheme="majorBidi" w:hAnsiTheme="majorBidi" w:cstheme="majorBidi"/>
          <w:kern w:val="2"/>
          <w:sz w:val="22"/>
          <w:szCs w:val="22"/>
          <w:lang w:eastAsia="hi-IN" w:bidi="hi-IN"/>
        </w:rPr>
      </w:pPr>
    </w:p>
    <w:p w14:paraId="2B463DF5" w14:textId="2A826E3C" w:rsidR="00007614" w:rsidRPr="00F00808" w:rsidRDefault="00007614" w:rsidP="00F00808">
      <w:pPr>
        <w:tabs>
          <w:tab w:val="left" w:pos="-1407"/>
        </w:tabs>
        <w:ind w:firstLine="284"/>
        <w:jc w:val="both"/>
        <w:rPr>
          <w:rFonts w:asciiTheme="majorBidi" w:hAnsiTheme="majorBidi" w:cstheme="majorBidi"/>
          <w:kern w:val="2"/>
          <w:sz w:val="22"/>
          <w:szCs w:val="22"/>
          <w:lang w:eastAsia="hi-IN" w:bidi="hi-IN"/>
        </w:rPr>
      </w:pPr>
      <w:r w:rsidRPr="00F00808">
        <w:rPr>
          <w:rFonts w:asciiTheme="majorBidi" w:hAnsiTheme="majorBidi" w:cstheme="majorBidi"/>
          <w:b/>
          <w:kern w:val="2"/>
          <w:sz w:val="22"/>
          <w:szCs w:val="22"/>
          <w:lang w:eastAsia="hi-IN" w:bidi="hi-IN"/>
        </w:rPr>
        <w:t>Patvirtinu, kad</w:t>
      </w:r>
      <w:r w:rsidRPr="00F00808">
        <w:rPr>
          <w:rFonts w:asciiTheme="majorBidi" w:hAnsiTheme="majorBidi" w:cstheme="majorBidi"/>
          <w:kern w:val="2"/>
          <w:sz w:val="22"/>
          <w:szCs w:val="22"/>
          <w:lang w:eastAsia="hi-IN" w:bidi="hi-IN"/>
        </w:rPr>
        <w:t>:</w:t>
      </w:r>
    </w:p>
    <w:p w14:paraId="232AEED6" w14:textId="64B4BE4C" w:rsidR="0024346C" w:rsidRPr="00F00808" w:rsidRDefault="0024346C" w:rsidP="00F00808">
      <w:pPr>
        <w:tabs>
          <w:tab w:val="left" w:pos="-1407"/>
        </w:tabs>
        <w:ind w:firstLine="284"/>
        <w:jc w:val="both"/>
        <w:rPr>
          <w:rFonts w:asciiTheme="majorBidi" w:hAnsiTheme="majorBidi" w:cstheme="majorBidi"/>
          <w:kern w:val="2"/>
          <w:sz w:val="22"/>
          <w:szCs w:val="22"/>
          <w:lang w:eastAsia="hi-IN" w:bidi="hi-IN"/>
        </w:rPr>
      </w:pPr>
      <w:r w:rsidRPr="00F00808">
        <w:rPr>
          <w:rFonts w:asciiTheme="majorBidi" w:hAnsiTheme="majorBidi" w:cstheme="majorBidi"/>
          <w:kern w:val="2"/>
          <w:sz w:val="22"/>
          <w:szCs w:val="22"/>
          <w:lang w:eastAsia="hi-IN" w:bidi="hi-IN"/>
        </w:rPr>
        <w:t>Siūloma sistema ir medicininiai prietaisai atiti</w:t>
      </w:r>
      <w:r w:rsidR="00007614" w:rsidRPr="00F00808">
        <w:rPr>
          <w:rFonts w:asciiTheme="majorBidi" w:hAnsiTheme="majorBidi" w:cstheme="majorBidi"/>
          <w:kern w:val="2"/>
          <w:sz w:val="22"/>
          <w:szCs w:val="22"/>
          <w:lang w:eastAsia="hi-IN" w:bidi="hi-IN"/>
        </w:rPr>
        <w:t>nka</w:t>
      </w:r>
      <w:r w:rsidRPr="00F00808">
        <w:rPr>
          <w:rFonts w:asciiTheme="majorBidi" w:hAnsiTheme="majorBidi" w:cstheme="majorBidi"/>
          <w:kern w:val="2"/>
          <w:sz w:val="22"/>
          <w:szCs w:val="22"/>
          <w:lang w:eastAsia="hi-IN" w:bidi="hi-IN"/>
        </w:rPr>
        <w:t xml:space="preserve"> 2 priede „Nuolatinės sveikatos stebėsenos sistemos techninė specifikacija“ (toliau -  Techninė specif</w:t>
      </w:r>
      <w:r w:rsidR="00007614" w:rsidRPr="00F00808">
        <w:rPr>
          <w:rFonts w:asciiTheme="majorBidi" w:hAnsiTheme="majorBidi" w:cstheme="majorBidi"/>
          <w:kern w:val="2"/>
          <w:sz w:val="22"/>
          <w:szCs w:val="22"/>
          <w:lang w:eastAsia="hi-IN" w:bidi="hi-IN"/>
        </w:rPr>
        <w:t>ikacija) nurodytus reikalavimus.</w:t>
      </w:r>
      <w:r w:rsidRPr="00F00808">
        <w:rPr>
          <w:rFonts w:asciiTheme="majorBidi" w:hAnsiTheme="majorBidi" w:cstheme="majorBidi"/>
          <w:kern w:val="2"/>
          <w:sz w:val="22"/>
          <w:szCs w:val="22"/>
          <w:lang w:eastAsia="hi-IN" w:bidi="hi-IN"/>
        </w:rPr>
        <w:t xml:space="preserve"> </w:t>
      </w:r>
    </w:p>
    <w:p w14:paraId="6BDDD076" w14:textId="77777777" w:rsidR="00111303" w:rsidRPr="00F00808" w:rsidRDefault="007F12F5" w:rsidP="007F12F5">
      <w:pPr>
        <w:tabs>
          <w:tab w:val="left" w:pos="-1407"/>
        </w:tabs>
        <w:jc w:val="both"/>
        <w:rPr>
          <w:rFonts w:asciiTheme="majorBidi" w:hAnsiTheme="majorBidi" w:cstheme="majorBidi"/>
          <w:color w:val="0070C0"/>
          <w:kern w:val="2"/>
          <w:sz w:val="22"/>
          <w:szCs w:val="22"/>
          <w:lang w:eastAsia="hi-IN" w:bidi="hi-IN"/>
        </w:rPr>
      </w:pPr>
      <w:r w:rsidRPr="00F00808">
        <w:rPr>
          <w:rFonts w:asciiTheme="majorBidi" w:hAnsiTheme="majorBidi" w:cstheme="majorBidi"/>
          <w:color w:val="0070C0"/>
          <w:kern w:val="2"/>
          <w:sz w:val="22"/>
          <w:szCs w:val="22"/>
          <w:lang w:eastAsia="hi-IN" w:bidi="hi-IN"/>
        </w:rPr>
        <w:tab/>
      </w:r>
    </w:p>
    <w:p w14:paraId="6F0B4510" w14:textId="10DF9182" w:rsidR="007F12F5" w:rsidRPr="00F00808" w:rsidRDefault="007F12F5" w:rsidP="007F12F5">
      <w:pPr>
        <w:tabs>
          <w:tab w:val="left" w:pos="-1407"/>
        </w:tabs>
        <w:jc w:val="both"/>
        <w:rPr>
          <w:rFonts w:asciiTheme="majorBidi" w:hAnsiTheme="majorBidi" w:cstheme="majorBidi"/>
          <w:color w:val="000000"/>
          <w:kern w:val="2"/>
          <w:sz w:val="22"/>
          <w:szCs w:val="22"/>
          <w:lang w:eastAsia="hi-IN" w:bidi="hi-IN"/>
        </w:rPr>
      </w:pPr>
      <w:r w:rsidRPr="00F00808">
        <w:rPr>
          <w:rFonts w:asciiTheme="majorBidi" w:hAnsiTheme="majorBidi" w:cstheme="majorBidi"/>
          <w:color w:val="000000"/>
          <w:kern w:val="2"/>
          <w:sz w:val="22"/>
          <w:szCs w:val="22"/>
          <w:lang w:eastAsia="hi-IN" w:bidi="hi-IN"/>
        </w:rPr>
        <w:t>Į bendrą pasiūlymo kainą įeina visos išlaidos ir visi mokesčiai, taip pat ir PVM, kuris sudaro _______________________Eur.</w:t>
      </w:r>
    </w:p>
    <w:p w14:paraId="1E657179" w14:textId="77777777" w:rsidR="007F12F5" w:rsidRPr="00F00808" w:rsidRDefault="007F12F5" w:rsidP="007F12F5">
      <w:pPr>
        <w:tabs>
          <w:tab w:val="left" w:pos="-1407"/>
        </w:tabs>
        <w:jc w:val="both"/>
        <w:rPr>
          <w:rFonts w:asciiTheme="majorBidi" w:hAnsiTheme="majorBidi" w:cstheme="majorBidi"/>
          <w:color w:val="000000"/>
          <w:kern w:val="2"/>
          <w:sz w:val="22"/>
          <w:szCs w:val="22"/>
          <w:lang w:eastAsia="hi-IN" w:bidi="hi-IN"/>
        </w:rPr>
      </w:pPr>
    </w:p>
    <w:p w14:paraId="34BEEFC5" w14:textId="77777777" w:rsidR="007F12F5" w:rsidRPr="00F00808" w:rsidRDefault="007F12F5" w:rsidP="007F12F5">
      <w:pPr>
        <w:tabs>
          <w:tab w:val="left" w:pos="-1407"/>
        </w:tabs>
        <w:jc w:val="both"/>
        <w:rPr>
          <w:rFonts w:asciiTheme="majorBidi" w:hAnsiTheme="majorBidi" w:cstheme="majorBidi"/>
          <w:color w:val="000000"/>
          <w:kern w:val="2"/>
          <w:sz w:val="22"/>
          <w:szCs w:val="22"/>
          <w:lang w:eastAsia="hi-IN" w:bidi="hi-IN"/>
        </w:rPr>
      </w:pPr>
      <w:r w:rsidRPr="00F00808">
        <w:rPr>
          <w:rFonts w:asciiTheme="majorBidi" w:hAnsiTheme="majorBidi" w:cstheme="majorBidi"/>
          <w:color w:val="000000"/>
          <w:kern w:val="2"/>
          <w:sz w:val="22"/>
          <w:szCs w:val="22"/>
          <w:lang w:eastAsia="hi-IN" w:bidi="hi-IN"/>
        </w:rPr>
        <w:tab/>
        <w:t>Bendra pasiūlymo kaina be PVM ______________________________________ Eur.</w:t>
      </w:r>
    </w:p>
    <w:p w14:paraId="1C0136FB" w14:textId="77777777" w:rsidR="007F12F5" w:rsidRPr="00F00808" w:rsidRDefault="007F12F5" w:rsidP="007F12F5">
      <w:pPr>
        <w:tabs>
          <w:tab w:val="left" w:pos="-1407"/>
        </w:tabs>
        <w:jc w:val="both"/>
        <w:rPr>
          <w:rFonts w:asciiTheme="majorBidi" w:hAnsiTheme="majorBidi" w:cstheme="majorBidi"/>
          <w:color w:val="000000"/>
          <w:kern w:val="2"/>
          <w:sz w:val="22"/>
          <w:szCs w:val="22"/>
          <w:lang w:eastAsia="hi-IN" w:bidi="hi-IN"/>
        </w:rPr>
      </w:pPr>
    </w:p>
    <w:p w14:paraId="75A6E990" w14:textId="77777777" w:rsidR="007F12F5" w:rsidRPr="00F00808" w:rsidRDefault="007F12F5" w:rsidP="007F12F5">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jc w:val="both"/>
        <w:rPr>
          <w:rFonts w:asciiTheme="majorBidi" w:hAnsiTheme="majorBidi" w:cstheme="majorBidi"/>
          <w:color w:val="000000"/>
          <w:kern w:val="2"/>
          <w:sz w:val="22"/>
          <w:szCs w:val="22"/>
          <w:lang w:eastAsia="hi-IN" w:bidi="hi-IN"/>
        </w:rPr>
      </w:pPr>
      <w:r w:rsidRPr="00F00808">
        <w:rPr>
          <w:rFonts w:asciiTheme="majorBidi" w:hAnsiTheme="majorBidi" w:cstheme="majorBidi"/>
          <w:color w:val="000000"/>
          <w:kern w:val="2"/>
          <w:sz w:val="22"/>
          <w:szCs w:val="22"/>
          <w:lang w:eastAsia="hi-IN" w:bidi="hi-IN"/>
        </w:rPr>
        <w:tab/>
        <w:t xml:space="preserve">Tais atvejais, kai pagal galiojančius teisės aktus tiekėjui nereikia mokėti PVM, jis nurodo priežastis, dėl kurių PVM nemoka:_________________________________________________. </w:t>
      </w:r>
    </w:p>
    <w:p w14:paraId="1F5B23DD" w14:textId="77777777" w:rsidR="005F6579" w:rsidRPr="00F00808" w:rsidRDefault="005F6579" w:rsidP="005F6579">
      <w:pPr>
        <w:jc w:val="both"/>
        <w:rPr>
          <w:rFonts w:asciiTheme="majorBidi" w:hAnsiTheme="majorBidi" w:cstheme="majorBidi"/>
          <w:sz w:val="22"/>
          <w:szCs w:val="22"/>
        </w:rPr>
      </w:pPr>
    </w:p>
    <w:p w14:paraId="00831CCD" w14:textId="009DF1CF" w:rsidR="0068682B" w:rsidRPr="00F00808" w:rsidRDefault="000724D5" w:rsidP="0068682B">
      <w:pPr>
        <w:ind w:firstLine="720"/>
        <w:jc w:val="both"/>
        <w:rPr>
          <w:rFonts w:asciiTheme="majorBidi" w:hAnsiTheme="majorBidi" w:cstheme="majorBidi"/>
          <w:sz w:val="22"/>
          <w:szCs w:val="22"/>
        </w:rPr>
      </w:pPr>
      <w:r w:rsidRPr="00F00808">
        <w:rPr>
          <w:rFonts w:asciiTheme="majorBidi" w:hAnsiTheme="majorBidi" w:cstheme="majorBidi"/>
          <w:b/>
          <w:iCs/>
          <w:sz w:val="22"/>
          <w:szCs w:val="22"/>
        </w:rPr>
        <w:t xml:space="preserve">5 </w:t>
      </w:r>
      <w:r w:rsidR="00E04F61" w:rsidRPr="00F00808">
        <w:rPr>
          <w:rFonts w:asciiTheme="majorBidi" w:hAnsiTheme="majorBidi" w:cstheme="majorBidi"/>
          <w:b/>
          <w:iCs/>
          <w:sz w:val="22"/>
          <w:szCs w:val="22"/>
        </w:rPr>
        <w:t>lentelė</w:t>
      </w:r>
      <w:r w:rsidRPr="00F00808">
        <w:rPr>
          <w:rFonts w:asciiTheme="majorBidi" w:hAnsiTheme="majorBidi" w:cstheme="majorBidi"/>
          <w:b/>
          <w:iCs/>
          <w:sz w:val="22"/>
          <w:szCs w:val="22"/>
        </w:rPr>
        <w:t>.</w:t>
      </w:r>
      <w:r w:rsidR="0068682B" w:rsidRPr="00F00808">
        <w:rPr>
          <w:rFonts w:asciiTheme="majorBidi" w:hAnsiTheme="majorBidi" w:cstheme="majorBidi"/>
          <w:sz w:val="22"/>
          <w:szCs w:val="22"/>
        </w:rPr>
        <w:t xml:space="preserve"> Kartu su pasiūlymu pateikiami šie dokumentai:</w:t>
      </w:r>
    </w:p>
    <w:p w14:paraId="40F49D45" w14:textId="77777777" w:rsidR="00E04F61" w:rsidRPr="00F00808" w:rsidRDefault="00E04F61" w:rsidP="008316F5">
      <w:pPr>
        <w:ind w:firstLine="720"/>
        <w:jc w:val="both"/>
        <w:rPr>
          <w:rFonts w:asciiTheme="majorBidi" w:hAnsiTheme="majorBidi" w:cstheme="majorBidi"/>
          <w:b/>
          <w:iCs/>
          <w:sz w:val="22"/>
          <w:szCs w:val="22"/>
        </w:rPr>
      </w:pPr>
    </w:p>
    <w:tbl>
      <w:tblPr>
        <w:tblW w:w="9943" w:type="dxa"/>
        <w:tblInd w:w="88" w:type="dxa"/>
        <w:tblLayout w:type="fixed"/>
        <w:tblLook w:val="04A0" w:firstRow="1" w:lastRow="0" w:firstColumn="1" w:lastColumn="0" w:noHBand="0" w:noVBand="1"/>
      </w:tblPr>
      <w:tblGrid>
        <w:gridCol w:w="20"/>
        <w:gridCol w:w="567"/>
        <w:gridCol w:w="5644"/>
        <w:gridCol w:w="3569"/>
        <w:gridCol w:w="143"/>
      </w:tblGrid>
      <w:tr w:rsidR="00E04F61" w:rsidRPr="00F00808" w14:paraId="0FB83C90"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hideMark/>
          </w:tcPr>
          <w:p w14:paraId="03422DC6" w14:textId="77777777" w:rsidR="00E04F61" w:rsidRPr="00F00808" w:rsidRDefault="00E04F61"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Eil. Nr.</w:t>
            </w:r>
          </w:p>
        </w:tc>
        <w:tc>
          <w:tcPr>
            <w:tcW w:w="5644" w:type="dxa"/>
            <w:tcBorders>
              <w:top w:val="single" w:sz="2" w:space="0" w:color="000000"/>
              <w:left w:val="single" w:sz="2" w:space="0" w:color="000000"/>
              <w:bottom w:val="single" w:sz="2" w:space="0" w:color="000000"/>
              <w:right w:val="nil"/>
            </w:tcBorders>
            <w:hideMark/>
          </w:tcPr>
          <w:p w14:paraId="1CE2AB5F" w14:textId="77777777" w:rsidR="00E04F61" w:rsidRPr="00F00808" w:rsidRDefault="00E04F61"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Pavadinimas</w:t>
            </w:r>
          </w:p>
        </w:tc>
        <w:tc>
          <w:tcPr>
            <w:tcW w:w="3569" w:type="dxa"/>
            <w:tcBorders>
              <w:top w:val="single" w:sz="2" w:space="0" w:color="000000"/>
              <w:left w:val="single" w:sz="2" w:space="0" w:color="000000"/>
              <w:bottom w:val="single" w:sz="2" w:space="0" w:color="000000"/>
              <w:right w:val="single" w:sz="2" w:space="0" w:color="000000"/>
            </w:tcBorders>
            <w:hideMark/>
          </w:tcPr>
          <w:p w14:paraId="3ED515F5" w14:textId="77777777" w:rsidR="00E04F61" w:rsidRPr="00F00808" w:rsidRDefault="00E04F61"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Dokumento lapų skaičius</w:t>
            </w:r>
          </w:p>
        </w:tc>
      </w:tr>
      <w:tr w:rsidR="005B0FFC" w:rsidRPr="00F00808" w14:paraId="5B6C1321"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2A341B55" w14:textId="3997D319" w:rsidR="005B0FFC" w:rsidRPr="00F00808" w:rsidRDefault="005B0FFC"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1.</w:t>
            </w:r>
          </w:p>
        </w:tc>
        <w:tc>
          <w:tcPr>
            <w:tcW w:w="5644" w:type="dxa"/>
            <w:tcBorders>
              <w:top w:val="single" w:sz="2" w:space="0" w:color="000000"/>
              <w:left w:val="single" w:sz="2" w:space="0" w:color="000000"/>
              <w:bottom w:val="single" w:sz="2" w:space="0" w:color="000000"/>
              <w:right w:val="nil"/>
            </w:tcBorders>
          </w:tcPr>
          <w:p w14:paraId="2C0954F0" w14:textId="59C8CD0E" w:rsidR="005B0FFC" w:rsidRPr="00F00808" w:rsidRDefault="005B0FFC" w:rsidP="005B0FFC">
            <w:pPr>
              <w:snapToGrid w:val="0"/>
              <w:rPr>
                <w:rFonts w:asciiTheme="majorBidi" w:hAnsiTheme="majorBidi" w:cstheme="majorBidi"/>
                <w:sz w:val="22"/>
                <w:szCs w:val="22"/>
              </w:rPr>
            </w:pPr>
            <w:r w:rsidRPr="00F00808">
              <w:rPr>
                <w:rFonts w:asciiTheme="majorBidi" w:hAnsiTheme="majorBidi" w:cstheme="majorBidi"/>
                <w:sz w:val="22"/>
                <w:szCs w:val="22"/>
              </w:rPr>
              <w:t>Jungtinės veiklos sutarties skaitmeninė kopija (jeigu pasiūlymą teikia ūkio subjektų grupė).</w:t>
            </w:r>
          </w:p>
        </w:tc>
        <w:tc>
          <w:tcPr>
            <w:tcW w:w="3569" w:type="dxa"/>
            <w:tcBorders>
              <w:top w:val="single" w:sz="2" w:space="0" w:color="000000"/>
              <w:left w:val="single" w:sz="2" w:space="0" w:color="000000"/>
              <w:bottom w:val="single" w:sz="2" w:space="0" w:color="000000"/>
              <w:right w:val="single" w:sz="2" w:space="0" w:color="000000"/>
            </w:tcBorders>
          </w:tcPr>
          <w:p w14:paraId="7D0C497C" w14:textId="77777777" w:rsidR="005B0FFC" w:rsidRPr="00F00808" w:rsidRDefault="005B0FFC" w:rsidP="00554B09">
            <w:pPr>
              <w:snapToGrid w:val="0"/>
              <w:jc w:val="center"/>
              <w:rPr>
                <w:rFonts w:asciiTheme="majorBidi" w:hAnsiTheme="majorBidi" w:cstheme="majorBidi"/>
                <w:sz w:val="22"/>
                <w:szCs w:val="22"/>
              </w:rPr>
            </w:pPr>
          </w:p>
        </w:tc>
      </w:tr>
      <w:tr w:rsidR="005B0FFC" w:rsidRPr="00F00808" w14:paraId="2EF95BD5"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2CFC97D7" w14:textId="2267168C" w:rsidR="005B0FFC" w:rsidRPr="00F00808" w:rsidRDefault="005B0FFC"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2.</w:t>
            </w:r>
          </w:p>
        </w:tc>
        <w:tc>
          <w:tcPr>
            <w:tcW w:w="5644" w:type="dxa"/>
            <w:tcBorders>
              <w:top w:val="single" w:sz="2" w:space="0" w:color="000000"/>
              <w:left w:val="single" w:sz="2" w:space="0" w:color="000000"/>
              <w:bottom w:val="single" w:sz="2" w:space="0" w:color="000000"/>
              <w:right w:val="nil"/>
            </w:tcBorders>
          </w:tcPr>
          <w:p w14:paraId="7159CB73" w14:textId="37A02B38" w:rsidR="005B0FFC" w:rsidRPr="00F00808" w:rsidRDefault="005B0FFC" w:rsidP="005B0FFC">
            <w:pPr>
              <w:snapToGrid w:val="0"/>
              <w:rPr>
                <w:rFonts w:asciiTheme="majorBidi" w:hAnsiTheme="majorBidi" w:cstheme="majorBidi"/>
                <w:sz w:val="22"/>
                <w:szCs w:val="22"/>
              </w:rPr>
            </w:pPr>
            <w:r w:rsidRPr="00F00808">
              <w:rPr>
                <w:rFonts w:asciiTheme="majorBidi" w:hAnsiTheme="majorBidi" w:cstheme="majorBidi"/>
                <w:sz w:val="22"/>
                <w:szCs w:val="22"/>
              </w:rPr>
              <w:t xml:space="preserve">Įrodymai, patvirtinantys Tiekėjo galimybes pirkimo sutarties vykdymo metu naudotis kitų ūkio subjektų, kuriais remiamasi kvalifikacijai atitikti, pajėgumais </w:t>
            </w:r>
            <w:r w:rsidRPr="00F00808">
              <w:rPr>
                <w:rFonts w:asciiTheme="majorBidi" w:hAnsiTheme="majorBidi" w:cstheme="majorBidi"/>
                <w:bCs/>
                <w:iCs/>
                <w:sz w:val="22"/>
                <w:szCs w:val="22"/>
              </w:rPr>
              <w:t xml:space="preserve">(pvz., ketinimų protokolas, subteikėjo deklaracija ar pan.) </w:t>
            </w:r>
            <w:r w:rsidRPr="00F00808">
              <w:rPr>
                <w:rFonts w:asciiTheme="majorBidi" w:hAnsiTheme="majorBidi" w:cstheme="majorBidi"/>
                <w:sz w:val="22"/>
                <w:szCs w:val="22"/>
              </w:rPr>
              <w:t>(jeigu pasitelkiami).</w:t>
            </w:r>
          </w:p>
        </w:tc>
        <w:tc>
          <w:tcPr>
            <w:tcW w:w="3569" w:type="dxa"/>
            <w:tcBorders>
              <w:top w:val="single" w:sz="2" w:space="0" w:color="000000"/>
              <w:left w:val="single" w:sz="2" w:space="0" w:color="000000"/>
              <w:bottom w:val="single" w:sz="2" w:space="0" w:color="000000"/>
              <w:right w:val="single" w:sz="2" w:space="0" w:color="000000"/>
            </w:tcBorders>
          </w:tcPr>
          <w:p w14:paraId="1CDEEB66" w14:textId="77777777" w:rsidR="005B0FFC" w:rsidRPr="00F00808" w:rsidRDefault="005B0FFC" w:rsidP="00554B09">
            <w:pPr>
              <w:snapToGrid w:val="0"/>
              <w:jc w:val="center"/>
              <w:rPr>
                <w:rFonts w:asciiTheme="majorBidi" w:hAnsiTheme="majorBidi" w:cstheme="majorBidi"/>
                <w:sz w:val="22"/>
                <w:szCs w:val="22"/>
              </w:rPr>
            </w:pPr>
          </w:p>
        </w:tc>
      </w:tr>
      <w:tr w:rsidR="005B0FFC" w:rsidRPr="00F00808" w14:paraId="7DE2935F"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297D40D1" w14:textId="00CAD4BA" w:rsidR="005B0FFC" w:rsidRPr="00F00808" w:rsidRDefault="005B0FFC"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3.</w:t>
            </w:r>
          </w:p>
        </w:tc>
        <w:tc>
          <w:tcPr>
            <w:tcW w:w="5644" w:type="dxa"/>
            <w:tcBorders>
              <w:top w:val="single" w:sz="2" w:space="0" w:color="000000"/>
              <w:left w:val="single" w:sz="2" w:space="0" w:color="000000"/>
              <w:bottom w:val="single" w:sz="2" w:space="0" w:color="000000"/>
              <w:right w:val="nil"/>
            </w:tcBorders>
          </w:tcPr>
          <w:p w14:paraId="452C51FD" w14:textId="78EA17DA" w:rsidR="005B0FFC" w:rsidRPr="00F00808" w:rsidRDefault="005B0FFC" w:rsidP="005B0FFC">
            <w:pPr>
              <w:snapToGrid w:val="0"/>
              <w:rPr>
                <w:rFonts w:asciiTheme="majorBidi" w:hAnsiTheme="majorBidi" w:cstheme="majorBidi"/>
                <w:sz w:val="22"/>
                <w:szCs w:val="22"/>
              </w:rPr>
            </w:pPr>
            <w:r w:rsidRPr="00F00808">
              <w:rPr>
                <w:rFonts w:asciiTheme="majorBidi" w:hAnsiTheme="majorBidi" w:cstheme="majorBidi"/>
                <w:sz w:val="22"/>
                <w:szCs w:val="22"/>
              </w:rPr>
              <w:t xml:space="preserve">Užpildyta EBVPD elektroninė forma. Kiekvienas ūkio subjektų grupės narys, taip pat subjektas, kurio pajėgumais Tiekėjas remiasi, kaip tai apibrėžta Viešųjų pirkimų įstatymo 49 straipsnyje, užpildo atskirą EBVPD. </w:t>
            </w:r>
            <w:r w:rsidRPr="00F00808">
              <w:rPr>
                <w:rFonts w:asciiTheme="majorBidi" w:hAnsiTheme="majorBidi" w:cstheme="majorBidi"/>
                <w:i/>
                <w:iCs/>
                <w:sz w:val="22"/>
                <w:szCs w:val="22"/>
              </w:rPr>
              <w:t>(forma pateikta specialiųjų pirkimo sąlygų priede)</w:t>
            </w:r>
            <w:r w:rsidRPr="00F00808">
              <w:rPr>
                <w:rFonts w:asciiTheme="majorBidi" w:hAnsiTheme="majorBidi" w:cstheme="majorBidi"/>
                <w:sz w:val="22"/>
                <w:szCs w:val="22"/>
              </w:rPr>
              <w:t>.</w:t>
            </w:r>
          </w:p>
        </w:tc>
        <w:tc>
          <w:tcPr>
            <w:tcW w:w="3569" w:type="dxa"/>
            <w:tcBorders>
              <w:top w:val="single" w:sz="2" w:space="0" w:color="000000"/>
              <w:left w:val="single" w:sz="2" w:space="0" w:color="000000"/>
              <w:bottom w:val="single" w:sz="2" w:space="0" w:color="000000"/>
              <w:right w:val="single" w:sz="2" w:space="0" w:color="000000"/>
            </w:tcBorders>
          </w:tcPr>
          <w:p w14:paraId="50523C5D" w14:textId="77777777" w:rsidR="005B0FFC" w:rsidRPr="00F00808" w:rsidRDefault="005B0FFC" w:rsidP="00554B09">
            <w:pPr>
              <w:snapToGrid w:val="0"/>
              <w:jc w:val="center"/>
              <w:rPr>
                <w:rFonts w:asciiTheme="majorBidi" w:hAnsiTheme="majorBidi" w:cstheme="majorBidi"/>
                <w:sz w:val="22"/>
                <w:szCs w:val="22"/>
              </w:rPr>
            </w:pPr>
          </w:p>
        </w:tc>
      </w:tr>
      <w:tr w:rsidR="005B0FFC" w:rsidRPr="00F00808" w14:paraId="764C7695"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14667A05" w14:textId="05EA157D" w:rsidR="005B0FFC" w:rsidRPr="00F00808" w:rsidRDefault="005B0FFC"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4.</w:t>
            </w:r>
          </w:p>
        </w:tc>
        <w:tc>
          <w:tcPr>
            <w:tcW w:w="5644" w:type="dxa"/>
            <w:tcBorders>
              <w:top w:val="single" w:sz="2" w:space="0" w:color="000000"/>
              <w:left w:val="single" w:sz="2" w:space="0" w:color="000000"/>
              <w:bottom w:val="single" w:sz="2" w:space="0" w:color="000000"/>
              <w:right w:val="nil"/>
            </w:tcBorders>
          </w:tcPr>
          <w:p w14:paraId="3A63DEC5" w14:textId="6B8D7794" w:rsidR="005B0FFC" w:rsidRPr="00F00808" w:rsidRDefault="005B0FFC" w:rsidP="005B0FFC">
            <w:pPr>
              <w:snapToGrid w:val="0"/>
              <w:rPr>
                <w:rFonts w:asciiTheme="majorBidi" w:hAnsiTheme="majorBidi" w:cstheme="majorBidi"/>
                <w:sz w:val="22"/>
                <w:szCs w:val="22"/>
              </w:rPr>
            </w:pPr>
            <w:r w:rsidRPr="00F00808">
              <w:rPr>
                <w:rFonts w:asciiTheme="majorBidi" w:hAnsiTheme="majorBidi" w:cstheme="majorBidi"/>
                <w:sz w:val="22"/>
                <w:szCs w:val="22"/>
              </w:rPr>
              <w:t>Užpildyta Viešųjų pirkimų tarnybos nustatytos formos Nacionalinio saugumo reikalavimų atitikties deklaracija (</w:t>
            </w:r>
            <w:r w:rsidRPr="00310103">
              <w:rPr>
                <w:rFonts w:asciiTheme="majorBidi" w:hAnsiTheme="majorBidi" w:cstheme="majorBidi"/>
                <w:i/>
                <w:iCs/>
                <w:sz w:val="22"/>
                <w:szCs w:val="22"/>
              </w:rPr>
              <w:t xml:space="preserve">forma pateikta specialiųjų pirkimo sąlygų </w:t>
            </w:r>
            <w:r w:rsidR="00310103" w:rsidRPr="00310103">
              <w:rPr>
                <w:rFonts w:asciiTheme="majorBidi" w:hAnsiTheme="majorBidi" w:cstheme="majorBidi"/>
                <w:i/>
                <w:iCs/>
                <w:sz w:val="22"/>
                <w:szCs w:val="22"/>
              </w:rPr>
              <w:t xml:space="preserve">9 </w:t>
            </w:r>
            <w:r w:rsidRPr="00310103">
              <w:rPr>
                <w:rFonts w:asciiTheme="majorBidi" w:hAnsiTheme="majorBidi" w:cstheme="majorBidi"/>
                <w:i/>
                <w:iCs/>
                <w:sz w:val="22"/>
                <w:szCs w:val="22"/>
              </w:rPr>
              <w:t>priede).</w:t>
            </w:r>
          </w:p>
        </w:tc>
        <w:tc>
          <w:tcPr>
            <w:tcW w:w="3569" w:type="dxa"/>
            <w:tcBorders>
              <w:top w:val="single" w:sz="2" w:space="0" w:color="000000"/>
              <w:left w:val="single" w:sz="2" w:space="0" w:color="000000"/>
              <w:bottom w:val="single" w:sz="2" w:space="0" w:color="000000"/>
              <w:right w:val="single" w:sz="2" w:space="0" w:color="000000"/>
            </w:tcBorders>
          </w:tcPr>
          <w:p w14:paraId="2465F3F3" w14:textId="77777777" w:rsidR="005B0FFC" w:rsidRPr="00F00808" w:rsidRDefault="005B0FFC" w:rsidP="00554B09">
            <w:pPr>
              <w:snapToGrid w:val="0"/>
              <w:jc w:val="center"/>
              <w:rPr>
                <w:rFonts w:asciiTheme="majorBidi" w:hAnsiTheme="majorBidi" w:cstheme="majorBidi"/>
                <w:sz w:val="22"/>
                <w:szCs w:val="22"/>
              </w:rPr>
            </w:pPr>
          </w:p>
        </w:tc>
      </w:tr>
      <w:tr w:rsidR="005B0FFC" w:rsidRPr="00F00808" w14:paraId="77D5D296"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22C1CAEB" w14:textId="5B4C5B68" w:rsidR="005B0FFC" w:rsidRPr="00F00808" w:rsidRDefault="005B0FFC"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5.</w:t>
            </w:r>
          </w:p>
        </w:tc>
        <w:tc>
          <w:tcPr>
            <w:tcW w:w="5644" w:type="dxa"/>
            <w:tcBorders>
              <w:top w:val="single" w:sz="2" w:space="0" w:color="000000"/>
              <w:left w:val="single" w:sz="2" w:space="0" w:color="000000"/>
              <w:bottom w:val="single" w:sz="2" w:space="0" w:color="000000"/>
              <w:right w:val="nil"/>
            </w:tcBorders>
          </w:tcPr>
          <w:p w14:paraId="7F924B58" w14:textId="08A587D9" w:rsidR="005B0FFC" w:rsidRPr="00F00808" w:rsidRDefault="005B0FFC" w:rsidP="005B0FFC">
            <w:pPr>
              <w:snapToGrid w:val="0"/>
              <w:rPr>
                <w:rFonts w:asciiTheme="majorBidi" w:hAnsiTheme="majorBidi" w:cstheme="majorBidi"/>
                <w:sz w:val="22"/>
                <w:szCs w:val="22"/>
              </w:rPr>
            </w:pPr>
            <w:r w:rsidRPr="00F00808">
              <w:rPr>
                <w:rFonts w:asciiTheme="majorBidi" w:hAnsiTheme="majorBidi" w:cstheme="majorBidi"/>
                <w:sz w:val="22"/>
                <w:szCs w:val="22"/>
              </w:rPr>
              <w:t>Pasiūlymo forma</w:t>
            </w:r>
            <w:r w:rsidR="00F00808" w:rsidRPr="00F00808">
              <w:rPr>
                <w:rFonts w:asciiTheme="majorBidi" w:hAnsiTheme="majorBidi" w:cstheme="majorBidi"/>
                <w:sz w:val="22"/>
                <w:szCs w:val="22"/>
              </w:rPr>
              <w:t xml:space="preserve"> (</w:t>
            </w:r>
            <w:r w:rsidR="00F00808" w:rsidRPr="00310103">
              <w:rPr>
                <w:rFonts w:asciiTheme="majorBidi" w:hAnsiTheme="majorBidi" w:cstheme="majorBidi"/>
                <w:i/>
                <w:iCs/>
                <w:sz w:val="22"/>
                <w:szCs w:val="22"/>
              </w:rPr>
              <w:t xml:space="preserve">forma pateikta specialiųjų pirkimo sąlygų </w:t>
            </w:r>
            <w:r w:rsidR="00310103" w:rsidRPr="00310103">
              <w:rPr>
                <w:rFonts w:asciiTheme="majorBidi" w:hAnsiTheme="majorBidi" w:cstheme="majorBidi"/>
                <w:i/>
                <w:iCs/>
                <w:sz w:val="22"/>
                <w:szCs w:val="22"/>
              </w:rPr>
              <w:t xml:space="preserve">6 </w:t>
            </w:r>
            <w:r w:rsidR="00F00808" w:rsidRPr="00310103">
              <w:rPr>
                <w:rFonts w:asciiTheme="majorBidi" w:hAnsiTheme="majorBidi" w:cstheme="majorBidi"/>
                <w:i/>
                <w:iCs/>
                <w:sz w:val="22"/>
                <w:szCs w:val="22"/>
              </w:rPr>
              <w:t>priede).</w:t>
            </w:r>
          </w:p>
        </w:tc>
        <w:tc>
          <w:tcPr>
            <w:tcW w:w="3569" w:type="dxa"/>
            <w:tcBorders>
              <w:top w:val="single" w:sz="2" w:space="0" w:color="000000"/>
              <w:left w:val="single" w:sz="2" w:space="0" w:color="000000"/>
              <w:bottom w:val="single" w:sz="2" w:space="0" w:color="000000"/>
              <w:right w:val="single" w:sz="2" w:space="0" w:color="000000"/>
            </w:tcBorders>
          </w:tcPr>
          <w:p w14:paraId="2A617518" w14:textId="77777777" w:rsidR="005B0FFC" w:rsidRPr="00F00808" w:rsidRDefault="005B0FFC" w:rsidP="00554B09">
            <w:pPr>
              <w:snapToGrid w:val="0"/>
              <w:jc w:val="center"/>
              <w:rPr>
                <w:rFonts w:asciiTheme="majorBidi" w:hAnsiTheme="majorBidi" w:cstheme="majorBidi"/>
                <w:sz w:val="22"/>
                <w:szCs w:val="22"/>
              </w:rPr>
            </w:pPr>
          </w:p>
        </w:tc>
      </w:tr>
      <w:tr w:rsidR="00260542" w:rsidRPr="00F00808" w14:paraId="2C9B35CF"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29F80AA6" w14:textId="359F38C8" w:rsidR="00E04F61" w:rsidRPr="00F00808" w:rsidRDefault="005B0FFC" w:rsidP="00554B09">
            <w:pPr>
              <w:snapToGrid w:val="0"/>
              <w:jc w:val="center"/>
              <w:rPr>
                <w:rFonts w:asciiTheme="majorBidi" w:hAnsiTheme="majorBidi" w:cstheme="majorBidi"/>
                <w:sz w:val="22"/>
                <w:szCs w:val="22"/>
              </w:rPr>
            </w:pPr>
            <w:r w:rsidRPr="00F00808">
              <w:rPr>
                <w:rFonts w:asciiTheme="majorBidi" w:hAnsiTheme="majorBidi" w:cstheme="majorBidi"/>
                <w:sz w:val="22"/>
                <w:szCs w:val="22"/>
              </w:rPr>
              <w:t>6</w:t>
            </w:r>
            <w:r w:rsidR="009136E2" w:rsidRPr="00F00808">
              <w:rPr>
                <w:rFonts w:asciiTheme="majorBidi" w:hAnsiTheme="majorBidi" w:cstheme="majorBidi"/>
                <w:sz w:val="22"/>
                <w:szCs w:val="22"/>
              </w:rPr>
              <w:t>.</w:t>
            </w:r>
          </w:p>
        </w:tc>
        <w:tc>
          <w:tcPr>
            <w:tcW w:w="5644" w:type="dxa"/>
            <w:tcBorders>
              <w:top w:val="single" w:sz="2" w:space="0" w:color="000000"/>
              <w:left w:val="single" w:sz="2" w:space="0" w:color="000000"/>
              <w:bottom w:val="single" w:sz="2" w:space="0" w:color="000000"/>
              <w:right w:val="nil"/>
            </w:tcBorders>
          </w:tcPr>
          <w:p w14:paraId="2BBD4DD5" w14:textId="6E20AC3E" w:rsidR="00E04F61" w:rsidRPr="00F00808" w:rsidRDefault="00BF2BD8" w:rsidP="00BF2BD8">
            <w:pPr>
              <w:snapToGrid w:val="0"/>
              <w:rPr>
                <w:rFonts w:asciiTheme="majorBidi" w:hAnsiTheme="majorBidi" w:cstheme="majorBidi"/>
                <w:sz w:val="22"/>
                <w:szCs w:val="22"/>
              </w:rPr>
            </w:pPr>
            <w:r w:rsidRPr="00F00808">
              <w:rPr>
                <w:rFonts w:asciiTheme="majorBidi" w:hAnsiTheme="majorBidi" w:cstheme="majorBidi"/>
                <w:sz w:val="22"/>
                <w:szCs w:val="22"/>
              </w:rPr>
              <w:t xml:space="preserve">Pasiūlymo </w:t>
            </w:r>
            <w:r w:rsidR="00E97242">
              <w:rPr>
                <w:rFonts w:asciiTheme="majorBidi" w:hAnsiTheme="majorBidi" w:cstheme="majorBidi"/>
                <w:sz w:val="22"/>
                <w:szCs w:val="22"/>
              </w:rPr>
              <w:t>6.</w:t>
            </w:r>
            <w:r w:rsidRPr="00F00808">
              <w:rPr>
                <w:rFonts w:asciiTheme="majorBidi" w:hAnsiTheme="majorBidi" w:cstheme="majorBidi"/>
                <w:sz w:val="22"/>
                <w:szCs w:val="22"/>
              </w:rPr>
              <w:t xml:space="preserve">1 </w:t>
            </w:r>
            <w:r w:rsidR="005B0FFC" w:rsidRPr="00F00808">
              <w:rPr>
                <w:rFonts w:asciiTheme="majorBidi" w:hAnsiTheme="majorBidi" w:cstheme="majorBidi"/>
                <w:sz w:val="22"/>
                <w:szCs w:val="22"/>
              </w:rPr>
              <w:t>p</w:t>
            </w:r>
            <w:r w:rsidRPr="00F00808">
              <w:rPr>
                <w:rFonts w:asciiTheme="majorBidi" w:hAnsiTheme="majorBidi" w:cstheme="majorBidi"/>
                <w:sz w:val="22"/>
                <w:szCs w:val="22"/>
              </w:rPr>
              <w:t>riedas</w:t>
            </w:r>
            <w:r w:rsidR="00260542" w:rsidRPr="00F00808">
              <w:rPr>
                <w:rFonts w:asciiTheme="majorBidi" w:hAnsiTheme="majorBidi" w:cstheme="majorBidi"/>
                <w:sz w:val="22"/>
                <w:szCs w:val="22"/>
              </w:rPr>
              <w:t>.</w:t>
            </w:r>
          </w:p>
        </w:tc>
        <w:tc>
          <w:tcPr>
            <w:tcW w:w="3569" w:type="dxa"/>
            <w:tcBorders>
              <w:top w:val="single" w:sz="2" w:space="0" w:color="000000"/>
              <w:left w:val="single" w:sz="2" w:space="0" w:color="000000"/>
              <w:bottom w:val="single" w:sz="2" w:space="0" w:color="000000"/>
              <w:right w:val="single" w:sz="2" w:space="0" w:color="000000"/>
            </w:tcBorders>
          </w:tcPr>
          <w:p w14:paraId="185FC1D1" w14:textId="77777777" w:rsidR="00E04F61" w:rsidRPr="00F00808" w:rsidRDefault="00E04F61" w:rsidP="00554B09">
            <w:pPr>
              <w:snapToGrid w:val="0"/>
              <w:jc w:val="center"/>
              <w:rPr>
                <w:rFonts w:asciiTheme="majorBidi" w:hAnsiTheme="majorBidi" w:cstheme="majorBidi"/>
                <w:color w:val="FF0000"/>
                <w:sz w:val="22"/>
                <w:szCs w:val="22"/>
              </w:rPr>
            </w:pPr>
          </w:p>
        </w:tc>
      </w:tr>
      <w:tr w:rsidR="00E97242" w:rsidRPr="00F00808" w14:paraId="6D77B313"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7FC28D17" w14:textId="02DFE866" w:rsidR="00E97242" w:rsidRPr="00F00808" w:rsidRDefault="00E97242" w:rsidP="00554B09">
            <w:pPr>
              <w:snapToGrid w:val="0"/>
              <w:jc w:val="center"/>
              <w:rPr>
                <w:rFonts w:asciiTheme="majorBidi" w:hAnsiTheme="majorBidi" w:cstheme="majorBidi"/>
                <w:sz w:val="22"/>
                <w:szCs w:val="22"/>
              </w:rPr>
            </w:pPr>
            <w:r>
              <w:rPr>
                <w:rFonts w:asciiTheme="majorBidi" w:hAnsiTheme="majorBidi" w:cstheme="majorBidi"/>
                <w:sz w:val="22"/>
                <w:szCs w:val="22"/>
              </w:rPr>
              <w:t xml:space="preserve">7. </w:t>
            </w:r>
          </w:p>
        </w:tc>
        <w:tc>
          <w:tcPr>
            <w:tcW w:w="5644" w:type="dxa"/>
            <w:tcBorders>
              <w:top w:val="single" w:sz="2" w:space="0" w:color="000000"/>
              <w:left w:val="single" w:sz="2" w:space="0" w:color="000000"/>
              <w:bottom w:val="single" w:sz="2" w:space="0" w:color="000000"/>
              <w:right w:val="nil"/>
            </w:tcBorders>
          </w:tcPr>
          <w:p w14:paraId="65AB9B12" w14:textId="5C388656" w:rsidR="00E97242" w:rsidRPr="00F00808" w:rsidRDefault="00E97242" w:rsidP="00E97242">
            <w:pPr>
              <w:snapToGrid w:val="0"/>
              <w:rPr>
                <w:rFonts w:asciiTheme="majorBidi" w:hAnsiTheme="majorBidi" w:cstheme="majorBidi"/>
                <w:sz w:val="22"/>
                <w:szCs w:val="22"/>
              </w:rPr>
            </w:pPr>
            <w:r>
              <w:rPr>
                <w:rFonts w:asciiTheme="majorBidi" w:hAnsiTheme="majorBidi" w:cstheme="majorBidi"/>
                <w:sz w:val="22"/>
                <w:szCs w:val="22"/>
              </w:rPr>
              <w:t>D</w:t>
            </w:r>
            <w:r w:rsidRPr="00E97242">
              <w:rPr>
                <w:rFonts w:asciiTheme="majorBidi" w:hAnsiTheme="majorBidi" w:cstheme="majorBidi"/>
                <w:sz w:val="22"/>
                <w:szCs w:val="22"/>
              </w:rPr>
              <w:t>okumentas, patvirtinantis, kad asmuo, kuris pasirašė pasiūlymą (jei jis ne tiekėjo vadovas), turėjo teisę jį pasirašyti</w:t>
            </w:r>
            <w:r>
              <w:rPr>
                <w:rFonts w:asciiTheme="majorBidi" w:hAnsiTheme="majorBidi" w:cstheme="majorBidi"/>
                <w:sz w:val="22"/>
                <w:szCs w:val="22"/>
              </w:rPr>
              <w:t>.</w:t>
            </w:r>
          </w:p>
        </w:tc>
        <w:tc>
          <w:tcPr>
            <w:tcW w:w="3569" w:type="dxa"/>
            <w:tcBorders>
              <w:top w:val="single" w:sz="2" w:space="0" w:color="000000"/>
              <w:left w:val="single" w:sz="2" w:space="0" w:color="000000"/>
              <w:bottom w:val="single" w:sz="2" w:space="0" w:color="000000"/>
              <w:right w:val="single" w:sz="2" w:space="0" w:color="000000"/>
            </w:tcBorders>
          </w:tcPr>
          <w:p w14:paraId="0368FB27" w14:textId="77777777" w:rsidR="00E97242" w:rsidRPr="00F00808" w:rsidRDefault="00E97242" w:rsidP="00554B09">
            <w:pPr>
              <w:snapToGrid w:val="0"/>
              <w:jc w:val="center"/>
              <w:rPr>
                <w:rFonts w:asciiTheme="majorBidi" w:hAnsiTheme="majorBidi" w:cstheme="majorBidi"/>
                <w:color w:val="FF0000"/>
                <w:sz w:val="22"/>
                <w:szCs w:val="22"/>
              </w:rPr>
            </w:pPr>
          </w:p>
        </w:tc>
      </w:tr>
      <w:tr w:rsidR="00E97242" w:rsidRPr="00F00808" w14:paraId="52ECBA5B"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596C1998" w14:textId="5C89EEAA" w:rsidR="00E97242" w:rsidRPr="00F00808" w:rsidRDefault="00E97242" w:rsidP="00E97242">
            <w:pPr>
              <w:snapToGrid w:val="0"/>
              <w:jc w:val="center"/>
              <w:rPr>
                <w:rFonts w:asciiTheme="majorBidi" w:hAnsiTheme="majorBidi" w:cstheme="majorBidi"/>
                <w:sz w:val="22"/>
                <w:szCs w:val="22"/>
              </w:rPr>
            </w:pPr>
            <w:r w:rsidRPr="00F00808">
              <w:rPr>
                <w:rFonts w:asciiTheme="majorBidi" w:hAnsiTheme="majorBidi" w:cstheme="majorBidi"/>
                <w:sz w:val="22"/>
                <w:szCs w:val="22"/>
              </w:rPr>
              <w:t>8.</w:t>
            </w:r>
          </w:p>
        </w:tc>
        <w:tc>
          <w:tcPr>
            <w:tcW w:w="5644" w:type="dxa"/>
            <w:tcBorders>
              <w:top w:val="single" w:sz="2" w:space="0" w:color="000000"/>
              <w:left w:val="single" w:sz="2" w:space="0" w:color="000000"/>
              <w:bottom w:val="single" w:sz="2" w:space="0" w:color="000000"/>
              <w:right w:val="nil"/>
            </w:tcBorders>
          </w:tcPr>
          <w:p w14:paraId="231EBC6E" w14:textId="2D952FBE" w:rsidR="00E97242" w:rsidRPr="00F00808" w:rsidRDefault="00E97242" w:rsidP="00E97242">
            <w:pPr>
              <w:snapToGrid w:val="0"/>
              <w:rPr>
                <w:rFonts w:asciiTheme="majorBidi" w:hAnsiTheme="majorBidi" w:cstheme="majorBidi"/>
                <w:sz w:val="22"/>
                <w:szCs w:val="22"/>
              </w:rPr>
            </w:pPr>
            <w:r w:rsidRPr="00F00808">
              <w:rPr>
                <w:rFonts w:asciiTheme="majorBidi" w:hAnsiTheme="majorBidi" w:cstheme="majorBidi"/>
                <w:sz w:val="22"/>
                <w:szCs w:val="22"/>
              </w:rPr>
              <w:t>Galiojantis siūlomos programinės įrangos gamintojo išduotas dokumentas (licencija, leidimas, sertifikatas, partnerystės sutartis ar kt. lygiavertis dokumentas), suteikiantis Tiekėjui teisę platinti, diegti, modifikuoti ir prižiūrėti siūlomą programinę įrangą.</w:t>
            </w:r>
          </w:p>
        </w:tc>
        <w:tc>
          <w:tcPr>
            <w:tcW w:w="3569" w:type="dxa"/>
            <w:tcBorders>
              <w:top w:val="single" w:sz="2" w:space="0" w:color="000000"/>
              <w:left w:val="single" w:sz="2" w:space="0" w:color="000000"/>
              <w:bottom w:val="single" w:sz="2" w:space="0" w:color="000000"/>
              <w:right w:val="single" w:sz="2" w:space="0" w:color="000000"/>
            </w:tcBorders>
          </w:tcPr>
          <w:p w14:paraId="6D2F8420" w14:textId="77777777" w:rsidR="00E97242" w:rsidRPr="00F00808" w:rsidRDefault="00E97242" w:rsidP="00E97242">
            <w:pPr>
              <w:snapToGrid w:val="0"/>
              <w:jc w:val="center"/>
              <w:rPr>
                <w:rFonts w:asciiTheme="majorBidi" w:hAnsiTheme="majorBidi" w:cstheme="majorBidi"/>
                <w:color w:val="FF0000"/>
                <w:sz w:val="22"/>
                <w:szCs w:val="22"/>
              </w:rPr>
            </w:pPr>
          </w:p>
        </w:tc>
      </w:tr>
      <w:tr w:rsidR="00E97242" w:rsidRPr="00F00808" w14:paraId="34D1DCCE"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4A0F7854" w14:textId="3A7D2090" w:rsidR="00E97242" w:rsidRPr="00F00808" w:rsidRDefault="00E97242" w:rsidP="00E97242">
            <w:pPr>
              <w:snapToGrid w:val="0"/>
              <w:jc w:val="center"/>
              <w:rPr>
                <w:rFonts w:asciiTheme="majorBidi" w:hAnsiTheme="majorBidi" w:cstheme="majorBidi"/>
                <w:sz w:val="22"/>
                <w:szCs w:val="22"/>
              </w:rPr>
            </w:pPr>
            <w:r w:rsidRPr="00F00808">
              <w:rPr>
                <w:rFonts w:asciiTheme="majorBidi" w:hAnsiTheme="majorBidi" w:cstheme="majorBidi"/>
                <w:sz w:val="22"/>
                <w:szCs w:val="22"/>
              </w:rPr>
              <w:t>9.</w:t>
            </w:r>
          </w:p>
        </w:tc>
        <w:tc>
          <w:tcPr>
            <w:tcW w:w="5644" w:type="dxa"/>
            <w:tcBorders>
              <w:top w:val="single" w:sz="2" w:space="0" w:color="000000"/>
              <w:left w:val="single" w:sz="2" w:space="0" w:color="000000"/>
              <w:bottom w:val="single" w:sz="2" w:space="0" w:color="000000"/>
              <w:right w:val="nil"/>
            </w:tcBorders>
          </w:tcPr>
          <w:p w14:paraId="4E88007D" w14:textId="06FDFA16" w:rsidR="00E97242" w:rsidRPr="00F00808" w:rsidRDefault="00E97242" w:rsidP="00E97242">
            <w:pPr>
              <w:snapToGrid w:val="0"/>
              <w:rPr>
                <w:rFonts w:asciiTheme="majorBidi" w:hAnsiTheme="majorBidi" w:cstheme="majorBidi"/>
                <w:sz w:val="22"/>
                <w:szCs w:val="22"/>
              </w:rPr>
            </w:pPr>
            <w:r w:rsidRPr="00F00808">
              <w:rPr>
                <w:rFonts w:asciiTheme="majorBidi" w:hAnsiTheme="majorBidi" w:cstheme="majorBidi"/>
                <w:sz w:val="22"/>
                <w:szCs w:val="22"/>
              </w:rPr>
              <w:t>CE ženklinimą pagal Reglamentą (ES) 2017/745 (MDR) patvirtinantys dokumentai, notifikuotosios įstaigos išduoti sertifikatai arba lygiaverčiai atitiktį patvirtinantys dokumentai (taikoma medicinos prietaisams ir Nuotolinės pacientų sveikatos stebėjimo sistemai).</w:t>
            </w:r>
          </w:p>
        </w:tc>
        <w:tc>
          <w:tcPr>
            <w:tcW w:w="3569" w:type="dxa"/>
            <w:tcBorders>
              <w:top w:val="single" w:sz="2" w:space="0" w:color="000000"/>
              <w:left w:val="single" w:sz="2" w:space="0" w:color="000000"/>
              <w:bottom w:val="single" w:sz="2" w:space="0" w:color="000000"/>
              <w:right w:val="single" w:sz="2" w:space="0" w:color="000000"/>
            </w:tcBorders>
          </w:tcPr>
          <w:p w14:paraId="52878A4F" w14:textId="77777777" w:rsidR="00E97242" w:rsidRPr="00F00808" w:rsidRDefault="00E97242" w:rsidP="00E97242">
            <w:pPr>
              <w:snapToGrid w:val="0"/>
              <w:jc w:val="center"/>
              <w:rPr>
                <w:rFonts w:asciiTheme="majorBidi" w:hAnsiTheme="majorBidi" w:cstheme="majorBidi"/>
                <w:color w:val="FF0000"/>
                <w:sz w:val="22"/>
                <w:szCs w:val="22"/>
              </w:rPr>
            </w:pPr>
          </w:p>
        </w:tc>
      </w:tr>
      <w:tr w:rsidR="00E97242" w:rsidRPr="00F00808" w14:paraId="25FE3015"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3DAFB8A8" w14:textId="3BFB2B8D" w:rsidR="00E97242" w:rsidRPr="00F00808" w:rsidRDefault="00E97242" w:rsidP="00E97242">
            <w:pPr>
              <w:snapToGrid w:val="0"/>
              <w:jc w:val="center"/>
              <w:rPr>
                <w:rFonts w:asciiTheme="majorBidi" w:hAnsiTheme="majorBidi" w:cstheme="majorBidi"/>
                <w:sz w:val="22"/>
                <w:szCs w:val="22"/>
              </w:rPr>
            </w:pPr>
            <w:r w:rsidRPr="00F00808">
              <w:rPr>
                <w:rFonts w:asciiTheme="majorBidi" w:hAnsiTheme="majorBidi" w:cstheme="majorBidi"/>
                <w:sz w:val="22"/>
                <w:szCs w:val="22"/>
              </w:rPr>
              <w:t>10.</w:t>
            </w:r>
          </w:p>
        </w:tc>
        <w:tc>
          <w:tcPr>
            <w:tcW w:w="5644" w:type="dxa"/>
            <w:tcBorders>
              <w:top w:val="single" w:sz="2" w:space="0" w:color="000000"/>
              <w:left w:val="single" w:sz="2" w:space="0" w:color="000000"/>
              <w:bottom w:val="single" w:sz="2" w:space="0" w:color="000000"/>
              <w:right w:val="nil"/>
            </w:tcBorders>
          </w:tcPr>
          <w:p w14:paraId="194BE43B" w14:textId="344F04C6" w:rsidR="00E97242" w:rsidRPr="00F00808" w:rsidRDefault="00E97242" w:rsidP="00E97242">
            <w:pPr>
              <w:snapToGrid w:val="0"/>
              <w:rPr>
                <w:rFonts w:asciiTheme="majorBidi" w:hAnsiTheme="majorBidi" w:cstheme="majorBidi"/>
                <w:sz w:val="22"/>
                <w:szCs w:val="22"/>
              </w:rPr>
            </w:pPr>
            <w:r w:rsidRPr="00F00808">
              <w:rPr>
                <w:rFonts w:asciiTheme="majorBidi" w:hAnsiTheme="majorBidi" w:cstheme="majorBidi"/>
                <w:sz w:val="22"/>
                <w:szCs w:val="22"/>
              </w:rPr>
              <w:t>Nemedicinos prietaisų CE ženklinimą patvirtinantys dokumentai.</w:t>
            </w:r>
          </w:p>
        </w:tc>
        <w:tc>
          <w:tcPr>
            <w:tcW w:w="3569" w:type="dxa"/>
            <w:tcBorders>
              <w:top w:val="single" w:sz="2" w:space="0" w:color="000000"/>
              <w:left w:val="single" w:sz="2" w:space="0" w:color="000000"/>
              <w:bottom w:val="single" w:sz="2" w:space="0" w:color="000000"/>
              <w:right w:val="single" w:sz="2" w:space="0" w:color="000000"/>
            </w:tcBorders>
          </w:tcPr>
          <w:p w14:paraId="0F7F697A" w14:textId="77777777" w:rsidR="00E97242" w:rsidRPr="00F00808" w:rsidRDefault="00E97242" w:rsidP="00E97242">
            <w:pPr>
              <w:snapToGrid w:val="0"/>
              <w:jc w:val="center"/>
              <w:rPr>
                <w:rFonts w:asciiTheme="majorBidi" w:hAnsiTheme="majorBidi" w:cstheme="majorBidi"/>
                <w:color w:val="FF0000"/>
                <w:sz w:val="22"/>
                <w:szCs w:val="22"/>
              </w:rPr>
            </w:pPr>
          </w:p>
        </w:tc>
      </w:tr>
      <w:tr w:rsidR="00E97242" w:rsidRPr="00F00808" w14:paraId="6D814C6C"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2BF7BDD2" w14:textId="1F5215D4" w:rsidR="00E97242" w:rsidRPr="00F00808" w:rsidRDefault="00E97242" w:rsidP="00E97242">
            <w:pPr>
              <w:snapToGrid w:val="0"/>
              <w:jc w:val="center"/>
              <w:rPr>
                <w:rFonts w:asciiTheme="majorBidi" w:hAnsiTheme="majorBidi" w:cstheme="majorBidi"/>
                <w:sz w:val="22"/>
                <w:szCs w:val="22"/>
              </w:rPr>
            </w:pPr>
            <w:r w:rsidRPr="00F00808">
              <w:rPr>
                <w:rFonts w:asciiTheme="majorBidi" w:hAnsiTheme="majorBidi" w:cstheme="majorBidi"/>
                <w:sz w:val="22"/>
                <w:szCs w:val="22"/>
              </w:rPr>
              <w:t>11.</w:t>
            </w:r>
          </w:p>
        </w:tc>
        <w:tc>
          <w:tcPr>
            <w:tcW w:w="5644" w:type="dxa"/>
            <w:tcBorders>
              <w:top w:val="single" w:sz="2" w:space="0" w:color="000000"/>
              <w:left w:val="single" w:sz="2" w:space="0" w:color="000000"/>
              <w:bottom w:val="single" w:sz="2" w:space="0" w:color="000000"/>
              <w:right w:val="nil"/>
            </w:tcBorders>
          </w:tcPr>
          <w:p w14:paraId="5A39D91C" w14:textId="19B4507C" w:rsidR="00E97242" w:rsidRPr="00F00808" w:rsidRDefault="00E97242" w:rsidP="00E97242">
            <w:pPr>
              <w:snapToGrid w:val="0"/>
              <w:rPr>
                <w:rFonts w:asciiTheme="majorBidi" w:hAnsiTheme="majorBidi" w:cstheme="majorBidi"/>
                <w:sz w:val="22"/>
                <w:szCs w:val="22"/>
              </w:rPr>
            </w:pPr>
            <w:r w:rsidRPr="00F00808">
              <w:rPr>
                <w:rFonts w:asciiTheme="majorBidi" w:hAnsiTheme="majorBidi" w:cstheme="majorBidi"/>
                <w:sz w:val="22"/>
                <w:szCs w:val="22"/>
              </w:rPr>
              <w:t xml:space="preserve">Dokumentai, patvirtinantys siūlomų prietaisų funkcionalumą, įskaitant, bet neapsiribojant: gamintojo pateiktomis </w:t>
            </w:r>
            <w:r w:rsidRPr="00F00808">
              <w:rPr>
                <w:rFonts w:asciiTheme="majorBidi" w:hAnsiTheme="majorBidi" w:cstheme="majorBidi"/>
                <w:sz w:val="22"/>
                <w:szCs w:val="22"/>
              </w:rPr>
              <w:lastRenderedPageBreak/>
              <w:t>naudojimo instrukcijomis, techninėmis specifikacijomis, oficialios gamintojo interneto svetainės nuorodomis ar kitais patikimais informacijos šaltiniais.</w:t>
            </w:r>
          </w:p>
        </w:tc>
        <w:tc>
          <w:tcPr>
            <w:tcW w:w="3569" w:type="dxa"/>
            <w:tcBorders>
              <w:top w:val="single" w:sz="2" w:space="0" w:color="000000"/>
              <w:left w:val="single" w:sz="2" w:space="0" w:color="000000"/>
              <w:bottom w:val="single" w:sz="2" w:space="0" w:color="000000"/>
              <w:right w:val="single" w:sz="2" w:space="0" w:color="000000"/>
            </w:tcBorders>
          </w:tcPr>
          <w:p w14:paraId="784AED5F" w14:textId="77777777" w:rsidR="00E97242" w:rsidRPr="00F00808" w:rsidRDefault="00E97242" w:rsidP="00E97242">
            <w:pPr>
              <w:snapToGrid w:val="0"/>
              <w:jc w:val="center"/>
              <w:rPr>
                <w:rFonts w:asciiTheme="majorBidi" w:hAnsiTheme="majorBidi" w:cstheme="majorBidi"/>
                <w:color w:val="FF0000"/>
                <w:sz w:val="22"/>
                <w:szCs w:val="22"/>
              </w:rPr>
            </w:pPr>
          </w:p>
        </w:tc>
      </w:tr>
      <w:tr w:rsidR="00E97242" w:rsidRPr="00F00808" w14:paraId="6F0D1D98"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37F95E7F" w14:textId="73D65CBB" w:rsidR="00E97242" w:rsidRPr="00F00808" w:rsidRDefault="00E97242" w:rsidP="00E97242">
            <w:pPr>
              <w:snapToGrid w:val="0"/>
              <w:jc w:val="center"/>
              <w:rPr>
                <w:rFonts w:asciiTheme="majorBidi" w:hAnsiTheme="majorBidi" w:cstheme="majorBidi"/>
                <w:sz w:val="22"/>
                <w:szCs w:val="22"/>
              </w:rPr>
            </w:pPr>
            <w:r w:rsidRPr="00F00808">
              <w:rPr>
                <w:rFonts w:asciiTheme="majorBidi" w:hAnsiTheme="majorBidi" w:cstheme="majorBidi"/>
                <w:sz w:val="22"/>
                <w:szCs w:val="22"/>
              </w:rPr>
              <w:t>12.</w:t>
            </w:r>
          </w:p>
        </w:tc>
        <w:tc>
          <w:tcPr>
            <w:tcW w:w="5644" w:type="dxa"/>
            <w:tcBorders>
              <w:top w:val="single" w:sz="2" w:space="0" w:color="000000"/>
              <w:left w:val="single" w:sz="2" w:space="0" w:color="000000"/>
              <w:bottom w:val="single" w:sz="2" w:space="0" w:color="000000"/>
              <w:right w:val="nil"/>
            </w:tcBorders>
          </w:tcPr>
          <w:p w14:paraId="74AB044D" w14:textId="1FB1826C" w:rsidR="00E97242" w:rsidRPr="00F00808" w:rsidRDefault="00E97242" w:rsidP="00E97242">
            <w:pPr>
              <w:snapToGrid w:val="0"/>
              <w:rPr>
                <w:rFonts w:asciiTheme="majorBidi" w:hAnsiTheme="majorBidi" w:cstheme="majorBidi"/>
                <w:sz w:val="22"/>
                <w:szCs w:val="22"/>
              </w:rPr>
            </w:pPr>
            <w:r w:rsidRPr="00F00808">
              <w:rPr>
                <w:rFonts w:asciiTheme="majorBidi" w:hAnsiTheme="majorBidi" w:cstheme="majorBidi"/>
                <w:sz w:val="22"/>
                <w:szCs w:val="22"/>
              </w:rPr>
              <w:t>Siūlomos sistemos aprašymas ir vizualinė medžiaga, atvaizduojanti naudotojo sąsajos (specialistų platformos ir mobiliosios programėlės) koncepciją ir veikimo principus.</w:t>
            </w:r>
          </w:p>
        </w:tc>
        <w:tc>
          <w:tcPr>
            <w:tcW w:w="3569" w:type="dxa"/>
            <w:tcBorders>
              <w:top w:val="single" w:sz="2" w:space="0" w:color="000000"/>
              <w:left w:val="single" w:sz="2" w:space="0" w:color="000000"/>
              <w:bottom w:val="single" w:sz="2" w:space="0" w:color="000000"/>
              <w:right w:val="single" w:sz="2" w:space="0" w:color="000000"/>
            </w:tcBorders>
          </w:tcPr>
          <w:p w14:paraId="5FD0F9D4" w14:textId="77777777" w:rsidR="00E97242" w:rsidRPr="00F00808" w:rsidRDefault="00E97242" w:rsidP="00E97242">
            <w:pPr>
              <w:snapToGrid w:val="0"/>
              <w:jc w:val="center"/>
              <w:rPr>
                <w:rFonts w:asciiTheme="majorBidi" w:hAnsiTheme="majorBidi" w:cstheme="majorBidi"/>
                <w:color w:val="FF0000"/>
                <w:sz w:val="22"/>
                <w:szCs w:val="22"/>
              </w:rPr>
            </w:pPr>
          </w:p>
        </w:tc>
      </w:tr>
      <w:tr w:rsidR="00E97242" w:rsidRPr="00F00808" w14:paraId="0CBA81EF"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6ED19BA9" w14:textId="67400FAB" w:rsidR="00E97242" w:rsidRPr="00F00808" w:rsidRDefault="00E97242" w:rsidP="00E97242">
            <w:pPr>
              <w:snapToGrid w:val="0"/>
              <w:jc w:val="center"/>
              <w:rPr>
                <w:rFonts w:asciiTheme="majorBidi" w:hAnsiTheme="majorBidi" w:cstheme="majorBidi"/>
                <w:sz w:val="22"/>
                <w:szCs w:val="22"/>
              </w:rPr>
            </w:pPr>
            <w:r w:rsidRPr="00F00808">
              <w:rPr>
                <w:rFonts w:asciiTheme="majorBidi" w:hAnsiTheme="majorBidi" w:cstheme="majorBidi"/>
                <w:sz w:val="22"/>
                <w:szCs w:val="22"/>
              </w:rPr>
              <w:t>13.</w:t>
            </w:r>
          </w:p>
        </w:tc>
        <w:tc>
          <w:tcPr>
            <w:tcW w:w="5644" w:type="dxa"/>
            <w:tcBorders>
              <w:top w:val="single" w:sz="2" w:space="0" w:color="000000"/>
              <w:left w:val="single" w:sz="2" w:space="0" w:color="000000"/>
              <w:bottom w:val="single" w:sz="2" w:space="0" w:color="000000"/>
              <w:right w:val="nil"/>
            </w:tcBorders>
          </w:tcPr>
          <w:p w14:paraId="7A4DA285" w14:textId="63A290DE" w:rsidR="00E97242" w:rsidRPr="00F00808" w:rsidRDefault="00E97242" w:rsidP="00E97242">
            <w:pPr>
              <w:snapToGrid w:val="0"/>
              <w:rPr>
                <w:rFonts w:asciiTheme="majorBidi" w:hAnsiTheme="majorBidi" w:cstheme="majorBidi"/>
                <w:sz w:val="22"/>
                <w:szCs w:val="22"/>
              </w:rPr>
            </w:pPr>
            <w:r w:rsidRPr="00F00808">
              <w:rPr>
                <w:rFonts w:asciiTheme="majorBidi" w:hAnsiTheme="majorBidi" w:cstheme="majorBidi"/>
                <w:sz w:val="22"/>
                <w:szCs w:val="22"/>
              </w:rPr>
              <w:t>Dokumentai, patvirtinantys duomenų talpinimo atitiktį BDAR teritoriniams reikalavimams.</w:t>
            </w:r>
          </w:p>
        </w:tc>
        <w:tc>
          <w:tcPr>
            <w:tcW w:w="3569" w:type="dxa"/>
            <w:tcBorders>
              <w:top w:val="single" w:sz="2" w:space="0" w:color="000000"/>
              <w:left w:val="single" w:sz="2" w:space="0" w:color="000000"/>
              <w:bottom w:val="single" w:sz="2" w:space="0" w:color="000000"/>
              <w:right w:val="single" w:sz="2" w:space="0" w:color="000000"/>
            </w:tcBorders>
          </w:tcPr>
          <w:p w14:paraId="0F60B989" w14:textId="77777777" w:rsidR="00E97242" w:rsidRPr="00F00808" w:rsidRDefault="00E97242" w:rsidP="00E97242">
            <w:pPr>
              <w:snapToGrid w:val="0"/>
              <w:jc w:val="center"/>
              <w:rPr>
                <w:rFonts w:asciiTheme="majorBidi" w:hAnsiTheme="majorBidi" w:cstheme="majorBidi"/>
                <w:color w:val="FF0000"/>
                <w:sz w:val="22"/>
                <w:szCs w:val="22"/>
              </w:rPr>
            </w:pPr>
          </w:p>
        </w:tc>
      </w:tr>
      <w:tr w:rsidR="00E97242" w:rsidRPr="00F00808" w14:paraId="41624850" w14:textId="77777777" w:rsidTr="00E253C2">
        <w:trPr>
          <w:gridBefore w:val="1"/>
          <w:gridAfter w:val="1"/>
          <w:wBefore w:w="20" w:type="dxa"/>
          <w:wAfter w:w="143" w:type="dxa"/>
        </w:trPr>
        <w:tc>
          <w:tcPr>
            <w:tcW w:w="567" w:type="dxa"/>
            <w:tcBorders>
              <w:top w:val="single" w:sz="2" w:space="0" w:color="000000"/>
              <w:left w:val="single" w:sz="2" w:space="0" w:color="000000"/>
              <w:bottom w:val="single" w:sz="2" w:space="0" w:color="000000"/>
              <w:right w:val="nil"/>
            </w:tcBorders>
          </w:tcPr>
          <w:p w14:paraId="4F56D6DA" w14:textId="1280EB21" w:rsidR="00E97242" w:rsidRPr="00F00808" w:rsidRDefault="00E97242" w:rsidP="00E97242">
            <w:pPr>
              <w:snapToGrid w:val="0"/>
              <w:jc w:val="center"/>
              <w:rPr>
                <w:rFonts w:asciiTheme="majorBidi" w:hAnsiTheme="majorBidi" w:cstheme="majorBidi"/>
                <w:sz w:val="22"/>
                <w:szCs w:val="22"/>
              </w:rPr>
            </w:pPr>
            <w:r w:rsidRPr="00F00808">
              <w:rPr>
                <w:rFonts w:asciiTheme="majorBidi" w:hAnsiTheme="majorBidi" w:cstheme="majorBidi"/>
                <w:sz w:val="22"/>
                <w:szCs w:val="22"/>
              </w:rPr>
              <w:t>1</w:t>
            </w:r>
            <w:r w:rsidR="00FA3E59">
              <w:rPr>
                <w:rFonts w:asciiTheme="majorBidi" w:hAnsiTheme="majorBidi" w:cstheme="majorBidi"/>
                <w:sz w:val="22"/>
                <w:szCs w:val="22"/>
              </w:rPr>
              <w:t>4</w:t>
            </w:r>
            <w:r w:rsidRPr="00F00808">
              <w:rPr>
                <w:rFonts w:asciiTheme="majorBidi" w:hAnsiTheme="majorBidi" w:cstheme="majorBidi"/>
                <w:sz w:val="22"/>
                <w:szCs w:val="22"/>
              </w:rPr>
              <w:t>.</w:t>
            </w:r>
          </w:p>
        </w:tc>
        <w:tc>
          <w:tcPr>
            <w:tcW w:w="5644" w:type="dxa"/>
            <w:tcBorders>
              <w:top w:val="single" w:sz="2" w:space="0" w:color="000000"/>
              <w:left w:val="single" w:sz="2" w:space="0" w:color="000000"/>
              <w:bottom w:val="single" w:sz="2" w:space="0" w:color="000000"/>
              <w:right w:val="nil"/>
            </w:tcBorders>
          </w:tcPr>
          <w:p w14:paraId="517D4009" w14:textId="549E38A6" w:rsidR="00E97242" w:rsidRPr="00F00808" w:rsidRDefault="00E97242" w:rsidP="00E97242">
            <w:pPr>
              <w:snapToGrid w:val="0"/>
              <w:rPr>
                <w:rFonts w:asciiTheme="majorBidi" w:hAnsiTheme="majorBidi" w:cstheme="majorBidi"/>
                <w:sz w:val="22"/>
                <w:szCs w:val="22"/>
              </w:rPr>
            </w:pPr>
            <w:r w:rsidRPr="00F00808">
              <w:rPr>
                <w:rFonts w:asciiTheme="majorBidi" w:hAnsiTheme="majorBidi" w:cstheme="majorBidi"/>
                <w:sz w:val="22"/>
                <w:szCs w:val="22"/>
              </w:rPr>
              <w:t>Kiti dokumentai</w:t>
            </w:r>
          </w:p>
        </w:tc>
        <w:tc>
          <w:tcPr>
            <w:tcW w:w="3569" w:type="dxa"/>
            <w:tcBorders>
              <w:top w:val="single" w:sz="2" w:space="0" w:color="000000"/>
              <w:left w:val="single" w:sz="2" w:space="0" w:color="000000"/>
              <w:bottom w:val="single" w:sz="2" w:space="0" w:color="000000"/>
              <w:right w:val="single" w:sz="2" w:space="0" w:color="000000"/>
            </w:tcBorders>
          </w:tcPr>
          <w:p w14:paraId="4D0E871D" w14:textId="77777777" w:rsidR="00E97242" w:rsidRPr="00F00808" w:rsidRDefault="00E97242" w:rsidP="00E97242">
            <w:pPr>
              <w:snapToGrid w:val="0"/>
              <w:jc w:val="center"/>
              <w:rPr>
                <w:rFonts w:asciiTheme="majorBidi" w:hAnsiTheme="majorBidi" w:cstheme="majorBidi"/>
                <w:sz w:val="22"/>
                <w:szCs w:val="22"/>
              </w:rPr>
            </w:pPr>
          </w:p>
        </w:tc>
      </w:tr>
      <w:tr w:rsidR="00E97242" w:rsidRPr="00F00808" w14:paraId="0B724488" w14:textId="77777777" w:rsidTr="00E253C2">
        <w:tblPrEx>
          <w:tblCellMar>
            <w:left w:w="0" w:type="dxa"/>
            <w:right w:w="0" w:type="dxa"/>
          </w:tblCellMar>
        </w:tblPrEx>
        <w:trPr>
          <w:trHeight w:val="324"/>
        </w:trPr>
        <w:tc>
          <w:tcPr>
            <w:tcW w:w="9943" w:type="dxa"/>
            <w:gridSpan w:val="5"/>
            <w:hideMark/>
          </w:tcPr>
          <w:p w14:paraId="5EB62347" w14:textId="0861C2EF" w:rsidR="00E97242" w:rsidRPr="00F00808" w:rsidRDefault="00E97242" w:rsidP="00E97242">
            <w:pPr>
              <w:snapToGrid w:val="0"/>
              <w:ind w:right="-108"/>
              <w:jc w:val="both"/>
              <w:rPr>
                <w:rFonts w:asciiTheme="majorBidi" w:hAnsiTheme="majorBidi" w:cstheme="majorBidi"/>
                <w:sz w:val="22"/>
                <w:szCs w:val="22"/>
              </w:rPr>
            </w:pPr>
          </w:p>
          <w:p w14:paraId="0C743C0E" w14:textId="465245AD" w:rsidR="00E97242" w:rsidRPr="00F00808" w:rsidRDefault="00E97242" w:rsidP="00E97242">
            <w:pPr>
              <w:snapToGrid w:val="0"/>
              <w:ind w:right="-108"/>
              <w:jc w:val="both"/>
              <w:rPr>
                <w:rFonts w:asciiTheme="majorBidi" w:hAnsiTheme="majorBidi" w:cstheme="majorBidi"/>
                <w:sz w:val="22"/>
                <w:szCs w:val="22"/>
              </w:rPr>
            </w:pPr>
            <w:r w:rsidRPr="00F00808">
              <w:rPr>
                <w:rFonts w:asciiTheme="majorBidi" w:hAnsiTheme="majorBidi" w:cstheme="majorBidi"/>
                <w:sz w:val="22"/>
                <w:szCs w:val="22"/>
              </w:rPr>
              <w:t xml:space="preserve">       </w:t>
            </w:r>
            <w:r w:rsidRPr="00F00808">
              <w:rPr>
                <w:rFonts w:asciiTheme="majorBidi" w:hAnsiTheme="majorBidi" w:cstheme="majorBidi"/>
                <w:b/>
                <w:iCs/>
                <w:sz w:val="22"/>
                <w:szCs w:val="22"/>
              </w:rPr>
              <w:t xml:space="preserve">  6 lentelė.</w:t>
            </w:r>
            <w:r w:rsidRPr="00F00808">
              <w:rPr>
                <w:rFonts w:asciiTheme="majorBidi" w:hAnsiTheme="majorBidi" w:cstheme="majorBidi"/>
                <w:sz w:val="22"/>
                <w:szCs w:val="22"/>
              </w:rPr>
              <w:t xml:space="preserve"> Ši pasiūlyme nurodyta informacija yra konfidenciali:</w:t>
            </w:r>
          </w:p>
          <w:p w14:paraId="62308FB8" w14:textId="77777777" w:rsidR="00E97242" w:rsidRPr="00F00808" w:rsidRDefault="00E97242" w:rsidP="00E97242">
            <w:pPr>
              <w:snapToGrid w:val="0"/>
              <w:ind w:right="-108"/>
              <w:jc w:val="both"/>
              <w:rPr>
                <w:rFonts w:asciiTheme="majorBidi" w:hAnsiTheme="majorBidi" w:cstheme="majorBidi"/>
                <w:b/>
                <w:iCs/>
                <w:sz w:val="22"/>
                <w:szCs w:val="22"/>
              </w:rPr>
            </w:pPr>
          </w:p>
          <w:tbl>
            <w:tblPr>
              <w:tblW w:w="0" w:type="auto"/>
              <w:tblLayout w:type="fixed"/>
              <w:tblLook w:val="04A0" w:firstRow="1" w:lastRow="0" w:firstColumn="1" w:lastColumn="0" w:noHBand="0" w:noVBand="1"/>
            </w:tblPr>
            <w:tblGrid>
              <w:gridCol w:w="610"/>
              <w:gridCol w:w="2795"/>
              <w:gridCol w:w="6470"/>
            </w:tblGrid>
            <w:tr w:rsidR="00E97242" w:rsidRPr="00F00808" w14:paraId="23426697" w14:textId="77777777" w:rsidTr="00211187">
              <w:trPr>
                <w:trHeight w:val="1304"/>
              </w:trPr>
              <w:tc>
                <w:tcPr>
                  <w:tcW w:w="610" w:type="dxa"/>
                  <w:tcBorders>
                    <w:top w:val="single" w:sz="4" w:space="0" w:color="000000"/>
                    <w:left w:val="single" w:sz="4" w:space="0" w:color="000000"/>
                    <w:bottom w:val="single" w:sz="4" w:space="0" w:color="000000"/>
                    <w:right w:val="nil"/>
                  </w:tcBorders>
                  <w:hideMark/>
                </w:tcPr>
                <w:p w14:paraId="7C066D3E" w14:textId="7D774B64" w:rsidR="00E97242" w:rsidRPr="00F00808" w:rsidRDefault="00E97242" w:rsidP="00E97242">
                  <w:pPr>
                    <w:snapToGrid w:val="0"/>
                    <w:ind w:right="-108"/>
                    <w:jc w:val="both"/>
                    <w:rPr>
                      <w:rFonts w:asciiTheme="majorBidi" w:eastAsia="Times New Roman" w:hAnsiTheme="majorBidi" w:cstheme="majorBidi"/>
                      <w:sz w:val="22"/>
                      <w:szCs w:val="22"/>
                    </w:rPr>
                  </w:pPr>
                  <w:r w:rsidRPr="00F00808">
                    <w:rPr>
                      <w:rFonts w:asciiTheme="majorBidi" w:eastAsia="Times New Roman" w:hAnsiTheme="majorBidi" w:cstheme="majorBidi"/>
                      <w:sz w:val="22"/>
                      <w:szCs w:val="22"/>
                    </w:rPr>
                    <w:t>Eil. Nr.</w:t>
                  </w:r>
                </w:p>
              </w:tc>
              <w:tc>
                <w:tcPr>
                  <w:tcW w:w="2795" w:type="dxa"/>
                  <w:tcBorders>
                    <w:top w:val="single" w:sz="4" w:space="0" w:color="000000"/>
                    <w:left w:val="single" w:sz="4" w:space="0" w:color="000000"/>
                    <w:bottom w:val="single" w:sz="4" w:space="0" w:color="000000"/>
                    <w:right w:val="nil"/>
                  </w:tcBorders>
                  <w:hideMark/>
                </w:tcPr>
                <w:p w14:paraId="1D99D6D7" w14:textId="77777777" w:rsidR="00E97242" w:rsidRPr="00F00808" w:rsidRDefault="00E97242" w:rsidP="00E97242">
                  <w:pPr>
                    <w:snapToGrid w:val="0"/>
                    <w:ind w:right="-108"/>
                    <w:rPr>
                      <w:rFonts w:asciiTheme="majorBidi" w:eastAsia="Times New Roman" w:hAnsiTheme="majorBidi" w:cstheme="majorBidi"/>
                      <w:sz w:val="22"/>
                      <w:szCs w:val="22"/>
                    </w:rPr>
                  </w:pPr>
                  <w:r w:rsidRPr="00F00808">
                    <w:rPr>
                      <w:rFonts w:asciiTheme="majorBidi" w:eastAsia="Times New Roman" w:hAnsiTheme="majorBidi" w:cstheme="majorBidi"/>
                      <w:sz w:val="22"/>
                      <w:szCs w:val="22"/>
                    </w:rPr>
                    <w:t>Pateikto dokumento pavadinimas (rekomenduojama pavadinime vartoti žodį „Konfidencialu“)</w:t>
                  </w:r>
                </w:p>
              </w:tc>
              <w:tc>
                <w:tcPr>
                  <w:tcW w:w="6470" w:type="dxa"/>
                  <w:tcBorders>
                    <w:top w:val="single" w:sz="4" w:space="0" w:color="000000"/>
                    <w:left w:val="single" w:sz="4" w:space="0" w:color="000000"/>
                    <w:bottom w:val="single" w:sz="4" w:space="0" w:color="000000"/>
                    <w:right w:val="single" w:sz="4" w:space="0" w:color="000000"/>
                  </w:tcBorders>
                  <w:hideMark/>
                </w:tcPr>
                <w:p w14:paraId="31D3BE90" w14:textId="77777777" w:rsidR="00E97242" w:rsidRPr="00F00808" w:rsidRDefault="00E97242" w:rsidP="00E97242">
                  <w:pPr>
                    <w:snapToGrid w:val="0"/>
                    <w:ind w:right="-108"/>
                    <w:jc w:val="center"/>
                    <w:rPr>
                      <w:rFonts w:asciiTheme="majorBidi" w:eastAsia="Times New Roman" w:hAnsiTheme="majorBidi" w:cstheme="majorBidi"/>
                      <w:sz w:val="22"/>
                      <w:szCs w:val="22"/>
                    </w:rPr>
                  </w:pPr>
                  <w:r w:rsidRPr="00F00808">
                    <w:rPr>
                      <w:rFonts w:asciiTheme="majorBidi" w:eastAsia="Times New Roman" w:hAnsiTheme="majorBidi" w:cstheme="majorBidi"/>
                      <w:kern w:val="2"/>
                      <w:sz w:val="22"/>
                      <w:szCs w:val="22"/>
                      <w:lang w:eastAsia="hi-IN" w:bidi="hi-IN"/>
                    </w:rPr>
                    <w:t>Prisegti dokumentai</w:t>
                  </w:r>
                </w:p>
              </w:tc>
            </w:tr>
            <w:tr w:rsidR="00E97242" w:rsidRPr="00F00808" w14:paraId="36F88DC0" w14:textId="77777777" w:rsidTr="00211187">
              <w:trPr>
                <w:trHeight w:val="167"/>
              </w:trPr>
              <w:tc>
                <w:tcPr>
                  <w:tcW w:w="610" w:type="dxa"/>
                  <w:tcBorders>
                    <w:top w:val="single" w:sz="4" w:space="0" w:color="000000"/>
                    <w:left w:val="single" w:sz="4" w:space="0" w:color="000000"/>
                    <w:bottom w:val="single" w:sz="4" w:space="0" w:color="000000"/>
                    <w:right w:val="nil"/>
                  </w:tcBorders>
                </w:tcPr>
                <w:p w14:paraId="4566853F" w14:textId="77777777" w:rsidR="00E97242" w:rsidRPr="00F00808" w:rsidRDefault="00E97242" w:rsidP="00E97242">
                  <w:pPr>
                    <w:snapToGrid w:val="0"/>
                    <w:ind w:right="-108"/>
                    <w:jc w:val="both"/>
                    <w:rPr>
                      <w:rFonts w:asciiTheme="majorBidi" w:eastAsia="Times New Roman" w:hAnsiTheme="majorBidi" w:cstheme="majorBidi"/>
                      <w:sz w:val="22"/>
                      <w:szCs w:val="22"/>
                    </w:rPr>
                  </w:pPr>
                </w:p>
              </w:tc>
              <w:tc>
                <w:tcPr>
                  <w:tcW w:w="2795" w:type="dxa"/>
                  <w:tcBorders>
                    <w:top w:val="single" w:sz="4" w:space="0" w:color="000000"/>
                    <w:left w:val="single" w:sz="4" w:space="0" w:color="000000"/>
                    <w:bottom w:val="single" w:sz="4" w:space="0" w:color="000000"/>
                    <w:right w:val="nil"/>
                  </w:tcBorders>
                </w:tcPr>
                <w:p w14:paraId="0912AC4A" w14:textId="77777777" w:rsidR="00E97242" w:rsidRPr="00F00808" w:rsidRDefault="00E97242" w:rsidP="00E97242">
                  <w:pPr>
                    <w:snapToGrid w:val="0"/>
                    <w:ind w:right="-108"/>
                    <w:jc w:val="both"/>
                    <w:rPr>
                      <w:rFonts w:asciiTheme="majorBidi" w:eastAsia="Times New Roman" w:hAnsiTheme="majorBidi" w:cstheme="majorBidi"/>
                      <w:sz w:val="22"/>
                      <w:szCs w:val="22"/>
                    </w:rPr>
                  </w:pPr>
                </w:p>
              </w:tc>
              <w:tc>
                <w:tcPr>
                  <w:tcW w:w="6470" w:type="dxa"/>
                  <w:tcBorders>
                    <w:top w:val="single" w:sz="4" w:space="0" w:color="000000"/>
                    <w:left w:val="single" w:sz="4" w:space="0" w:color="000000"/>
                    <w:bottom w:val="single" w:sz="4" w:space="0" w:color="000000"/>
                    <w:right w:val="single" w:sz="4" w:space="0" w:color="000000"/>
                  </w:tcBorders>
                </w:tcPr>
                <w:p w14:paraId="2C6843AA" w14:textId="77777777" w:rsidR="00E97242" w:rsidRPr="00F00808" w:rsidRDefault="00E97242" w:rsidP="00E97242">
                  <w:pPr>
                    <w:snapToGrid w:val="0"/>
                    <w:ind w:right="-108"/>
                    <w:jc w:val="both"/>
                    <w:rPr>
                      <w:rFonts w:asciiTheme="majorBidi" w:eastAsia="Times New Roman" w:hAnsiTheme="majorBidi" w:cstheme="majorBidi"/>
                      <w:sz w:val="22"/>
                      <w:szCs w:val="22"/>
                    </w:rPr>
                  </w:pPr>
                </w:p>
              </w:tc>
            </w:tr>
            <w:tr w:rsidR="00E97242" w:rsidRPr="00F00808" w14:paraId="0DB73F8D" w14:textId="77777777" w:rsidTr="00211187">
              <w:trPr>
                <w:trHeight w:val="167"/>
              </w:trPr>
              <w:tc>
                <w:tcPr>
                  <w:tcW w:w="610" w:type="dxa"/>
                  <w:tcBorders>
                    <w:top w:val="single" w:sz="4" w:space="0" w:color="000000"/>
                    <w:left w:val="single" w:sz="4" w:space="0" w:color="000000"/>
                    <w:bottom w:val="single" w:sz="4" w:space="0" w:color="000000"/>
                    <w:right w:val="nil"/>
                  </w:tcBorders>
                </w:tcPr>
                <w:p w14:paraId="7862D30B" w14:textId="77777777" w:rsidR="00E97242" w:rsidRPr="00F00808" w:rsidRDefault="00E97242" w:rsidP="00E97242">
                  <w:pPr>
                    <w:snapToGrid w:val="0"/>
                    <w:ind w:right="-108"/>
                    <w:jc w:val="both"/>
                    <w:rPr>
                      <w:rFonts w:asciiTheme="majorBidi" w:eastAsia="Times New Roman" w:hAnsiTheme="majorBidi" w:cstheme="majorBidi"/>
                      <w:sz w:val="22"/>
                      <w:szCs w:val="22"/>
                    </w:rPr>
                  </w:pPr>
                </w:p>
              </w:tc>
              <w:tc>
                <w:tcPr>
                  <w:tcW w:w="2795" w:type="dxa"/>
                  <w:tcBorders>
                    <w:top w:val="single" w:sz="4" w:space="0" w:color="000000"/>
                    <w:left w:val="single" w:sz="4" w:space="0" w:color="000000"/>
                    <w:bottom w:val="single" w:sz="4" w:space="0" w:color="000000"/>
                    <w:right w:val="nil"/>
                  </w:tcBorders>
                </w:tcPr>
                <w:p w14:paraId="0247341A" w14:textId="77777777" w:rsidR="00E97242" w:rsidRPr="00F00808" w:rsidRDefault="00E97242" w:rsidP="00E97242">
                  <w:pPr>
                    <w:snapToGrid w:val="0"/>
                    <w:ind w:right="-108"/>
                    <w:jc w:val="both"/>
                    <w:rPr>
                      <w:rFonts w:asciiTheme="majorBidi" w:eastAsia="Times New Roman" w:hAnsiTheme="majorBidi" w:cstheme="majorBidi"/>
                      <w:sz w:val="22"/>
                      <w:szCs w:val="22"/>
                    </w:rPr>
                  </w:pPr>
                </w:p>
              </w:tc>
              <w:tc>
                <w:tcPr>
                  <w:tcW w:w="6470" w:type="dxa"/>
                  <w:tcBorders>
                    <w:top w:val="single" w:sz="4" w:space="0" w:color="000000"/>
                    <w:left w:val="single" w:sz="4" w:space="0" w:color="000000"/>
                    <w:bottom w:val="single" w:sz="4" w:space="0" w:color="000000"/>
                    <w:right w:val="single" w:sz="4" w:space="0" w:color="000000"/>
                  </w:tcBorders>
                </w:tcPr>
                <w:p w14:paraId="00A67A87" w14:textId="77777777" w:rsidR="00E97242" w:rsidRPr="00F00808" w:rsidRDefault="00E97242" w:rsidP="00E97242">
                  <w:pPr>
                    <w:snapToGrid w:val="0"/>
                    <w:ind w:right="-108"/>
                    <w:jc w:val="both"/>
                    <w:rPr>
                      <w:rFonts w:asciiTheme="majorBidi" w:eastAsia="Times New Roman" w:hAnsiTheme="majorBidi" w:cstheme="majorBidi"/>
                      <w:sz w:val="22"/>
                      <w:szCs w:val="22"/>
                    </w:rPr>
                  </w:pPr>
                </w:p>
              </w:tc>
            </w:tr>
          </w:tbl>
          <w:p w14:paraId="4A0DB8AB" w14:textId="77777777" w:rsidR="00E97242" w:rsidRPr="00F00808" w:rsidRDefault="00E97242" w:rsidP="00E97242">
            <w:pPr>
              <w:widowControl/>
              <w:suppressAutoHyphens w:val="0"/>
              <w:rPr>
                <w:rFonts w:asciiTheme="majorBidi" w:eastAsia="Calibri" w:hAnsiTheme="majorBidi" w:cstheme="majorBidi"/>
                <w:sz w:val="22"/>
                <w:szCs w:val="22"/>
                <w:lang w:eastAsia="en-US"/>
              </w:rPr>
            </w:pPr>
          </w:p>
        </w:tc>
      </w:tr>
      <w:tr w:rsidR="00E97242" w:rsidRPr="00F00808" w14:paraId="7E1779D7" w14:textId="77777777" w:rsidTr="00E253C2">
        <w:tblPrEx>
          <w:tblCellMar>
            <w:left w:w="0" w:type="dxa"/>
            <w:right w:w="0" w:type="dxa"/>
          </w:tblCellMar>
        </w:tblPrEx>
        <w:trPr>
          <w:trHeight w:val="324"/>
        </w:trPr>
        <w:tc>
          <w:tcPr>
            <w:tcW w:w="9943" w:type="dxa"/>
            <w:gridSpan w:val="5"/>
          </w:tcPr>
          <w:p w14:paraId="7D22B78B" w14:textId="77777777" w:rsidR="00E97242" w:rsidRPr="00F43315" w:rsidRDefault="00E97242" w:rsidP="00E97242">
            <w:pPr>
              <w:spacing w:before="120"/>
              <w:jc w:val="both"/>
              <w:rPr>
                <w:rFonts w:asciiTheme="majorBidi" w:hAnsiTheme="majorBidi" w:cstheme="majorBidi"/>
                <w:i/>
                <w:color w:val="000000"/>
                <w:kern w:val="3"/>
                <w:sz w:val="22"/>
                <w:szCs w:val="22"/>
                <w:lang w:eastAsia="hi-IN" w:bidi="hi-IN"/>
              </w:rPr>
            </w:pPr>
            <w:r w:rsidRPr="00F43315">
              <w:rPr>
                <w:rFonts w:asciiTheme="majorBidi" w:hAnsiTheme="majorBidi" w:cstheme="majorBidi"/>
                <w:bCs/>
                <w:i/>
                <w:color w:val="000000"/>
                <w:kern w:val="3"/>
                <w:sz w:val="22"/>
                <w:szCs w:val="22"/>
                <w:lang w:eastAsia="hi-IN" w:bidi="hi-IN"/>
              </w:rPr>
              <w:t xml:space="preserve">Vadovaujantis Viešųjų pirkimo įstatymo 86 straipsnio 9 dalimi, </w:t>
            </w:r>
            <w:r w:rsidRPr="00F43315">
              <w:rPr>
                <w:rFonts w:asciiTheme="majorBidi" w:hAnsiTheme="majorBidi" w:cstheme="majorBidi"/>
                <w:i/>
                <w:color w:val="000000"/>
                <w:kern w:val="3"/>
                <w:sz w:val="22"/>
                <w:szCs w:val="22"/>
                <w:lang w:eastAsia="hi-IN" w:bidi="hi-IN"/>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7E8541F" w14:textId="77777777" w:rsidR="00E97242" w:rsidRPr="00F43315" w:rsidRDefault="00E97242" w:rsidP="00E97242">
            <w:pPr>
              <w:spacing w:before="120"/>
              <w:jc w:val="both"/>
              <w:rPr>
                <w:rFonts w:asciiTheme="majorBidi" w:hAnsiTheme="majorBidi" w:cstheme="majorBidi"/>
                <w:color w:val="000000"/>
                <w:kern w:val="3"/>
                <w:sz w:val="22"/>
                <w:szCs w:val="22"/>
                <w:lang w:eastAsia="hi-IN" w:bidi="hi-IN"/>
              </w:rPr>
            </w:pPr>
          </w:p>
          <w:p w14:paraId="66EFF037" w14:textId="77777777" w:rsidR="00E97242" w:rsidRPr="00F43315" w:rsidRDefault="00E97242" w:rsidP="00E97242">
            <w:pPr>
              <w:spacing w:before="120"/>
              <w:jc w:val="both"/>
              <w:rPr>
                <w:rFonts w:asciiTheme="majorBidi" w:hAnsiTheme="majorBidi" w:cstheme="majorBidi"/>
                <w:color w:val="000000"/>
                <w:kern w:val="3"/>
                <w:sz w:val="22"/>
                <w:szCs w:val="22"/>
                <w:lang w:eastAsia="hi-IN" w:bidi="hi-IN"/>
              </w:rPr>
            </w:pPr>
            <w:r w:rsidRPr="00F43315">
              <w:rPr>
                <w:rFonts w:asciiTheme="majorBidi" w:hAnsiTheme="majorBidi" w:cstheme="majorBidi"/>
                <w:b/>
                <w:bCs/>
                <w:color w:val="000000"/>
                <w:kern w:val="3"/>
                <w:sz w:val="22"/>
                <w:szCs w:val="22"/>
                <w:lang w:eastAsia="hi-IN" w:bidi="hi-IN"/>
              </w:rPr>
              <w:t>Pasiūlymas galioja</w:t>
            </w:r>
            <w:r w:rsidRPr="00F43315">
              <w:rPr>
                <w:rFonts w:asciiTheme="majorBidi" w:hAnsiTheme="majorBidi" w:cstheme="majorBidi"/>
                <w:color w:val="000000"/>
                <w:kern w:val="3"/>
                <w:sz w:val="22"/>
                <w:szCs w:val="22"/>
                <w:lang w:eastAsia="hi-IN" w:bidi="hi-IN"/>
              </w:rPr>
              <w:t xml:space="preserve"> </w:t>
            </w:r>
            <w:r w:rsidRPr="00F43315">
              <w:rPr>
                <w:rFonts w:asciiTheme="majorBidi" w:hAnsiTheme="majorBidi" w:cstheme="majorBidi"/>
                <w:b/>
                <w:bCs/>
                <w:color w:val="000000"/>
                <w:kern w:val="3"/>
                <w:sz w:val="22"/>
                <w:szCs w:val="22"/>
                <w:lang w:eastAsia="hi-IN" w:bidi="hi-IN"/>
              </w:rPr>
              <w:t>90 (devyniasdešimt) dienų nuo pasiūlymų pateikimo termino pabaigos.</w:t>
            </w:r>
          </w:p>
          <w:p w14:paraId="21957789" w14:textId="77777777" w:rsidR="00E97242" w:rsidRPr="00F00808" w:rsidRDefault="00E97242" w:rsidP="00E97242">
            <w:pPr>
              <w:snapToGrid w:val="0"/>
              <w:ind w:right="-108"/>
              <w:jc w:val="both"/>
              <w:rPr>
                <w:rFonts w:asciiTheme="majorBidi" w:hAnsiTheme="majorBidi" w:cstheme="majorBidi"/>
                <w:sz w:val="22"/>
                <w:szCs w:val="22"/>
              </w:rPr>
            </w:pPr>
          </w:p>
        </w:tc>
      </w:tr>
      <w:tr w:rsidR="00E97242" w:rsidRPr="00F00808" w14:paraId="49C1C23D" w14:textId="77777777" w:rsidTr="00E253C2">
        <w:tblPrEx>
          <w:tblCellMar>
            <w:left w:w="0" w:type="dxa"/>
            <w:right w:w="0" w:type="dxa"/>
          </w:tblCellMar>
        </w:tblPrEx>
        <w:trPr>
          <w:trHeight w:val="324"/>
        </w:trPr>
        <w:tc>
          <w:tcPr>
            <w:tcW w:w="9943" w:type="dxa"/>
            <w:gridSpan w:val="5"/>
          </w:tcPr>
          <w:p w14:paraId="65AA1A59" w14:textId="77777777" w:rsidR="00E97242" w:rsidRPr="00F00808" w:rsidRDefault="00E97242" w:rsidP="00E97242">
            <w:pPr>
              <w:snapToGrid w:val="0"/>
              <w:ind w:right="-108"/>
              <w:jc w:val="both"/>
              <w:rPr>
                <w:rFonts w:asciiTheme="majorBidi" w:hAnsiTheme="majorBidi" w:cstheme="majorBidi"/>
                <w:sz w:val="22"/>
                <w:szCs w:val="22"/>
              </w:rPr>
            </w:pPr>
          </w:p>
        </w:tc>
      </w:tr>
    </w:tbl>
    <w:p w14:paraId="29458C4E" w14:textId="77777777" w:rsidR="007C0CAA" w:rsidRPr="00F00808" w:rsidRDefault="007C0CAA" w:rsidP="00E04F61">
      <w:pPr>
        <w:ind w:firstLine="851"/>
        <w:jc w:val="both"/>
        <w:rPr>
          <w:rFonts w:asciiTheme="majorBidi" w:hAnsiTheme="majorBidi" w:cstheme="majorBidi"/>
          <w:sz w:val="22"/>
          <w:szCs w:val="22"/>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E04F61" w:rsidRPr="00F00808" w14:paraId="22431392" w14:textId="77777777" w:rsidTr="00554B09">
        <w:trPr>
          <w:trHeight w:val="285"/>
        </w:trPr>
        <w:tc>
          <w:tcPr>
            <w:tcW w:w="3284" w:type="dxa"/>
            <w:tcBorders>
              <w:top w:val="nil"/>
              <w:left w:val="nil"/>
              <w:bottom w:val="single" w:sz="4" w:space="0" w:color="000000"/>
              <w:right w:val="nil"/>
            </w:tcBorders>
          </w:tcPr>
          <w:p w14:paraId="6C24669F" w14:textId="77777777" w:rsidR="00E04F61" w:rsidRPr="00F00808" w:rsidRDefault="00E04F61" w:rsidP="00554B09">
            <w:pPr>
              <w:snapToGrid w:val="0"/>
              <w:ind w:right="-1"/>
              <w:rPr>
                <w:rFonts w:asciiTheme="majorBidi" w:hAnsiTheme="majorBidi" w:cstheme="majorBidi"/>
                <w:sz w:val="22"/>
                <w:szCs w:val="22"/>
              </w:rPr>
            </w:pPr>
          </w:p>
        </w:tc>
        <w:tc>
          <w:tcPr>
            <w:tcW w:w="604" w:type="dxa"/>
          </w:tcPr>
          <w:p w14:paraId="4B81DD3E" w14:textId="77777777" w:rsidR="00E04F61" w:rsidRPr="00F00808" w:rsidRDefault="00E04F61" w:rsidP="00554B09">
            <w:pPr>
              <w:snapToGrid w:val="0"/>
              <w:ind w:right="-1"/>
              <w:jc w:val="center"/>
              <w:rPr>
                <w:rFonts w:asciiTheme="majorBidi" w:hAnsiTheme="majorBidi" w:cstheme="majorBidi"/>
                <w:sz w:val="22"/>
                <w:szCs w:val="22"/>
              </w:rPr>
            </w:pPr>
          </w:p>
        </w:tc>
        <w:tc>
          <w:tcPr>
            <w:tcW w:w="1980" w:type="dxa"/>
            <w:tcBorders>
              <w:top w:val="nil"/>
              <w:left w:val="nil"/>
              <w:bottom w:val="single" w:sz="4" w:space="0" w:color="000000"/>
              <w:right w:val="nil"/>
            </w:tcBorders>
          </w:tcPr>
          <w:p w14:paraId="50117A8D" w14:textId="77777777" w:rsidR="00E04F61" w:rsidRPr="00F00808" w:rsidRDefault="00E04F61" w:rsidP="00554B09">
            <w:pPr>
              <w:snapToGrid w:val="0"/>
              <w:ind w:right="-1"/>
              <w:jc w:val="center"/>
              <w:rPr>
                <w:rFonts w:asciiTheme="majorBidi" w:hAnsiTheme="majorBidi" w:cstheme="majorBidi"/>
                <w:sz w:val="22"/>
                <w:szCs w:val="22"/>
              </w:rPr>
            </w:pPr>
          </w:p>
        </w:tc>
        <w:tc>
          <w:tcPr>
            <w:tcW w:w="701" w:type="dxa"/>
          </w:tcPr>
          <w:p w14:paraId="499743B2" w14:textId="77777777" w:rsidR="00E04F61" w:rsidRPr="00F00808" w:rsidRDefault="00E04F61" w:rsidP="00554B09">
            <w:pPr>
              <w:snapToGrid w:val="0"/>
              <w:ind w:right="-1"/>
              <w:jc w:val="center"/>
              <w:rPr>
                <w:rFonts w:asciiTheme="majorBidi" w:hAnsiTheme="majorBidi" w:cstheme="majorBidi"/>
                <w:sz w:val="22"/>
                <w:szCs w:val="22"/>
              </w:rPr>
            </w:pPr>
          </w:p>
        </w:tc>
        <w:tc>
          <w:tcPr>
            <w:tcW w:w="2611" w:type="dxa"/>
            <w:tcBorders>
              <w:top w:val="nil"/>
              <w:left w:val="nil"/>
              <w:bottom w:val="single" w:sz="4" w:space="0" w:color="000000"/>
              <w:right w:val="nil"/>
            </w:tcBorders>
          </w:tcPr>
          <w:p w14:paraId="4B0CE0A6" w14:textId="77777777" w:rsidR="00E04F61" w:rsidRPr="00F00808" w:rsidRDefault="00E04F61" w:rsidP="00554B09">
            <w:pPr>
              <w:snapToGrid w:val="0"/>
              <w:ind w:right="-1"/>
              <w:jc w:val="right"/>
              <w:rPr>
                <w:rFonts w:asciiTheme="majorBidi" w:hAnsiTheme="majorBidi" w:cstheme="majorBidi"/>
                <w:sz w:val="22"/>
                <w:szCs w:val="22"/>
              </w:rPr>
            </w:pPr>
          </w:p>
        </w:tc>
        <w:tc>
          <w:tcPr>
            <w:tcW w:w="648" w:type="dxa"/>
          </w:tcPr>
          <w:p w14:paraId="48132A1A" w14:textId="77777777" w:rsidR="00E04F61" w:rsidRPr="00F00808" w:rsidRDefault="00E04F61" w:rsidP="00554B09">
            <w:pPr>
              <w:snapToGrid w:val="0"/>
              <w:ind w:right="-1"/>
              <w:jc w:val="right"/>
              <w:rPr>
                <w:rFonts w:asciiTheme="majorBidi" w:hAnsiTheme="majorBidi" w:cstheme="majorBidi"/>
                <w:sz w:val="22"/>
                <w:szCs w:val="22"/>
              </w:rPr>
            </w:pPr>
          </w:p>
        </w:tc>
      </w:tr>
      <w:tr w:rsidR="00E04F61" w:rsidRPr="00F00808" w14:paraId="0856A2AA" w14:textId="77777777" w:rsidTr="00554B09">
        <w:trPr>
          <w:trHeight w:val="186"/>
        </w:trPr>
        <w:tc>
          <w:tcPr>
            <w:tcW w:w="3284" w:type="dxa"/>
            <w:tcBorders>
              <w:top w:val="single" w:sz="4" w:space="0" w:color="000000"/>
              <w:left w:val="nil"/>
              <w:bottom w:val="nil"/>
              <w:right w:val="nil"/>
            </w:tcBorders>
            <w:hideMark/>
          </w:tcPr>
          <w:p w14:paraId="02527FA4" w14:textId="77777777" w:rsidR="00E04F61" w:rsidRPr="00F00808" w:rsidRDefault="00E04F61" w:rsidP="00554B09">
            <w:pPr>
              <w:pStyle w:val="BodyText1"/>
              <w:snapToGrid w:val="0"/>
              <w:spacing w:line="240" w:lineRule="auto"/>
              <w:ind w:firstLine="0"/>
              <w:jc w:val="left"/>
              <w:rPr>
                <w:rFonts w:asciiTheme="majorBidi" w:hAnsiTheme="majorBidi" w:cstheme="majorBidi"/>
                <w:color w:val="auto"/>
                <w:position w:val="6"/>
                <w:sz w:val="22"/>
                <w:szCs w:val="22"/>
              </w:rPr>
            </w:pPr>
            <w:r w:rsidRPr="00F00808">
              <w:rPr>
                <w:rFonts w:asciiTheme="majorBidi" w:hAnsiTheme="majorBidi" w:cstheme="majorBidi"/>
                <w:color w:val="auto"/>
                <w:position w:val="6"/>
                <w:sz w:val="22"/>
                <w:szCs w:val="22"/>
              </w:rPr>
              <w:t>(Tiekėjo arba jo įgalioto asmens pareigų pavadinimas)</w:t>
            </w:r>
          </w:p>
        </w:tc>
        <w:tc>
          <w:tcPr>
            <w:tcW w:w="604" w:type="dxa"/>
          </w:tcPr>
          <w:p w14:paraId="31F76183" w14:textId="77777777" w:rsidR="00E04F61" w:rsidRPr="00F00808" w:rsidRDefault="00E04F61" w:rsidP="00554B09">
            <w:pPr>
              <w:snapToGrid w:val="0"/>
              <w:ind w:right="-1"/>
              <w:jc w:val="center"/>
              <w:rPr>
                <w:rFonts w:asciiTheme="majorBidi" w:hAnsiTheme="majorBidi" w:cstheme="majorBidi"/>
                <w:sz w:val="22"/>
                <w:szCs w:val="22"/>
              </w:rPr>
            </w:pPr>
          </w:p>
        </w:tc>
        <w:tc>
          <w:tcPr>
            <w:tcW w:w="1980" w:type="dxa"/>
            <w:tcBorders>
              <w:top w:val="single" w:sz="4" w:space="0" w:color="000000"/>
              <w:left w:val="nil"/>
              <w:bottom w:val="nil"/>
              <w:right w:val="nil"/>
            </w:tcBorders>
            <w:hideMark/>
          </w:tcPr>
          <w:p w14:paraId="7A64BB80" w14:textId="77777777" w:rsidR="00E04F61" w:rsidRPr="00F00808" w:rsidRDefault="00E04F61" w:rsidP="00554B09">
            <w:pPr>
              <w:snapToGrid w:val="0"/>
              <w:ind w:right="-1"/>
              <w:jc w:val="center"/>
              <w:rPr>
                <w:rFonts w:asciiTheme="majorBidi" w:hAnsiTheme="majorBidi" w:cstheme="majorBidi"/>
                <w:i/>
                <w:sz w:val="22"/>
                <w:szCs w:val="22"/>
              </w:rPr>
            </w:pPr>
            <w:r w:rsidRPr="00F00808">
              <w:rPr>
                <w:rFonts w:asciiTheme="majorBidi" w:hAnsiTheme="majorBidi" w:cstheme="majorBidi"/>
                <w:position w:val="6"/>
                <w:sz w:val="22"/>
                <w:szCs w:val="22"/>
              </w:rPr>
              <w:t>(Parašas)</w:t>
            </w:r>
            <w:r w:rsidRPr="00F00808">
              <w:rPr>
                <w:rFonts w:asciiTheme="majorBidi" w:hAnsiTheme="majorBidi" w:cstheme="majorBidi"/>
                <w:i/>
                <w:sz w:val="22"/>
                <w:szCs w:val="22"/>
              </w:rPr>
              <w:t xml:space="preserve"> </w:t>
            </w:r>
          </w:p>
        </w:tc>
        <w:tc>
          <w:tcPr>
            <w:tcW w:w="701" w:type="dxa"/>
          </w:tcPr>
          <w:p w14:paraId="057A1756" w14:textId="77777777" w:rsidR="00E04F61" w:rsidRPr="00F00808" w:rsidRDefault="00E04F61" w:rsidP="00554B09">
            <w:pPr>
              <w:snapToGrid w:val="0"/>
              <w:ind w:right="-1"/>
              <w:jc w:val="center"/>
              <w:rPr>
                <w:rFonts w:asciiTheme="majorBidi" w:hAnsiTheme="majorBidi" w:cstheme="majorBidi"/>
                <w:sz w:val="22"/>
                <w:szCs w:val="22"/>
              </w:rPr>
            </w:pPr>
          </w:p>
        </w:tc>
        <w:tc>
          <w:tcPr>
            <w:tcW w:w="2611" w:type="dxa"/>
            <w:tcBorders>
              <w:top w:val="single" w:sz="4" w:space="0" w:color="000000"/>
              <w:left w:val="nil"/>
              <w:bottom w:val="nil"/>
              <w:right w:val="nil"/>
            </w:tcBorders>
            <w:hideMark/>
          </w:tcPr>
          <w:p w14:paraId="37DDFF35" w14:textId="77777777" w:rsidR="00E04F61" w:rsidRPr="00F00808" w:rsidRDefault="00E04F61" w:rsidP="00554B09">
            <w:pPr>
              <w:snapToGrid w:val="0"/>
              <w:ind w:right="-1"/>
              <w:jc w:val="center"/>
              <w:rPr>
                <w:rFonts w:asciiTheme="majorBidi" w:hAnsiTheme="majorBidi" w:cstheme="majorBidi"/>
                <w:i/>
                <w:sz w:val="22"/>
                <w:szCs w:val="22"/>
              </w:rPr>
            </w:pPr>
            <w:r w:rsidRPr="00F00808">
              <w:rPr>
                <w:rFonts w:asciiTheme="majorBidi" w:hAnsiTheme="majorBidi" w:cstheme="majorBidi"/>
                <w:position w:val="6"/>
                <w:sz w:val="22"/>
                <w:szCs w:val="22"/>
              </w:rPr>
              <w:t>(Vardas ir pavardė)</w:t>
            </w:r>
            <w:r w:rsidRPr="00F00808">
              <w:rPr>
                <w:rFonts w:asciiTheme="majorBidi" w:hAnsiTheme="majorBidi" w:cstheme="majorBidi"/>
                <w:i/>
                <w:sz w:val="22"/>
                <w:szCs w:val="22"/>
              </w:rPr>
              <w:t xml:space="preserve"> </w:t>
            </w:r>
          </w:p>
        </w:tc>
        <w:tc>
          <w:tcPr>
            <w:tcW w:w="648" w:type="dxa"/>
          </w:tcPr>
          <w:p w14:paraId="5A945A3C" w14:textId="77777777" w:rsidR="00E04F61" w:rsidRPr="00F00808" w:rsidRDefault="00E04F61" w:rsidP="00554B09">
            <w:pPr>
              <w:snapToGrid w:val="0"/>
              <w:ind w:right="-1"/>
              <w:jc w:val="center"/>
              <w:rPr>
                <w:rFonts w:asciiTheme="majorBidi" w:hAnsiTheme="majorBidi" w:cstheme="majorBidi"/>
                <w:sz w:val="22"/>
                <w:szCs w:val="22"/>
              </w:rPr>
            </w:pPr>
          </w:p>
        </w:tc>
      </w:tr>
    </w:tbl>
    <w:p w14:paraId="7EAB18B0" w14:textId="77777777" w:rsidR="00203124" w:rsidRPr="00F00808" w:rsidRDefault="00203124" w:rsidP="00F85F04">
      <w:pPr>
        <w:rPr>
          <w:rFonts w:asciiTheme="majorBidi" w:hAnsiTheme="majorBidi" w:cstheme="majorBidi"/>
          <w:sz w:val="22"/>
          <w:szCs w:val="22"/>
        </w:rPr>
      </w:pPr>
    </w:p>
    <w:sectPr w:rsidR="00203124" w:rsidRPr="00F00808" w:rsidSect="009019C8">
      <w:pgSz w:w="12240" w:h="15840"/>
      <w:pgMar w:top="709" w:right="1041"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ptos Display">
    <w:altName w:val="Arial"/>
    <w:charset w:val="00"/>
    <w:family w:val="swiss"/>
    <w:pitch w:val="variable"/>
    <w:sig w:usb0="20000287" w:usb1="00000003" w:usb2="0000000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2EB2D3E8"/>
    <w:name w:val="WW8Num2"/>
    <w:lvl w:ilvl="0">
      <w:start w:val="1"/>
      <w:numFmt w:val="decimal"/>
      <w:lvlText w:val="%1."/>
      <w:lvlJc w:val="left"/>
      <w:pPr>
        <w:tabs>
          <w:tab w:val="num" w:pos="0"/>
        </w:tabs>
        <w:ind w:left="1065" w:hanging="360"/>
      </w:pPr>
      <w:rPr>
        <w:rFonts w:ascii="Times New Roman" w:eastAsia="Times New Roman" w:hAnsi="Times New Roman" w:cs="Times New Roman"/>
      </w:rPr>
    </w:lvl>
  </w:abstractNum>
  <w:abstractNum w:abstractNumId="1" w15:restartNumberingAfterBreak="0">
    <w:nsid w:val="16655EF3"/>
    <w:multiLevelType w:val="hybridMultilevel"/>
    <w:tmpl w:val="6BC60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9C1500"/>
    <w:multiLevelType w:val="hybridMultilevel"/>
    <w:tmpl w:val="89E22C0C"/>
    <w:lvl w:ilvl="0" w:tplc="38AEBC12">
      <w:start w:val="1"/>
      <w:numFmt w:val="decimal"/>
      <w:lvlText w:val="%1."/>
      <w:lvlJc w:val="left"/>
      <w:pPr>
        <w:ind w:left="1020" w:hanging="360"/>
      </w:pPr>
    </w:lvl>
    <w:lvl w:ilvl="1" w:tplc="82CC2DFE">
      <w:start w:val="1"/>
      <w:numFmt w:val="decimal"/>
      <w:lvlText w:val="%2."/>
      <w:lvlJc w:val="left"/>
      <w:pPr>
        <w:ind w:left="1020" w:hanging="360"/>
      </w:pPr>
    </w:lvl>
    <w:lvl w:ilvl="2" w:tplc="D0EA2568">
      <w:start w:val="1"/>
      <w:numFmt w:val="decimal"/>
      <w:lvlText w:val="%3."/>
      <w:lvlJc w:val="left"/>
      <w:pPr>
        <w:ind w:left="1020" w:hanging="360"/>
      </w:pPr>
    </w:lvl>
    <w:lvl w:ilvl="3" w:tplc="85021260">
      <w:start w:val="1"/>
      <w:numFmt w:val="decimal"/>
      <w:lvlText w:val="%4."/>
      <w:lvlJc w:val="left"/>
      <w:pPr>
        <w:ind w:left="1020" w:hanging="360"/>
      </w:pPr>
    </w:lvl>
    <w:lvl w:ilvl="4" w:tplc="31B66CBA">
      <w:start w:val="1"/>
      <w:numFmt w:val="decimal"/>
      <w:lvlText w:val="%5."/>
      <w:lvlJc w:val="left"/>
      <w:pPr>
        <w:ind w:left="1020" w:hanging="360"/>
      </w:pPr>
    </w:lvl>
    <w:lvl w:ilvl="5" w:tplc="8848B3DE">
      <w:start w:val="1"/>
      <w:numFmt w:val="decimal"/>
      <w:lvlText w:val="%6."/>
      <w:lvlJc w:val="left"/>
      <w:pPr>
        <w:ind w:left="1020" w:hanging="360"/>
      </w:pPr>
    </w:lvl>
    <w:lvl w:ilvl="6" w:tplc="D492935A">
      <w:start w:val="1"/>
      <w:numFmt w:val="decimal"/>
      <w:lvlText w:val="%7."/>
      <w:lvlJc w:val="left"/>
      <w:pPr>
        <w:ind w:left="1020" w:hanging="360"/>
      </w:pPr>
    </w:lvl>
    <w:lvl w:ilvl="7" w:tplc="7A3E369C">
      <w:start w:val="1"/>
      <w:numFmt w:val="decimal"/>
      <w:lvlText w:val="%8."/>
      <w:lvlJc w:val="left"/>
      <w:pPr>
        <w:ind w:left="1020" w:hanging="360"/>
      </w:pPr>
    </w:lvl>
    <w:lvl w:ilvl="8" w:tplc="4DD0BB70">
      <w:start w:val="1"/>
      <w:numFmt w:val="decimal"/>
      <w:lvlText w:val="%9."/>
      <w:lvlJc w:val="left"/>
      <w:pPr>
        <w:ind w:left="1020" w:hanging="360"/>
      </w:pPr>
    </w:lvl>
  </w:abstractNum>
  <w:abstractNum w:abstractNumId="3" w15:restartNumberingAfterBreak="0">
    <w:nsid w:val="29C35EBA"/>
    <w:multiLevelType w:val="hybridMultilevel"/>
    <w:tmpl w:val="65F4CE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A75602"/>
    <w:multiLevelType w:val="hybridMultilevel"/>
    <w:tmpl w:val="A9B05E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9D7B4D"/>
    <w:multiLevelType w:val="hybridMultilevel"/>
    <w:tmpl w:val="51E29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687B59"/>
    <w:multiLevelType w:val="hybridMultilevel"/>
    <w:tmpl w:val="75F0E5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6DC468E"/>
    <w:multiLevelType w:val="hybridMultilevel"/>
    <w:tmpl w:val="8B0233B4"/>
    <w:lvl w:ilvl="0" w:tplc="DD5CCCD4">
      <w:start w:val="2"/>
      <w:numFmt w:val="bullet"/>
      <w:lvlText w:val=""/>
      <w:lvlJc w:val="left"/>
      <w:pPr>
        <w:ind w:left="720" w:hanging="360"/>
      </w:pPr>
      <w:rPr>
        <w:rFonts w:ascii="Symbol" w:eastAsia="Lucida Sans Unicod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CC2280"/>
    <w:multiLevelType w:val="hybridMultilevel"/>
    <w:tmpl w:val="0E8EC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3DB5816"/>
    <w:multiLevelType w:val="hybridMultilevel"/>
    <w:tmpl w:val="37900F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E916298"/>
    <w:multiLevelType w:val="hybridMultilevel"/>
    <w:tmpl w:val="3E50E6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ED16CC9"/>
    <w:multiLevelType w:val="singleLevel"/>
    <w:tmpl w:val="2EB2D3E8"/>
    <w:lvl w:ilvl="0">
      <w:start w:val="1"/>
      <w:numFmt w:val="decimal"/>
      <w:lvlText w:val="%1."/>
      <w:lvlJc w:val="left"/>
      <w:pPr>
        <w:tabs>
          <w:tab w:val="num" w:pos="0"/>
        </w:tabs>
        <w:ind w:left="1065" w:hanging="360"/>
      </w:pPr>
      <w:rPr>
        <w:rFonts w:ascii="Times New Roman" w:eastAsia="Times New Roman" w:hAnsi="Times New Roman" w:cs="Times New Roman"/>
      </w:rPr>
    </w:lvl>
  </w:abstractNum>
  <w:abstractNum w:abstractNumId="12" w15:restartNumberingAfterBreak="0">
    <w:nsid w:val="50D40CD5"/>
    <w:multiLevelType w:val="hybridMultilevel"/>
    <w:tmpl w:val="E12634A0"/>
    <w:lvl w:ilvl="0" w:tplc="29A63ABE">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4B26D11"/>
    <w:multiLevelType w:val="hybridMultilevel"/>
    <w:tmpl w:val="D3C81DE4"/>
    <w:lvl w:ilvl="0" w:tplc="2EE8D2A0">
      <w:start w:val="1"/>
      <w:numFmt w:val="decimal"/>
      <w:lvlText w:val="%1."/>
      <w:lvlJc w:val="left"/>
      <w:pPr>
        <w:ind w:left="1020" w:hanging="360"/>
      </w:pPr>
    </w:lvl>
    <w:lvl w:ilvl="1" w:tplc="D2D23840">
      <w:start w:val="1"/>
      <w:numFmt w:val="decimal"/>
      <w:lvlText w:val="%2."/>
      <w:lvlJc w:val="left"/>
      <w:pPr>
        <w:ind w:left="1020" w:hanging="360"/>
      </w:pPr>
    </w:lvl>
    <w:lvl w:ilvl="2" w:tplc="39A274C2">
      <w:start w:val="1"/>
      <w:numFmt w:val="decimal"/>
      <w:lvlText w:val="%3."/>
      <w:lvlJc w:val="left"/>
      <w:pPr>
        <w:ind w:left="1020" w:hanging="360"/>
      </w:pPr>
    </w:lvl>
    <w:lvl w:ilvl="3" w:tplc="BD366E9E">
      <w:start w:val="1"/>
      <w:numFmt w:val="decimal"/>
      <w:lvlText w:val="%4."/>
      <w:lvlJc w:val="left"/>
      <w:pPr>
        <w:ind w:left="1020" w:hanging="360"/>
      </w:pPr>
    </w:lvl>
    <w:lvl w:ilvl="4" w:tplc="3CB0B12A">
      <w:start w:val="1"/>
      <w:numFmt w:val="decimal"/>
      <w:lvlText w:val="%5."/>
      <w:lvlJc w:val="left"/>
      <w:pPr>
        <w:ind w:left="1020" w:hanging="360"/>
      </w:pPr>
    </w:lvl>
    <w:lvl w:ilvl="5" w:tplc="05B2EC56">
      <w:start w:val="1"/>
      <w:numFmt w:val="decimal"/>
      <w:lvlText w:val="%6."/>
      <w:lvlJc w:val="left"/>
      <w:pPr>
        <w:ind w:left="1020" w:hanging="360"/>
      </w:pPr>
    </w:lvl>
    <w:lvl w:ilvl="6" w:tplc="2152C76C">
      <w:start w:val="1"/>
      <w:numFmt w:val="decimal"/>
      <w:lvlText w:val="%7."/>
      <w:lvlJc w:val="left"/>
      <w:pPr>
        <w:ind w:left="1020" w:hanging="360"/>
      </w:pPr>
    </w:lvl>
    <w:lvl w:ilvl="7" w:tplc="17AA3486">
      <w:start w:val="1"/>
      <w:numFmt w:val="decimal"/>
      <w:lvlText w:val="%8."/>
      <w:lvlJc w:val="left"/>
      <w:pPr>
        <w:ind w:left="1020" w:hanging="360"/>
      </w:pPr>
    </w:lvl>
    <w:lvl w:ilvl="8" w:tplc="57F01178">
      <w:start w:val="1"/>
      <w:numFmt w:val="decimal"/>
      <w:lvlText w:val="%9."/>
      <w:lvlJc w:val="left"/>
      <w:pPr>
        <w:ind w:left="1020" w:hanging="360"/>
      </w:pPr>
    </w:lvl>
  </w:abstractNum>
  <w:abstractNum w:abstractNumId="14" w15:restartNumberingAfterBreak="0">
    <w:nsid w:val="5943207D"/>
    <w:multiLevelType w:val="hybridMultilevel"/>
    <w:tmpl w:val="1E7C02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C95001"/>
    <w:multiLevelType w:val="hybridMultilevel"/>
    <w:tmpl w:val="19AA18D2"/>
    <w:lvl w:ilvl="0" w:tplc="6EC63A0A">
      <w:start w:val="1"/>
      <w:numFmt w:val="decimal"/>
      <w:lvlText w:val="%1."/>
      <w:lvlJc w:val="left"/>
      <w:pPr>
        <w:ind w:left="1020" w:hanging="360"/>
      </w:pPr>
    </w:lvl>
    <w:lvl w:ilvl="1" w:tplc="FAC0527C">
      <w:start w:val="1"/>
      <w:numFmt w:val="decimal"/>
      <w:lvlText w:val="%2."/>
      <w:lvlJc w:val="left"/>
      <w:pPr>
        <w:ind w:left="1020" w:hanging="360"/>
      </w:pPr>
    </w:lvl>
    <w:lvl w:ilvl="2" w:tplc="D8A267DA">
      <w:start w:val="1"/>
      <w:numFmt w:val="decimal"/>
      <w:lvlText w:val="%3."/>
      <w:lvlJc w:val="left"/>
      <w:pPr>
        <w:ind w:left="1020" w:hanging="360"/>
      </w:pPr>
    </w:lvl>
    <w:lvl w:ilvl="3" w:tplc="B63476AA">
      <w:start w:val="1"/>
      <w:numFmt w:val="decimal"/>
      <w:lvlText w:val="%4."/>
      <w:lvlJc w:val="left"/>
      <w:pPr>
        <w:ind w:left="1020" w:hanging="360"/>
      </w:pPr>
    </w:lvl>
    <w:lvl w:ilvl="4" w:tplc="DE42248E">
      <w:start w:val="1"/>
      <w:numFmt w:val="decimal"/>
      <w:lvlText w:val="%5."/>
      <w:lvlJc w:val="left"/>
      <w:pPr>
        <w:ind w:left="1020" w:hanging="360"/>
      </w:pPr>
    </w:lvl>
    <w:lvl w:ilvl="5" w:tplc="D58E4CCC">
      <w:start w:val="1"/>
      <w:numFmt w:val="decimal"/>
      <w:lvlText w:val="%6."/>
      <w:lvlJc w:val="left"/>
      <w:pPr>
        <w:ind w:left="1020" w:hanging="360"/>
      </w:pPr>
    </w:lvl>
    <w:lvl w:ilvl="6" w:tplc="AA5E599A">
      <w:start w:val="1"/>
      <w:numFmt w:val="decimal"/>
      <w:lvlText w:val="%7."/>
      <w:lvlJc w:val="left"/>
      <w:pPr>
        <w:ind w:left="1020" w:hanging="360"/>
      </w:pPr>
    </w:lvl>
    <w:lvl w:ilvl="7" w:tplc="C3DA1336">
      <w:start w:val="1"/>
      <w:numFmt w:val="decimal"/>
      <w:lvlText w:val="%8."/>
      <w:lvlJc w:val="left"/>
      <w:pPr>
        <w:ind w:left="1020" w:hanging="360"/>
      </w:pPr>
    </w:lvl>
    <w:lvl w:ilvl="8" w:tplc="40845636">
      <w:start w:val="1"/>
      <w:numFmt w:val="decimal"/>
      <w:lvlText w:val="%9."/>
      <w:lvlJc w:val="left"/>
      <w:pPr>
        <w:ind w:left="1020" w:hanging="360"/>
      </w:pPr>
    </w:lvl>
  </w:abstractNum>
  <w:abstractNum w:abstractNumId="16" w15:restartNumberingAfterBreak="0">
    <w:nsid w:val="6E241B38"/>
    <w:multiLevelType w:val="hybridMultilevel"/>
    <w:tmpl w:val="F01AB7F8"/>
    <w:lvl w:ilvl="0" w:tplc="5A8623FE">
      <w:start w:val="1"/>
      <w:numFmt w:val="decimal"/>
      <w:lvlText w:val="%1."/>
      <w:lvlJc w:val="left"/>
      <w:pPr>
        <w:ind w:left="720" w:hanging="360"/>
      </w:pPr>
    </w:lvl>
    <w:lvl w:ilvl="1" w:tplc="2098D11A">
      <w:start w:val="1"/>
      <w:numFmt w:val="decimal"/>
      <w:lvlText w:val="%2."/>
      <w:lvlJc w:val="left"/>
      <w:pPr>
        <w:ind w:left="720" w:hanging="360"/>
      </w:pPr>
    </w:lvl>
    <w:lvl w:ilvl="2" w:tplc="74CC1E84">
      <w:start w:val="1"/>
      <w:numFmt w:val="decimal"/>
      <w:lvlText w:val="%3."/>
      <w:lvlJc w:val="left"/>
      <w:pPr>
        <w:ind w:left="720" w:hanging="360"/>
      </w:pPr>
    </w:lvl>
    <w:lvl w:ilvl="3" w:tplc="1152FC56">
      <w:start w:val="1"/>
      <w:numFmt w:val="decimal"/>
      <w:lvlText w:val="%4."/>
      <w:lvlJc w:val="left"/>
      <w:pPr>
        <w:ind w:left="720" w:hanging="360"/>
      </w:pPr>
    </w:lvl>
    <w:lvl w:ilvl="4" w:tplc="24985C6A">
      <w:start w:val="1"/>
      <w:numFmt w:val="decimal"/>
      <w:lvlText w:val="%5."/>
      <w:lvlJc w:val="left"/>
      <w:pPr>
        <w:ind w:left="720" w:hanging="360"/>
      </w:pPr>
    </w:lvl>
    <w:lvl w:ilvl="5" w:tplc="CA942770">
      <w:start w:val="1"/>
      <w:numFmt w:val="decimal"/>
      <w:lvlText w:val="%6."/>
      <w:lvlJc w:val="left"/>
      <w:pPr>
        <w:ind w:left="720" w:hanging="360"/>
      </w:pPr>
    </w:lvl>
    <w:lvl w:ilvl="6" w:tplc="525C15D4">
      <w:start w:val="1"/>
      <w:numFmt w:val="decimal"/>
      <w:lvlText w:val="%7."/>
      <w:lvlJc w:val="left"/>
      <w:pPr>
        <w:ind w:left="720" w:hanging="360"/>
      </w:pPr>
    </w:lvl>
    <w:lvl w:ilvl="7" w:tplc="D018DD30">
      <w:start w:val="1"/>
      <w:numFmt w:val="decimal"/>
      <w:lvlText w:val="%8."/>
      <w:lvlJc w:val="left"/>
      <w:pPr>
        <w:ind w:left="720" w:hanging="360"/>
      </w:pPr>
    </w:lvl>
    <w:lvl w:ilvl="8" w:tplc="17F80CA8">
      <w:start w:val="1"/>
      <w:numFmt w:val="decimal"/>
      <w:lvlText w:val="%9."/>
      <w:lvlJc w:val="left"/>
      <w:pPr>
        <w:ind w:left="720" w:hanging="360"/>
      </w:pPr>
    </w:lvl>
  </w:abstractNum>
  <w:num w:numId="1" w16cid:durableId="1640110359">
    <w:abstractNumId w:val="0"/>
    <w:lvlOverride w:ilvl="0">
      <w:startOverride w:val="1"/>
    </w:lvlOverride>
  </w:num>
  <w:num w:numId="2" w16cid:durableId="355496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2795461">
    <w:abstractNumId w:val="0"/>
  </w:num>
  <w:num w:numId="4" w16cid:durableId="502819474">
    <w:abstractNumId w:val="11"/>
  </w:num>
  <w:num w:numId="5" w16cid:durableId="602154949">
    <w:abstractNumId w:val="12"/>
  </w:num>
  <w:num w:numId="6" w16cid:durableId="209150820">
    <w:abstractNumId w:val="8"/>
  </w:num>
  <w:num w:numId="7" w16cid:durableId="1718552264">
    <w:abstractNumId w:val="6"/>
  </w:num>
  <w:num w:numId="8" w16cid:durableId="696200133">
    <w:abstractNumId w:val="3"/>
  </w:num>
  <w:num w:numId="9" w16cid:durableId="1855486709">
    <w:abstractNumId w:val="14"/>
  </w:num>
  <w:num w:numId="10" w16cid:durableId="1909001461">
    <w:abstractNumId w:val="10"/>
  </w:num>
  <w:num w:numId="11" w16cid:durableId="1037852595">
    <w:abstractNumId w:val="4"/>
  </w:num>
  <w:num w:numId="12" w16cid:durableId="1558589706">
    <w:abstractNumId w:val="9"/>
  </w:num>
  <w:num w:numId="13" w16cid:durableId="902377793">
    <w:abstractNumId w:val="5"/>
  </w:num>
  <w:num w:numId="14" w16cid:durableId="1978602048">
    <w:abstractNumId w:val="7"/>
  </w:num>
  <w:num w:numId="15" w16cid:durableId="659164700">
    <w:abstractNumId w:val="1"/>
  </w:num>
  <w:num w:numId="16" w16cid:durableId="1735004898">
    <w:abstractNumId w:val="2"/>
  </w:num>
  <w:num w:numId="17" w16cid:durableId="2080905931">
    <w:abstractNumId w:val="13"/>
  </w:num>
  <w:num w:numId="18" w16cid:durableId="1724408820">
    <w:abstractNumId w:val="16"/>
  </w:num>
  <w:num w:numId="19" w16cid:durableId="19919819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A4C"/>
    <w:rsid w:val="0000748E"/>
    <w:rsid w:val="00007614"/>
    <w:rsid w:val="0001023C"/>
    <w:rsid w:val="00010F4F"/>
    <w:rsid w:val="0001220F"/>
    <w:rsid w:val="00012FA3"/>
    <w:rsid w:val="000131C0"/>
    <w:rsid w:val="0002346D"/>
    <w:rsid w:val="00023C72"/>
    <w:rsid w:val="00024974"/>
    <w:rsid w:val="00024B76"/>
    <w:rsid w:val="00025732"/>
    <w:rsid w:val="00030E27"/>
    <w:rsid w:val="00031B41"/>
    <w:rsid w:val="0003585A"/>
    <w:rsid w:val="00036880"/>
    <w:rsid w:val="00037BF8"/>
    <w:rsid w:val="0004358E"/>
    <w:rsid w:val="000446F3"/>
    <w:rsid w:val="00052E1B"/>
    <w:rsid w:val="00056537"/>
    <w:rsid w:val="00063457"/>
    <w:rsid w:val="00063B8F"/>
    <w:rsid w:val="00067E26"/>
    <w:rsid w:val="000724D5"/>
    <w:rsid w:val="00072D9D"/>
    <w:rsid w:val="00073C90"/>
    <w:rsid w:val="00076C6D"/>
    <w:rsid w:val="00080468"/>
    <w:rsid w:val="000809A8"/>
    <w:rsid w:val="00080F57"/>
    <w:rsid w:val="00082C78"/>
    <w:rsid w:val="00083089"/>
    <w:rsid w:val="00087A69"/>
    <w:rsid w:val="00096E75"/>
    <w:rsid w:val="000A2C84"/>
    <w:rsid w:val="000A5E88"/>
    <w:rsid w:val="000D2F68"/>
    <w:rsid w:val="000D5C55"/>
    <w:rsid w:val="000D7B2F"/>
    <w:rsid w:val="000E42EE"/>
    <w:rsid w:val="000E492F"/>
    <w:rsid w:val="000E5850"/>
    <w:rsid w:val="000E7752"/>
    <w:rsid w:val="000F02FE"/>
    <w:rsid w:val="000F7040"/>
    <w:rsid w:val="00102CD7"/>
    <w:rsid w:val="001052AA"/>
    <w:rsid w:val="001069A7"/>
    <w:rsid w:val="00111303"/>
    <w:rsid w:val="0011174F"/>
    <w:rsid w:val="001122ED"/>
    <w:rsid w:val="001127C6"/>
    <w:rsid w:val="00121C95"/>
    <w:rsid w:val="00123F2C"/>
    <w:rsid w:val="00126611"/>
    <w:rsid w:val="00143825"/>
    <w:rsid w:val="00143A82"/>
    <w:rsid w:val="0014496B"/>
    <w:rsid w:val="00145DA5"/>
    <w:rsid w:val="001523B6"/>
    <w:rsid w:val="00154AE6"/>
    <w:rsid w:val="0015645D"/>
    <w:rsid w:val="00161B1F"/>
    <w:rsid w:val="001716A1"/>
    <w:rsid w:val="001778DA"/>
    <w:rsid w:val="0018460B"/>
    <w:rsid w:val="0018589E"/>
    <w:rsid w:val="001877D7"/>
    <w:rsid w:val="00193A47"/>
    <w:rsid w:val="00195773"/>
    <w:rsid w:val="00195D1D"/>
    <w:rsid w:val="001965A3"/>
    <w:rsid w:val="001A0F01"/>
    <w:rsid w:val="001B1297"/>
    <w:rsid w:val="001B1E78"/>
    <w:rsid w:val="001C3C94"/>
    <w:rsid w:val="001E00B2"/>
    <w:rsid w:val="001E01C6"/>
    <w:rsid w:val="001E14EB"/>
    <w:rsid w:val="001E74C0"/>
    <w:rsid w:val="001F0155"/>
    <w:rsid w:val="001F0389"/>
    <w:rsid w:val="001F0FED"/>
    <w:rsid w:val="001F1276"/>
    <w:rsid w:val="001F16F4"/>
    <w:rsid w:val="001F3D73"/>
    <w:rsid w:val="00200735"/>
    <w:rsid w:val="002008DF"/>
    <w:rsid w:val="002018BD"/>
    <w:rsid w:val="00203124"/>
    <w:rsid w:val="002052E4"/>
    <w:rsid w:val="002067DA"/>
    <w:rsid w:val="00206CA0"/>
    <w:rsid w:val="00211187"/>
    <w:rsid w:val="0021515B"/>
    <w:rsid w:val="002151B1"/>
    <w:rsid w:val="00232E27"/>
    <w:rsid w:val="00234AE8"/>
    <w:rsid w:val="00235471"/>
    <w:rsid w:val="002378F0"/>
    <w:rsid w:val="00242C0D"/>
    <w:rsid w:val="0024346C"/>
    <w:rsid w:val="00243E25"/>
    <w:rsid w:val="00252250"/>
    <w:rsid w:val="002555E1"/>
    <w:rsid w:val="002574A5"/>
    <w:rsid w:val="00260542"/>
    <w:rsid w:val="002706F0"/>
    <w:rsid w:val="0027173D"/>
    <w:rsid w:val="00273B25"/>
    <w:rsid w:val="0027755C"/>
    <w:rsid w:val="00277A2D"/>
    <w:rsid w:val="00284C22"/>
    <w:rsid w:val="00286F97"/>
    <w:rsid w:val="00287507"/>
    <w:rsid w:val="002A2E29"/>
    <w:rsid w:val="002A3471"/>
    <w:rsid w:val="002A38FD"/>
    <w:rsid w:val="002A47E5"/>
    <w:rsid w:val="002A6C60"/>
    <w:rsid w:val="002B5282"/>
    <w:rsid w:val="002B782C"/>
    <w:rsid w:val="002C3E9C"/>
    <w:rsid w:val="002C5854"/>
    <w:rsid w:val="002D43FE"/>
    <w:rsid w:val="002D4B4D"/>
    <w:rsid w:val="002E08F6"/>
    <w:rsid w:val="002E3DF7"/>
    <w:rsid w:val="002E4574"/>
    <w:rsid w:val="002E69BA"/>
    <w:rsid w:val="002F36B5"/>
    <w:rsid w:val="002F77CC"/>
    <w:rsid w:val="00310103"/>
    <w:rsid w:val="003142A6"/>
    <w:rsid w:val="00315F8C"/>
    <w:rsid w:val="00317326"/>
    <w:rsid w:val="00317913"/>
    <w:rsid w:val="003254A3"/>
    <w:rsid w:val="003256B4"/>
    <w:rsid w:val="00343ACA"/>
    <w:rsid w:val="00345895"/>
    <w:rsid w:val="00346100"/>
    <w:rsid w:val="00347A40"/>
    <w:rsid w:val="00351077"/>
    <w:rsid w:val="003522AC"/>
    <w:rsid w:val="00352547"/>
    <w:rsid w:val="00365F9E"/>
    <w:rsid w:val="00367429"/>
    <w:rsid w:val="003674FC"/>
    <w:rsid w:val="0036776B"/>
    <w:rsid w:val="003870FB"/>
    <w:rsid w:val="00394799"/>
    <w:rsid w:val="0039780A"/>
    <w:rsid w:val="003A5122"/>
    <w:rsid w:val="003A78B8"/>
    <w:rsid w:val="003C1AAF"/>
    <w:rsid w:val="003C2BD8"/>
    <w:rsid w:val="003D5E03"/>
    <w:rsid w:val="003F3B49"/>
    <w:rsid w:val="003F6159"/>
    <w:rsid w:val="003F694D"/>
    <w:rsid w:val="0040409C"/>
    <w:rsid w:val="00416C90"/>
    <w:rsid w:val="00416FEF"/>
    <w:rsid w:val="00417412"/>
    <w:rsid w:val="004212D4"/>
    <w:rsid w:val="00424025"/>
    <w:rsid w:val="00427B53"/>
    <w:rsid w:val="004312B1"/>
    <w:rsid w:val="00432295"/>
    <w:rsid w:val="00437954"/>
    <w:rsid w:val="00440AD2"/>
    <w:rsid w:val="00443EAD"/>
    <w:rsid w:val="00444119"/>
    <w:rsid w:val="004478B5"/>
    <w:rsid w:val="004518DE"/>
    <w:rsid w:val="00453D29"/>
    <w:rsid w:val="004541FB"/>
    <w:rsid w:val="004548F0"/>
    <w:rsid w:val="00454A8A"/>
    <w:rsid w:val="00456E1A"/>
    <w:rsid w:val="004573CD"/>
    <w:rsid w:val="00461A11"/>
    <w:rsid w:val="00461DFC"/>
    <w:rsid w:val="004717B9"/>
    <w:rsid w:val="004724D0"/>
    <w:rsid w:val="004725F3"/>
    <w:rsid w:val="00474DC2"/>
    <w:rsid w:val="00475E08"/>
    <w:rsid w:val="00481531"/>
    <w:rsid w:val="00481614"/>
    <w:rsid w:val="0048374E"/>
    <w:rsid w:val="0048573F"/>
    <w:rsid w:val="00490A34"/>
    <w:rsid w:val="00491953"/>
    <w:rsid w:val="004A06AA"/>
    <w:rsid w:val="004A5D4F"/>
    <w:rsid w:val="004B0959"/>
    <w:rsid w:val="004B4209"/>
    <w:rsid w:val="004B55DF"/>
    <w:rsid w:val="004B6057"/>
    <w:rsid w:val="004B63FF"/>
    <w:rsid w:val="004C02ED"/>
    <w:rsid w:val="004C4D96"/>
    <w:rsid w:val="004D1F09"/>
    <w:rsid w:val="004D21CA"/>
    <w:rsid w:val="004D7332"/>
    <w:rsid w:val="004F48C3"/>
    <w:rsid w:val="00500B05"/>
    <w:rsid w:val="005054A0"/>
    <w:rsid w:val="00511C41"/>
    <w:rsid w:val="0051384B"/>
    <w:rsid w:val="005333B5"/>
    <w:rsid w:val="0053388B"/>
    <w:rsid w:val="00533EE0"/>
    <w:rsid w:val="005342C0"/>
    <w:rsid w:val="005401D2"/>
    <w:rsid w:val="00551542"/>
    <w:rsid w:val="00554B09"/>
    <w:rsid w:val="00555DAD"/>
    <w:rsid w:val="005606A4"/>
    <w:rsid w:val="00561EFC"/>
    <w:rsid w:val="00564E64"/>
    <w:rsid w:val="005656CD"/>
    <w:rsid w:val="005657BD"/>
    <w:rsid w:val="00566B86"/>
    <w:rsid w:val="00572A64"/>
    <w:rsid w:val="00585CB9"/>
    <w:rsid w:val="00593FFA"/>
    <w:rsid w:val="00594256"/>
    <w:rsid w:val="00597F88"/>
    <w:rsid w:val="005A11AA"/>
    <w:rsid w:val="005A19C1"/>
    <w:rsid w:val="005A215C"/>
    <w:rsid w:val="005A2C82"/>
    <w:rsid w:val="005A7F47"/>
    <w:rsid w:val="005B0FFC"/>
    <w:rsid w:val="005B4CA1"/>
    <w:rsid w:val="005C2FCF"/>
    <w:rsid w:val="005E068B"/>
    <w:rsid w:val="005E0DD1"/>
    <w:rsid w:val="005E755E"/>
    <w:rsid w:val="005F1CE2"/>
    <w:rsid w:val="005F2B9C"/>
    <w:rsid w:val="005F3C4C"/>
    <w:rsid w:val="005F4BB9"/>
    <w:rsid w:val="005F6354"/>
    <w:rsid w:val="005F6536"/>
    <w:rsid w:val="005F6579"/>
    <w:rsid w:val="005F66F8"/>
    <w:rsid w:val="00600763"/>
    <w:rsid w:val="00603FCC"/>
    <w:rsid w:val="00607FCB"/>
    <w:rsid w:val="00611C0A"/>
    <w:rsid w:val="00612C28"/>
    <w:rsid w:val="006143EF"/>
    <w:rsid w:val="006157A6"/>
    <w:rsid w:val="006231E8"/>
    <w:rsid w:val="0062752C"/>
    <w:rsid w:val="0063426A"/>
    <w:rsid w:val="006370C8"/>
    <w:rsid w:val="00642E56"/>
    <w:rsid w:val="006456C3"/>
    <w:rsid w:val="00646C22"/>
    <w:rsid w:val="006517C7"/>
    <w:rsid w:val="0065773F"/>
    <w:rsid w:val="00662C00"/>
    <w:rsid w:val="00663A0C"/>
    <w:rsid w:val="00670871"/>
    <w:rsid w:val="00671241"/>
    <w:rsid w:val="006712EA"/>
    <w:rsid w:val="00673632"/>
    <w:rsid w:val="006743F7"/>
    <w:rsid w:val="006750AC"/>
    <w:rsid w:val="006842E4"/>
    <w:rsid w:val="0068682B"/>
    <w:rsid w:val="00693B9F"/>
    <w:rsid w:val="006A6845"/>
    <w:rsid w:val="006A71DF"/>
    <w:rsid w:val="006A7BC5"/>
    <w:rsid w:val="006B5B85"/>
    <w:rsid w:val="006B6628"/>
    <w:rsid w:val="006B6D2F"/>
    <w:rsid w:val="006C65A1"/>
    <w:rsid w:val="006D00A1"/>
    <w:rsid w:val="006D1609"/>
    <w:rsid w:val="006D1B2C"/>
    <w:rsid w:val="006D297C"/>
    <w:rsid w:val="006D3866"/>
    <w:rsid w:val="006D5137"/>
    <w:rsid w:val="006E1BDE"/>
    <w:rsid w:val="006F50A9"/>
    <w:rsid w:val="006F6ED5"/>
    <w:rsid w:val="007028AA"/>
    <w:rsid w:val="0071051B"/>
    <w:rsid w:val="007121F2"/>
    <w:rsid w:val="0071564C"/>
    <w:rsid w:val="007158CA"/>
    <w:rsid w:val="00715F88"/>
    <w:rsid w:val="00722225"/>
    <w:rsid w:val="0072318B"/>
    <w:rsid w:val="007241D8"/>
    <w:rsid w:val="0073349D"/>
    <w:rsid w:val="007361BD"/>
    <w:rsid w:val="007372A4"/>
    <w:rsid w:val="00743350"/>
    <w:rsid w:val="0074526A"/>
    <w:rsid w:val="00752532"/>
    <w:rsid w:val="00755058"/>
    <w:rsid w:val="007554A6"/>
    <w:rsid w:val="007577E3"/>
    <w:rsid w:val="007603A7"/>
    <w:rsid w:val="0076139A"/>
    <w:rsid w:val="00762715"/>
    <w:rsid w:val="00762AEE"/>
    <w:rsid w:val="00770676"/>
    <w:rsid w:val="00771C39"/>
    <w:rsid w:val="0077603F"/>
    <w:rsid w:val="007766CE"/>
    <w:rsid w:val="00780121"/>
    <w:rsid w:val="007A2791"/>
    <w:rsid w:val="007A5E93"/>
    <w:rsid w:val="007A66EF"/>
    <w:rsid w:val="007A7D90"/>
    <w:rsid w:val="007B00B1"/>
    <w:rsid w:val="007B109C"/>
    <w:rsid w:val="007B15A5"/>
    <w:rsid w:val="007C0CAA"/>
    <w:rsid w:val="007C4617"/>
    <w:rsid w:val="007C6C2C"/>
    <w:rsid w:val="007C70D3"/>
    <w:rsid w:val="007D1740"/>
    <w:rsid w:val="007D4011"/>
    <w:rsid w:val="007D470E"/>
    <w:rsid w:val="007E10AD"/>
    <w:rsid w:val="007E2E8E"/>
    <w:rsid w:val="007E59ED"/>
    <w:rsid w:val="007E6AEF"/>
    <w:rsid w:val="007E6B05"/>
    <w:rsid w:val="007E7E8B"/>
    <w:rsid w:val="007F12F5"/>
    <w:rsid w:val="007F36D1"/>
    <w:rsid w:val="00801F04"/>
    <w:rsid w:val="00802342"/>
    <w:rsid w:val="00805945"/>
    <w:rsid w:val="00807FBB"/>
    <w:rsid w:val="008110B1"/>
    <w:rsid w:val="00816A8A"/>
    <w:rsid w:val="00816F0D"/>
    <w:rsid w:val="00817C58"/>
    <w:rsid w:val="00830234"/>
    <w:rsid w:val="008316F5"/>
    <w:rsid w:val="00834169"/>
    <w:rsid w:val="00835D0A"/>
    <w:rsid w:val="00837638"/>
    <w:rsid w:val="00841DE9"/>
    <w:rsid w:val="008421E6"/>
    <w:rsid w:val="0084583A"/>
    <w:rsid w:val="00847331"/>
    <w:rsid w:val="008528B9"/>
    <w:rsid w:val="00853F87"/>
    <w:rsid w:val="008604C3"/>
    <w:rsid w:val="008622E8"/>
    <w:rsid w:val="00865D7E"/>
    <w:rsid w:val="00866840"/>
    <w:rsid w:val="00866CBA"/>
    <w:rsid w:val="008675DC"/>
    <w:rsid w:val="00870C60"/>
    <w:rsid w:val="00884D61"/>
    <w:rsid w:val="00890F4B"/>
    <w:rsid w:val="00891579"/>
    <w:rsid w:val="00896034"/>
    <w:rsid w:val="0089707D"/>
    <w:rsid w:val="008A0F11"/>
    <w:rsid w:val="008A3007"/>
    <w:rsid w:val="008A30CB"/>
    <w:rsid w:val="008A5A7D"/>
    <w:rsid w:val="008A705F"/>
    <w:rsid w:val="008B4E25"/>
    <w:rsid w:val="008C2471"/>
    <w:rsid w:val="008C59A1"/>
    <w:rsid w:val="008D19D4"/>
    <w:rsid w:val="008D1B52"/>
    <w:rsid w:val="008D46C9"/>
    <w:rsid w:val="008E0D1D"/>
    <w:rsid w:val="008E0DE3"/>
    <w:rsid w:val="008E6472"/>
    <w:rsid w:val="008E69E3"/>
    <w:rsid w:val="008E797D"/>
    <w:rsid w:val="008F77C0"/>
    <w:rsid w:val="009019C8"/>
    <w:rsid w:val="00901DBB"/>
    <w:rsid w:val="00902BB5"/>
    <w:rsid w:val="00902CA3"/>
    <w:rsid w:val="00906B03"/>
    <w:rsid w:val="00912C68"/>
    <w:rsid w:val="009136E2"/>
    <w:rsid w:val="0091670C"/>
    <w:rsid w:val="00916C93"/>
    <w:rsid w:val="00922F73"/>
    <w:rsid w:val="00935236"/>
    <w:rsid w:val="009369B1"/>
    <w:rsid w:val="00943800"/>
    <w:rsid w:val="009441BF"/>
    <w:rsid w:val="009457E2"/>
    <w:rsid w:val="00946C30"/>
    <w:rsid w:val="009542FA"/>
    <w:rsid w:val="009614AF"/>
    <w:rsid w:val="00963208"/>
    <w:rsid w:val="009641D2"/>
    <w:rsid w:val="00966E80"/>
    <w:rsid w:val="00973A74"/>
    <w:rsid w:val="00977194"/>
    <w:rsid w:val="009775BD"/>
    <w:rsid w:val="00980208"/>
    <w:rsid w:val="009815D8"/>
    <w:rsid w:val="00982B29"/>
    <w:rsid w:val="009834C9"/>
    <w:rsid w:val="00984B19"/>
    <w:rsid w:val="00987133"/>
    <w:rsid w:val="00991B8A"/>
    <w:rsid w:val="00991D40"/>
    <w:rsid w:val="00995564"/>
    <w:rsid w:val="00997B63"/>
    <w:rsid w:val="009A0904"/>
    <w:rsid w:val="009B20CA"/>
    <w:rsid w:val="009B2953"/>
    <w:rsid w:val="009B377B"/>
    <w:rsid w:val="009B4D5F"/>
    <w:rsid w:val="009C010F"/>
    <w:rsid w:val="009C71EE"/>
    <w:rsid w:val="009D0572"/>
    <w:rsid w:val="009D0D88"/>
    <w:rsid w:val="009D38BF"/>
    <w:rsid w:val="009D390E"/>
    <w:rsid w:val="009E2D85"/>
    <w:rsid w:val="009E3E4B"/>
    <w:rsid w:val="009E4A13"/>
    <w:rsid w:val="009E5066"/>
    <w:rsid w:val="009E5904"/>
    <w:rsid w:val="009F375B"/>
    <w:rsid w:val="009F5069"/>
    <w:rsid w:val="009F52E7"/>
    <w:rsid w:val="009F5581"/>
    <w:rsid w:val="00A00182"/>
    <w:rsid w:val="00A00316"/>
    <w:rsid w:val="00A106D9"/>
    <w:rsid w:val="00A111A4"/>
    <w:rsid w:val="00A11A4C"/>
    <w:rsid w:val="00A23498"/>
    <w:rsid w:val="00A236D7"/>
    <w:rsid w:val="00A26655"/>
    <w:rsid w:val="00A32184"/>
    <w:rsid w:val="00A33A72"/>
    <w:rsid w:val="00A35920"/>
    <w:rsid w:val="00A37957"/>
    <w:rsid w:val="00A4175C"/>
    <w:rsid w:val="00A41BC8"/>
    <w:rsid w:val="00A43FD8"/>
    <w:rsid w:val="00A44212"/>
    <w:rsid w:val="00A51FC1"/>
    <w:rsid w:val="00A55000"/>
    <w:rsid w:val="00A621CD"/>
    <w:rsid w:val="00A66D6E"/>
    <w:rsid w:val="00A67FB0"/>
    <w:rsid w:val="00A73261"/>
    <w:rsid w:val="00A74737"/>
    <w:rsid w:val="00A767FC"/>
    <w:rsid w:val="00A877ED"/>
    <w:rsid w:val="00AA045B"/>
    <w:rsid w:val="00AA1EB9"/>
    <w:rsid w:val="00AA5D79"/>
    <w:rsid w:val="00AA72E3"/>
    <w:rsid w:val="00AB26A3"/>
    <w:rsid w:val="00AB5F41"/>
    <w:rsid w:val="00AB6DB8"/>
    <w:rsid w:val="00AB77CA"/>
    <w:rsid w:val="00AB7AE2"/>
    <w:rsid w:val="00AC0A97"/>
    <w:rsid w:val="00AC2B57"/>
    <w:rsid w:val="00AC55A7"/>
    <w:rsid w:val="00AE340C"/>
    <w:rsid w:val="00AE564C"/>
    <w:rsid w:val="00AF6EEF"/>
    <w:rsid w:val="00B1150D"/>
    <w:rsid w:val="00B129C3"/>
    <w:rsid w:val="00B2138A"/>
    <w:rsid w:val="00B23A30"/>
    <w:rsid w:val="00B23D61"/>
    <w:rsid w:val="00B2771D"/>
    <w:rsid w:val="00B30C8D"/>
    <w:rsid w:val="00B313BC"/>
    <w:rsid w:val="00B31512"/>
    <w:rsid w:val="00B43E82"/>
    <w:rsid w:val="00B47178"/>
    <w:rsid w:val="00B4771A"/>
    <w:rsid w:val="00B51B1A"/>
    <w:rsid w:val="00B54996"/>
    <w:rsid w:val="00B5680A"/>
    <w:rsid w:val="00B61190"/>
    <w:rsid w:val="00B64D6E"/>
    <w:rsid w:val="00B65F72"/>
    <w:rsid w:val="00B66D94"/>
    <w:rsid w:val="00B7054E"/>
    <w:rsid w:val="00B723D7"/>
    <w:rsid w:val="00B72419"/>
    <w:rsid w:val="00B75097"/>
    <w:rsid w:val="00B843DB"/>
    <w:rsid w:val="00B86597"/>
    <w:rsid w:val="00B87ACF"/>
    <w:rsid w:val="00B87B70"/>
    <w:rsid w:val="00B94F03"/>
    <w:rsid w:val="00B9732F"/>
    <w:rsid w:val="00BA279C"/>
    <w:rsid w:val="00BB0B68"/>
    <w:rsid w:val="00BC18A5"/>
    <w:rsid w:val="00BC4950"/>
    <w:rsid w:val="00BC4A35"/>
    <w:rsid w:val="00BD4729"/>
    <w:rsid w:val="00BE4BB5"/>
    <w:rsid w:val="00BE4C5A"/>
    <w:rsid w:val="00BF1762"/>
    <w:rsid w:val="00BF184D"/>
    <w:rsid w:val="00BF2A29"/>
    <w:rsid w:val="00BF2BD8"/>
    <w:rsid w:val="00BF5E7C"/>
    <w:rsid w:val="00BF62A6"/>
    <w:rsid w:val="00C04C9D"/>
    <w:rsid w:val="00C07632"/>
    <w:rsid w:val="00C15CD0"/>
    <w:rsid w:val="00C178A8"/>
    <w:rsid w:val="00C225D4"/>
    <w:rsid w:val="00C35300"/>
    <w:rsid w:val="00C441EF"/>
    <w:rsid w:val="00C44AB1"/>
    <w:rsid w:val="00C47B50"/>
    <w:rsid w:val="00C47F82"/>
    <w:rsid w:val="00C55971"/>
    <w:rsid w:val="00C560F8"/>
    <w:rsid w:val="00C57CC4"/>
    <w:rsid w:val="00C62ADF"/>
    <w:rsid w:val="00C71FBA"/>
    <w:rsid w:val="00C75150"/>
    <w:rsid w:val="00C87B0E"/>
    <w:rsid w:val="00C928A9"/>
    <w:rsid w:val="00C93D5E"/>
    <w:rsid w:val="00CA085C"/>
    <w:rsid w:val="00CA1561"/>
    <w:rsid w:val="00CA335B"/>
    <w:rsid w:val="00CA3E3F"/>
    <w:rsid w:val="00CC0098"/>
    <w:rsid w:val="00CC009A"/>
    <w:rsid w:val="00CC3F3B"/>
    <w:rsid w:val="00CC5BAA"/>
    <w:rsid w:val="00CC62A1"/>
    <w:rsid w:val="00CD0A15"/>
    <w:rsid w:val="00CE720E"/>
    <w:rsid w:val="00CF342B"/>
    <w:rsid w:val="00CF4AD6"/>
    <w:rsid w:val="00CF7B83"/>
    <w:rsid w:val="00D03C4E"/>
    <w:rsid w:val="00D0431E"/>
    <w:rsid w:val="00D0648B"/>
    <w:rsid w:val="00D0690E"/>
    <w:rsid w:val="00D12CEB"/>
    <w:rsid w:val="00D17216"/>
    <w:rsid w:val="00D17DC4"/>
    <w:rsid w:val="00D20B77"/>
    <w:rsid w:val="00D229A0"/>
    <w:rsid w:val="00D26EB7"/>
    <w:rsid w:val="00D474FC"/>
    <w:rsid w:val="00D542E8"/>
    <w:rsid w:val="00D568CF"/>
    <w:rsid w:val="00D5770B"/>
    <w:rsid w:val="00D60CA5"/>
    <w:rsid w:val="00D611D0"/>
    <w:rsid w:val="00D72344"/>
    <w:rsid w:val="00D75B2B"/>
    <w:rsid w:val="00D8026C"/>
    <w:rsid w:val="00D816F8"/>
    <w:rsid w:val="00D81755"/>
    <w:rsid w:val="00D84072"/>
    <w:rsid w:val="00D90587"/>
    <w:rsid w:val="00D9512C"/>
    <w:rsid w:val="00DA11F4"/>
    <w:rsid w:val="00DA7156"/>
    <w:rsid w:val="00DB30A0"/>
    <w:rsid w:val="00DB3516"/>
    <w:rsid w:val="00DB5A00"/>
    <w:rsid w:val="00DD002E"/>
    <w:rsid w:val="00DD1EF2"/>
    <w:rsid w:val="00DD665C"/>
    <w:rsid w:val="00DE5E45"/>
    <w:rsid w:val="00DE6EE8"/>
    <w:rsid w:val="00DF0FCF"/>
    <w:rsid w:val="00DF2A5B"/>
    <w:rsid w:val="00DF2B1D"/>
    <w:rsid w:val="00DF36A5"/>
    <w:rsid w:val="00DF484F"/>
    <w:rsid w:val="00DF5849"/>
    <w:rsid w:val="00E015B7"/>
    <w:rsid w:val="00E04F61"/>
    <w:rsid w:val="00E07FE8"/>
    <w:rsid w:val="00E15473"/>
    <w:rsid w:val="00E17910"/>
    <w:rsid w:val="00E2452C"/>
    <w:rsid w:val="00E253C2"/>
    <w:rsid w:val="00E25B74"/>
    <w:rsid w:val="00E4340B"/>
    <w:rsid w:val="00E43664"/>
    <w:rsid w:val="00E469C1"/>
    <w:rsid w:val="00E50B01"/>
    <w:rsid w:val="00E53799"/>
    <w:rsid w:val="00E5799F"/>
    <w:rsid w:val="00E66D5E"/>
    <w:rsid w:val="00E73BE5"/>
    <w:rsid w:val="00E75E7C"/>
    <w:rsid w:val="00E82391"/>
    <w:rsid w:val="00E82DCC"/>
    <w:rsid w:val="00E8343C"/>
    <w:rsid w:val="00E862C2"/>
    <w:rsid w:val="00E9059C"/>
    <w:rsid w:val="00E927D7"/>
    <w:rsid w:val="00E94859"/>
    <w:rsid w:val="00E94AD0"/>
    <w:rsid w:val="00E96179"/>
    <w:rsid w:val="00E97242"/>
    <w:rsid w:val="00EA2061"/>
    <w:rsid w:val="00EA671F"/>
    <w:rsid w:val="00EB283B"/>
    <w:rsid w:val="00EC0CE1"/>
    <w:rsid w:val="00EC2421"/>
    <w:rsid w:val="00EC5E58"/>
    <w:rsid w:val="00EC701D"/>
    <w:rsid w:val="00ED7417"/>
    <w:rsid w:val="00EE06E3"/>
    <w:rsid w:val="00EE0915"/>
    <w:rsid w:val="00EE344C"/>
    <w:rsid w:val="00EE7E96"/>
    <w:rsid w:val="00EF11DE"/>
    <w:rsid w:val="00EF196E"/>
    <w:rsid w:val="00EF2873"/>
    <w:rsid w:val="00EF28F3"/>
    <w:rsid w:val="00EF3739"/>
    <w:rsid w:val="00EF3F6A"/>
    <w:rsid w:val="00EF659C"/>
    <w:rsid w:val="00EF7455"/>
    <w:rsid w:val="00F00808"/>
    <w:rsid w:val="00F01A2F"/>
    <w:rsid w:val="00F25244"/>
    <w:rsid w:val="00F35AEF"/>
    <w:rsid w:val="00F412D9"/>
    <w:rsid w:val="00F43315"/>
    <w:rsid w:val="00F474E8"/>
    <w:rsid w:val="00F60C68"/>
    <w:rsid w:val="00F60D9C"/>
    <w:rsid w:val="00F66108"/>
    <w:rsid w:val="00F66E64"/>
    <w:rsid w:val="00F66F29"/>
    <w:rsid w:val="00F716E5"/>
    <w:rsid w:val="00F73037"/>
    <w:rsid w:val="00F7665B"/>
    <w:rsid w:val="00F76D33"/>
    <w:rsid w:val="00F84749"/>
    <w:rsid w:val="00F85033"/>
    <w:rsid w:val="00F859D0"/>
    <w:rsid w:val="00F85F04"/>
    <w:rsid w:val="00F87A6D"/>
    <w:rsid w:val="00F90700"/>
    <w:rsid w:val="00F93530"/>
    <w:rsid w:val="00F94884"/>
    <w:rsid w:val="00FA090D"/>
    <w:rsid w:val="00FA33B1"/>
    <w:rsid w:val="00FA3E59"/>
    <w:rsid w:val="00FA42E1"/>
    <w:rsid w:val="00FA587C"/>
    <w:rsid w:val="00FB5E95"/>
    <w:rsid w:val="00FB65B4"/>
    <w:rsid w:val="00FC11E5"/>
    <w:rsid w:val="00FC467C"/>
    <w:rsid w:val="00FC79B8"/>
    <w:rsid w:val="00FC79C9"/>
    <w:rsid w:val="00FD223E"/>
    <w:rsid w:val="00FD39BD"/>
    <w:rsid w:val="00FD569B"/>
    <w:rsid w:val="00FF3558"/>
    <w:rsid w:val="00FF70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71EE3"/>
  <w15:chartTrackingRefBased/>
  <w15:docId w15:val="{4E18B0A4-9B1D-47A7-BF76-0D5851146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Bold" w:eastAsia="Calibri" w:hAnsi="Times New Roman Bold"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1A4C"/>
    <w:pPr>
      <w:widowControl w:val="0"/>
      <w:suppressAutoHyphens/>
    </w:pPr>
    <w:rPr>
      <w:rFonts w:ascii="Times New Roman" w:eastAsia="Lucida Sans Unicode" w:hAnsi="Times New Roman"/>
      <w:sz w:val="24"/>
      <w:lang w:val="lt-LT" w:eastAsia="ar-SA"/>
    </w:rPr>
  </w:style>
  <w:style w:type="paragraph" w:styleId="Antrat2">
    <w:name w:val="heading 2"/>
    <w:basedOn w:val="prastasis"/>
    <w:next w:val="prastasis"/>
    <w:link w:val="Antrat2Diagrama"/>
    <w:uiPriority w:val="9"/>
    <w:unhideWhenUsed/>
    <w:qFormat/>
    <w:rsid w:val="008528B9"/>
    <w:pPr>
      <w:keepNext/>
      <w:keepLines/>
      <w:widowControl/>
      <w:suppressAutoHyphens w:val="0"/>
      <w:spacing w:before="40" w:line="276" w:lineRule="auto"/>
      <w:outlineLvl w:val="1"/>
    </w:pPr>
    <w:rPr>
      <w:rFonts w:asciiTheme="majorHAnsi" w:eastAsiaTheme="majorEastAsia" w:hAnsiTheme="majorHAnsi" w:cstheme="majorBidi"/>
      <w:color w:val="0F4761" w:themeColor="accent1" w:themeShade="BF"/>
      <w:sz w:val="26"/>
      <w:szCs w:val="26"/>
      <w:lang w:eastAsia="en-US"/>
    </w:rPr>
  </w:style>
  <w:style w:type="paragraph" w:styleId="Antrat4">
    <w:name w:val="heading 4"/>
    <w:aliases w:val="Char"/>
    <w:basedOn w:val="prastasis"/>
    <w:next w:val="prastasis"/>
    <w:link w:val="Antrat4Diagrama"/>
    <w:uiPriority w:val="9"/>
    <w:semiHidden/>
    <w:unhideWhenUsed/>
    <w:qFormat/>
    <w:rsid w:val="00A11A4C"/>
    <w:pPr>
      <w:keepNext/>
      <w:spacing w:before="240" w:after="60"/>
      <w:outlineLvl w:val="3"/>
    </w:pPr>
    <w:rPr>
      <w:rFonts w:ascii="Calibri" w:eastAsia="Times New Roman" w:hAnsi="Calibri"/>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4Diagrama">
    <w:name w:val="Antraštė 4 Diagrama"/>
    <w:aliases w:val="Char Diagrama"/>
    <w:link w:val="Antrat4"/>
    <w:uiPriority w:val="9"/>
    <w:semiHidden/>
    <w:rsid w:val="00A11A4C"/>
    <w:rPr>
      <w:rFonts w:ascii="Calibri" w:eastAsia="Times New Roman" w:hAnsi="Calibri"/>
      <w:b w:val="0"/>
      <w:smallCaps w:val="0"/>
      <w:sz w:val="28"/>
      <w:szCs w:val="28"/>
      <w:lang w:val="lt-LT" w:eastAsia="ar-SA"/>
    </w:rPr>
  </w:style>
  <w:style w:type="character" w:styleId="HTMLspausdinimomainl">
    <w:name w:val="HTML Typewriter"/>
    <w:semiHidden/>
    <w:unhideWhenUsed/>
    <w:rsid w:val="00A11A4C"/>
    <w:rPr>
      <w:rFonts w:ascii="Courier New" w:eastAsia="Times New Roman" w:hAnsi="Courier New" w:cs="Courier New" w:hint="default"/>
      <w:sz w:val="20"/>
      <w:szCs w:val="20"/>
    </w:rPr>
  </w:style>
  <w:style w:type="paragraph" w:styleId="Pagrindinistekstas">
    <w:name w:val="Body Text"/>
    <w:basedOn w:val="prastasis"/>
    <w:link w:val="PagrindinistekstasDiagrama"/>
    <w:unhideWhenUsed/>
    <w:rsid w:val="00A11A4C"/>
    <w:pPr>
      <w:spacing w:after="120"/>
    </w:pPr>
    <w:rPr>
      <w:sz w:val="20"/>
    </w:rPr>
  </w:style>
  <w:style w:type="character" w:customStyle="1" w:styleId="PagrindinistekstasDiagrama">
    <w:name w:val="Pagrindinis tekstas Diagrama"/>
    <w:link w:val="Pagrindinistekstas"/>
    <w:rsid w:val="00A11A4C"/>
    <w:rPr>
      <w:rFonts w:ascii="Times New Roman" w:eastAsia="Lucida Sans Unicode" w:hAnsi="Times New Roman"/>
      <w:b w:val="0"/>
      <w:smallCaps w:val="0"/>
      <w:sz w:val="20"/>
      <w:szCs w:val="20"/>
      <w:lang w:val="lt-LT" w:eastAsia="ar-SA"/>
    </w:rPr>
  </w:style>
  <w:style w:type="paragraph" w:styleId="Betarp">
    <w:name w:val="No Spacing"/>
    <w:uiPriority w:val="1"/>
    <w:qFormat/>
    <w:rsid w:val="00A11A4C"/>
    <w:pPr>
      <w:widowControl w:val="0"/>
      <w:suppressAutoHyphens/>
    </w:pPr>
    <w:rPr>
      <w:rFonts w:ascii="Times New Roman" w:eastAsia="Lucida Sans Unicode" w:hAnsi="Times New Roman"/>
      <w:sz w:val="24"/>
      <w:lang w:val="lt-LT" w:eastAsia="ar-SA"/>
    </w:rPr>
  </w:style>
  <w:style w:type="paragraph" w:customStyle="1" w:styleId="BodyText1">
    <w:name w:val="Body Text1"/>
    <w:basedOn w:val="prastasis"/>
    <w:rsid w:val="00A11A4C"/>
    <w:pPr>
      <w:autoSpaceDE w:val="0"/>
      <w:spacing w:line="288" w:lineRule="auto"/>
      <w:ind w:firstLine="312"/>
      <w:jc w:val="both"/>
    </w:pPr>
    <w:rPr>
      <w:rFonts w:eastAsia="Times New Roman"/>
      <w:color w:val="000000"/>
      <w:sz w:val="20"/>
    </w:rPr>
  </w:style>
  <w:style w:type="paragraph" w:customStyle="1" w:styleId="CentrBoldm">
    <w:name w:val="CentrBoldm"/>
    <w:basedOn w:val="prastasis"/>
    <w:rsid w:val="00A11A4C"/>
    <w:pPr>
      <w:suppressAutoHyphens w:val="0"/>
      <w:autoSpaceDE w:val="0"/>
      <w:jc w:val="center"/>
    </w:pPr>
    <w:rPr>
      <w:rFonts w:ascii="TimesLT" w:eastAsia="Times New Roman" w:hAnsi="TimesLT"/>
      <w:b/>
      <w:bCs/>
      <w:sz w:val="20"/>
      <w:lang w:val="en-US"/>
    </w:rPr>
  </w:style>
  <w:style w:type="paragraph" w:customStyle="1" w:styleId="Point1">
    <w:name w:val="Point 1"/>
    <w:basedOn w:val="prastasis"/>
    <w:rsid w:val="00E43664"/>
    <w:pPr>
      <w:spacing w:before="120" w:after="120" w:line="100" w:lineRule="atLeast"/>
      <w:ind w:left="1418" w:hanging="567"/>
      <w:jc w:val="both"/>
    </w:pPr>
    <w:rPr>
      <w:rFonts w:eastAsia="Times New Roman" w:cs="Tahoma"/>
      <w:color w:val="000000"/>
      <w:lang w:val="en-GB" w:eastAsia="en-US" w:bidi="en-US"/>
    </w:rPr>
  </w:style>
  <w:style w:type="paragraph" w:styleId="Antrats">
    <w:name w:val="header"/>
    <w:basedOn w:val="prastasis"/>
    <w:link w:val="AntratsDiagrama"/>
    <w:rsid w:val="003522AC"/>
    <w:pPr>
      <w:tabs>
        <w:tab w:val="center" w:pos="4153"/>
        <w:tab w:val="right" w:pos="8306"/>
      </w:tabs>
      <w:spacing w:after="20" w:line="100" w:lineRule="atLeast"/>
      <w:jc w:val="both"/>
    </w:pPr>
    <w:rPr>
      <w:rFonts w:eastAsia="Times New Roman" w:cs="Tahoma"/>
      <w:color w:val="000000"/>
      <w:lang w:val="x-none" w:eastAsia="x-none" w:bidi="en-US"/>
    </w:rPr>
  </w:style>
  <w:style w:type="character" w:customStyle="1" w:styleId="AntratsDiagrama">
    <w:name w:val="Antraštės Diagrama"/>
    <w:link w:val="Antrats"/>
    <w:rsid w:val="003522AC"/>
    <w:rPr>
      <w:rFonts w:ascii="Times New Roman" w:eastAsia="Times New Roman" w:hAnsi="Times New Roman" w:cs="Tahoma"/>
      <w:color w:val="000000"/>
      <w:sz w:val="24"/>
      <w:lang w:bidi="en-US"/>
    </w:rPr>
  </w:style>
  <w:style w:type="character" w:styleId="Hipersaitas">
    <w:name w:val="Hyperlink"/>
    <w:aliases w:val="Alna"/>
    <w:rsid w:val="00AE340C"/>
    <w:rPr>
      <w:color w:val="0000FF"/>
      <w:u w:val="single"/>
    </w:rPr>
  </w:style>
  <w:style w:type="character" w:customStyle="1" w:styleId="BodyTextFirstIndentChar">
    <w:name w:val="Body Text First Indent Char"/>
    <w:rsid w:val="00946C30"/>
    <w:rPr>
      <w:rFonts w:eastAsia="Lucida Sans Unicode"/>
      <w:sz w:val="24"/>
      <w:szCs w:val="24"/>
      <w:lang w:val="lt-LT" w:eastAsia="ar-SA" w:bidi="ar-SA"/>
    </w:rPr>
  </w:style>
  <w:style w:type="paragraph" w:styleId="Debesliotekstas">
    <w:name w:val="Balloon Text"/>
    <w:basedOn w:val="prastasis"/>
    <w:link w:val="DebesliotekstasDiagrama"/>
    <w:uiPriority w:val="99"/>
    <w:semiHidden/>
    <w:unhideWhenUsed/>
    <w:rsid w:val="004548F0"/>
    <w:rPr>
      <w:rFonts w:ascii="Tahoma" w:hAnsi="Tahoma"/>
      <w:sz w:val="16"/>
      <w:szCs w:val="16"/>
      <w:lang w:val="x-none"/>
    </w:rPr>
  </w:style>
  <w:style w:type="character" w:customStyle="1" w:styleId="DebesliotekstasDiagrama">
    <w:name w:val="Debesėlio tekstas Diagrama"/>
    <w:link w:val="Debesliotekstas"/>
    <w:uiPriority w:val="99"/>
    <w:semiHidden/>
    <w:rsid w:val="004548F0"/>
    <w:rPr>
      <w:rFonts w:ascii="Tahoma" w:eastAsia="Lucida Sans Unicode" w:hAnsi="Tahoma" w:cs="Tahoma"/>
      <w:sz w:val="16"/>
      <w:szCs w:val="16"/>
      <w:lang w:eastAsia="ar-SA"/>
    </w:rPr>
  </w:style>
  <w:style w:type="paragraph" w:customStyle="1" w:styleId="BodyText2">
    <w:name w:val="Body Text2"/>
    <w:rsid w:val="00203124"/>
    <w:pPr>
      <w:suppressAutoHyphens/>
      <w:snapToGrid w:val="0"/>
      <w:ind w:firstLine="312"/>
      <w:jc w:val="both"/>
    </w:pPr>
    <w:rPr>
      <w:rFonts w:ascii="TimesLT" w:eastAsia="Arial" w:hAnsi="TimesLT" w:cs="Times New Roman Bold"/>
      <w:lang w:eastAsia="ar-SA"/>
    </w:rPr>
  </w:style>
  <w:style w:type="paragraph" w:customStyle="1" w:styleId="Lentelsturinys">
    <w:name w:val="Lentelės turinys"/>
    <w:basedOn w:val="prastasis"/>
    <w:rsid w:val="00865D7E"/>
    <w:pPr>
      <w:suppressLineNumbers/>
      <w:spacing w:after="120"/>
    </w:pPr>
    <w:rPr>
      <w:rFonts w:cs="Tahoma"/>
      <w:color w:val="000000"/>
      <w:szCs w:val="24"/>
      <w:lang w:val="en-US" w:eastAsia="en-US" w:bidi="en-US"/>
    </w:rPr>
  </w:style>
  <w:style w:type="paragraph" w:styleId="Pagrindinistekstas2">
    <w:name w:val="Body Text 2"/>
    <w:basedOn w:val="prastasis"/>
    <w:link w:val="Pagrindinistekstas2Diagrama"/>
    <w:uiPriority w:val="99"/>
    <w:semiHidden/>
    <w:unhideWhenUsed/>
    <w:rsid w:val="00B51B1A"/>
    <w:pPr>
      <w:spacing w:after="120" w:line="480" w:lineRule="auto"/>
    </w:pPr>
    <w:rPr>
      <w:lang w:val="x-none"/>
    </w:rPr>
  </w:style>
  <w:style w:type="character" w:customStyle="1" w:styleId="Pagrindinistekstas2Diagrama">
    <w:name w:val="Pagrindinis tekstas 2 Diagrama"/>
    <w:link w:val="Pagrindinistekstas2"/>
    <w:uiPriority w:val="99"/>
    <w:semiHidden/>
    <w:rsid w:val="00B51B1A"/>
    <w:rPr>
      <w:rFonts w:ascii="Times New Roman" w:eastAsia="Lucida Sans Unicode" w:hAnsi="Times New Roman"/>
      <w:sz w:val="24"/>
      <w:lang w:eastAsia="ar-SA"/>
    </w:rPr>
  </w:style>
  <w:style w:type="paragraph" w:styleId="Pagrindiniotekstotrauka2">
    <w:name w:val="Body Text Indent 2"/>
    <w:basedOn w:val="prastasis"/>
    <w:link w:val="Pagrindiniotekstotrauka2Diagrama"/>
    <w:uiPriority w:val="99"/>
    <w:semiHidden/>
    <w:unhideWhenUsed/>
    <w:rsid w:val="00B51B1A"/>
    <w:pPr>
      <w:spacing w:after="120" w:line="480" w:lineRule="auto"/>
      <w:ind w:left="283"/>
    </w:pPr>
    <w:rPr>
      <w:lang w:val="x-none"/>
    </w:rPr>
  </w:style>
  <w:style w:type="character" w:customStyle="1" w:styleId="Pagrindiniotekstotrauka2Diagrama">
    <w:name w:val="Pagrindinio teksto įtrauka 2 Diagrama"/>
    <w:link w:val="Pagrindiniotekstotrauka2"/>
    <w:uiPriority w:val="99"/>
    <w:semiHidden/>
    <w:rsid w:val="00B51B1A"/>
    <w:rPr>
      <w:rFonts w:ascii="Times New Roman" w:eastAsia="Lucida Sans Unicode" w:hAnsi="Times New Roman"/>
      <w:sz w:val="24"/>
      <w:lang w:eastAsia="ar-SA"/>
    </w:rPr>
  </w:style>
  <w:style w:type="table" w:styleId="Lentelstinklelis">
    <w:name w:val="Table Grid"/>
    <w:basedOn w:val="prastojilentel"/>
    <w:uiPriority w:val="39"/>
    <w:qFormat/>
    <w:rsid w:val="002378F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2378F0"/>
    <w:pPr>
      <w:widowControl/>
      <w:suppressAutoHyphens w:val="0"/>
      <w:ind w:left="720"/>
      <w:contextualSpacing/>
    </w:pPr>
    <w:rPr>
      <w:rFonts w:eastAsia="Times New Roman"/>
      <w:lang w:eastAsia="en-US"/>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AB5F41"/>
    <w:rPr>
      <w:rFonts w:ascii="Times New Roman" w:eastAsia="Times New Roman" w:hAnsi="Times New Roman"/>
      <w:sz w:val="24"/>
      <w:lang w:eastAsia="en-US"/>
    </w:rPr>
  </w:style>
  <w:style w:type="paragraph" w:styleId="HTMLiankstoformatuotas">
    <w:name w:val="HTML Preformatted"/>
    <w:basedOn w:val="prastasis"/>
    <w:link w:val="HTMLiankstoformatuotasDiagrama"/>
    <w:uiPriority w:val="99"/>
    <w:unhideWhenUsed/>
    <w:rsid w:val="00B611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sz w:val="20"/>
      <w:lang w:eastAsia="lt-LT"/>
    </w:rPr>
  </w:style>
  <w:style w:type="character" w:customStyle="1" w:styleId="HTMLiankstoformatuotasDiagrama">
    <w:name w:val="HTML iš anksto formatuotas Diagrama"/>
    <w:link w:val="HTMLiankstoformatuotas"/>
    <w:uiPriority w:val="99"/>
    <w:rsid w:val="00B61190"/>
    <w:rPr>
      <w:rFonts w:ascii="Courier New" w:eastAsia="Times New Roman" w:hAnsi="Courier New" w:cs="Courier New"/>
    </w:rPr>
  </w:style>
  <w:style w:type="character" w:customStyle="1" w:styleId="Antrat2Diagrama">
    <w:name w:val="Antraštė 2 Diagrama"/>
    <w:basedOn w:val="Numatytasispastraiposriftas"/>
    <w:link w:val="Antrat2"/>
    <w:uiPriority w:val="9"/>
    <w:rsid w:val="008528B9"/>
    <w:rPr>
      <w:rFonts w:asciiTheme="majorHAnsi" w:eastAsiaTheme="majorEastAsia" w:hAnsiTheme="majorHAnsi" w:cstheme="majorBidi"/>
      <w:color w:val="0F4761" w:themeColor="accent1" w:themeShade="BF"/>
      <w:sz w:val="26"/>
      <w:szCs w:val="26"/>
      <w:lang w:val="lt-LT"/>
    </w:rPr>
  </w:style>
  <w:style w:type="character" w:customStyle="1" w:styleId="Neapdorotaspaminjimas1">
    <w:name w:val="Neapdorotas paminėjimas1"/>
    <w:basedOn w:val="Numatytasispastraiposriftas"/>
    <w:uiPriority w:val="99"/>
    <w:semiHidden/>
    <w:unhideWhenUsed/>
    <w:rsid w:val="002E4574"/>
    <w:rPr>
      <w:color w:val="605E5C"/>
      <w:shd w:val="clear" w:color="auto" w:fill="E1DFDD"/>
    </w:rPr>
  </w:style>
  <w:style w:type="character" w:styleId="Perirtashipersaitas">
    <w:name w:val="FollowedHyperlink"/>
    <w:basedOn w:val="Numatytasispastraiposriftas"/>
    <w:uiPriority w:val="99"/>
    <w:semiHidden/>
    <w:unhideWhenUsed/>
    <w:rsid w:val="002E4574"/>
    <w:rPr>
      <w:color w:val="96607D" w:themeColor="followedHyperlink"/>
      <w:u w:val="single"/>
    </w:rPr>
  </w:style>
  <w:style w:type="paragraph" w:styleId="Pavadinimas">
    <w:name w:val="Title"/>
    <w:basedOn w:val="prastasis"/>
    <w:link w:val="PavadinimasDiagrama"/>
    <w:qFormat/>
    <w:rsid w:val="00BE4C5A"/>
    <w:pPr>
      <w:widowControl/>
      <w:suppressAutoHyphens w:val="0"/>
      <w:jc w:val="center"/>
    </w:pPr>
    <w:rPr>
      <w:rFonts w:eastAsia="Calibri"/>
      <w:b/>
      <w:bCs/>
      <w:szCs w:val="24"/>
      <w:lang w:eastAsia="en-US"/>
    </w:rPr>
  </w:style>
  <w:style w:type="character" w:customStyle="1" w:styleId="PavadinimasDiagrama">
    <w:name w:val="Pavadinimas Diagrama"/>
    <w:basedOn w:val="Numatytasispastraiposriftas"/>
    <w:link w:val="Pavadinimas"/>
    <w:rsid w:val="00BE4C5A"/>
    <w:rPr>
      <w:rFonts w:ascii="Times New Roman" w:hAnsi="Times New Roman"/>
      <w:b/>
      <w:bCs/>
      <w:sz w:val="24"/>
      <w:szCs w:val="24"/>
      <w:lang w:val="lt-LT"/>
    </w:rPr>
  </w:style>
  <w:style w:type="character" w:styleId="Komentaronuoroda">
    <w:name w:val="annotation reference"/>
    <w:basedOn w:val="Numatytasispastraiposriftas"/>
    <w:uiPriority w:val="99"/>
    <w:semiHidden/>
    <w:unhideWhenUsed/>
    <w:rsid w:val="00FA42E1"/>
    <w:rPr>
      <w:sz w:val="16"/>
      <w:szCs w:val="16"/>
    </w:rPr>
  </w:style>
  <w:style w:type="paragraph" w:styleId="Komentarotekstas">
    <w:name w:val="annotation text"/>
    <w:basedOn w:val="prastasis"/>
    <w:link w:val="KomentarotekstasDiagrama"/>
    <w:uiPriority w:val="99"/>
    <w:unhideWhenUsed/>
    <w:rsid w:val="00FA42E1"/>
    <w:rPr>
      <w:sz w:val="20"/>
    </w:rPr>
  </w:style>
  <w:style w:type="character" w:customStyle="1" w:styleId="KomentarotekstasDiagrama">
    <w:name w:val="Komentaro tekstas Diagrama"/>
    <w:basedOn w:val="Numatytasispastraiposriftas"/>
    <w:link w:val="Komentarotekstas"/>
    <w:uiPriority w:val="99"/>
    <w:rsid w:val="00FA42E1"/>
    <w:rPr>
      <w:rFonts w:ascii="Times New Roman" w:eastAsia="Lucida Sans Unicode" w:hAnsi="Times New Roman"/>
      <w:lang w:val="lt-LT" w:eastAsia="ar-SA"/>
    </w:rPr>
  </w:style>
  <w:style w:type="paragraph" w:styleId="Komentarotema">
    <w:name w:val="annotation subject"/>
    <w:basedOn w:val="Komentarotekstas"/>
    <w:next w:val="Komentarotekstas"/>
    <w:link w:val="KomentarotemaDiagrama"/>
    <w:uiPriority w:val="99"/>
    <w:semiHidden/>
    <w:unhideWhenUsed/>
    <w:rsid w:val="00FA42E1"/>
    <w:rPr>
      <w:b/>
      <w:bCs/>
    </w:rPr>
  </w:style>
  <w:style w:type="character" w:customStyle="1" w:styleId="KomentarotemaDiagrama">
    <w:name w:val="Komentaro tema Diagrama"/>
    <w:basedOn w:val="KomentarotekstasDiagrama"/>
    <w:link w:val="Komentarotema"/>
    <w:uiPriority w:val="99"/>
    <w:semiHidden/>
    <w:rsid w:val="00FA42E1"/>
    <w:rPr>
      <w:rFonts w:ascii="Times New Roman" w:eastAsia="Lucida Sans Unicode" w:hAnsi="Times New Roman"/>
      <w:b/>
      <w:bCs/>
      <w:lang w:val="lt-LT" w:eastAsia="ar-SA"/>
    </w:rPr>
  </w:style>
  <w:style w:type="character" w:customStyle="1" w:styleId="Neapdorotaspaminjimas2">
    <w:name w:val="Neapdorotas paminėjimas2"/>
    <w:basedOn w:val="Numatytasispastraiposriftas"/>
    <w:uiPriority w:val="99"/>
    <w:semiHidden/>
    <w:unhideWhenUsed/>
    <w:rsid w:val="004D7332"/>
    <w:rPr>
      <w:color w:val="605E5C"/>
      <w:shd w:val="clear" w:color="auto" w:fill="E1DFDD"/>
    </w:rPr>
  </w:style>
  <w:style w:type="paragraph" w:styleId="Pataisymai">
    <w:name w:val="Revision"/>
    <w:hidden/>
    <w:uiPriority w:val="99"/>
    <w:semiHidden/>
    <w:rsid w:val="00FA3E59"/>
    <w:rPr>
      <w:rFonts w:ascii="Times New Roman" w:eastAsia="Lucida Sans Unicode" w:hAnsi="Times New Roman"/>
      <w:sz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5258">
      <w:bodyDiv w:val="1"/>
      <w:marLeft w:val="0"/>
      <w:marRight w:val="0"/>
      <w:marTop w:val="0"/>
      <w:marBottom w:val="0"/>
      <w:divBdr>
        <w:top w:val="none" w:sz="0" w:space="0" w:color="auto"/>
        <w:left w:val="none" w:sz="0" w:space="0" w:color="auto"/>
        <w:bottom w:val="none" w:sz="0" w:space="0" w:color="auto"/>
        <w:right w:val="none" w:sz="0" w:space="0" w:color="auto"/>
      </w:divBdr>
    </w:div>
    <w:div w:id="4210416">
      <w:bodyDiv w:val="1"/>
      <w:marLeft w:val="0"/>
      <w:marRight w:val="0"/>
      <w:marTop w:val="0"/>
      <w:marBottom w:val="0"/>
      <w:divBdr>
        <w:top w:val="none" w:sz="0" w:space="0" w:color="auto"/>
        <w:left w:val="none" w:sz="0" w:space="0" w:color="auto"/>
        <w:bottom w:val="none" w:sz="0" w:space="0" w:color="auto"/>
        <w:right w:val="none" w:sz="0" w:space="0" w:color="auto"/>
      </w:divBdr>
    </w:div>
    <w:div w:id="137767939">
      <w:bodyDiv w:val="1"/>
      <w:marLeft w:val="0"/>
      <w:marRight w:val="0"/>
      <w:marTop w:val="0"/>
      <w:marBottom w:val="0"/>
      <w:divBdr>
        <w:top w:val="none" w:sz="0" w:space="0" w:color="auto"/>
        <w:left w:val="none" w:sz="0" w:space="0" w:color="auto"/>
        <w:bottom w:val="none" w:sz="0" w:space="0" w:color="auto"/>
        <w:right w:val="none" w:sz="0" w:space="0" w:color="auto"/>
      </w:divBdr>
    </w:div>
    <w:div w:id="823351764">
      <w:bodyDiv w:val="1"/>
      <w:marLeft w:val="0"/>
      <w:marRight w:val="0"/>
      <w:marTop w:val="0"/>
      <w:marBottom w:val="0"/>
      <w:divBdr>
        <w:top w:val="none" w:sz="0" w:space="0" w:color="auto"/>
        <w:left w:val="none" w:sz="0" w:space="0" w:color="auto"/>
        <w:bottom w:val="none" w:sz="0" w:space="0" w:color="auto"/>
        <w:right w:val="none" w:sz="0" w:space="0" w:color="auto"/>
      </w:divBdr>
    </w:div>
    <w:div w:id="1221357943">
      <w:bodyDiv w:val="1"/>
      <w:marLeft w:val="0"/>
      <w:marRight w:val="0"/>
      <w:marTop w:val="0"/>
      <w:marBottom w:val="0"/>
      <w:divBdr>
        <w:top w:val="none" w:sz="0" w:space="0" w:color="auto"/>
        <w:left w:val="none" w:sz="0" w:space="0" w:color="auto"/>
        <w:bottom w:val="none" w:sz="0" w:space="0" w:color="auto"/>
        <w:right w:val="none" w:sz="0" w:space="0" w:color="auto"/>
      </w:divBdr>
    </w:div>
    <w:div w:id="1591741190">
      <w:bodyDiv w:val="1"/>
      <w:marLeft w:val="0"/>
      <w:marRight w:val="0"/>
      <w:marTop w:val="0"/>
      <w:marBottom w:val="0"/>
      <w:divBdr>
        <w:top w:val="none" w:sz="0" w:space="0" w:color="auto"/>
        <w:left w:val="none" w:sz="0" w:space="0" w:color="auto"/>
        <w:bottom w:val="none" w:sz="0" w:space="0" w:color="auto"/>
        <w:right w:val="none" w:sz="0" w:space="0" w:color="auto"/>
      </w:divBdr>
    </w:div>
    <w:div w:id="1923946410">
      <w:bodyDiv w:val="1"/>
      <w:marLeft w:val="0"/>
      <w:marRight w:val="0"/>
      <w:marTop w:val="0"/>
      <w:marBottom w:val="0"/>
      <w:divBdr>
        <w:top w:val="none" w:sz="0" w:space="0" w:color="auto"/>
        <w:left w:val="none" w:sz="0" w:space="0" w:color="auto"/>
        <w:bottom w:val="none" w:sz="0" w:space="0" w:color="auto"/>
        <w:right w:val="none" w:sz="0" w:space="0" w:color="auto"/>
      </w:divBdr>
    </w:div>
    <w:div w:id="2058779890">
      <w:bodyDiv w:val="1"/>
      <w:marLeft w:val="0"/>
      <w:marRight w:val="0"/>
      <w:marTop w:val="0"/>
      <w:marBottom w:val="0"/>
      <w:divBdr>
        <w:top w:val="none" w:sz="0" w:space="0" w:color="auto"/>
        <w:left w:val="none" w:sz="0" w:space="0" w:color="auto"/>
        <w:bottom w:val="none" w:sz="0" w:space="0" w:color="auto"/>
        <w:right w:val="none" w:sz="0" w:space="0" w:color="auto"/>
      </w:divBdr>
    </w:div>
    <w:div w:id="210510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29E0E-060C-40ED-B549-D93E898F0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4879</Words>
  <Characters>2782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Pirkimai</dc:creator>
  <cp:keywords/>
  <cp:lastModifiedBy>Gydytojas1</cp:lastModifiedBy>
  <cp:revision>3</cp:revision>
  <cp:lastPrinted>2024-02-27T11:34:00Z</cp:lastPrinted>
  <dcterms:created xsi:type="dcterms:W3CDTF">2026-04-13T06:24:00Z</dcterms:created>
  <dcterms:modified xsi:type="dcterms:W3CDTF">2026-04-13T08:02:00Z</dcterms:modified>
</cp:coreProperties>
</file>